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63E2D" w:rsidRDefault="008D15C2">
      <w:pPr>
        <w:pStyle w:val="BodyText"/>
        <w:rPr>
          <w:rFonts w:ascii="Times New Roman"/>
          <w:sz w:val="28"/>
        </w:rPr>
      </w:pPr>
      <w:r>
        <w:rPr>
          <w:rFonts w:ascii="Times New Roman"/>
          <w:noProof/>
          <w:sz w:val="28"/>
        </w:rPr>
        <mc:AlternateContent>
          <mc:Choice Requires="wps">
            <w:drawing>
              <wp:anchor distT="0" distB="0" distL="0" distR="0" simplePos="0" relativeHeight="251649024" behindDoc="1" locked="0" layoutInCell="1" allowOverlap="1">
                <wp:simplePos x="0" y="0"/>
                <wp:positionH relativeFrom="page">
                  <wp:posOffset>4437002</wp:posOffset>
                </wp:positionH>
                <wp:positionV relativeFrom="page">
                  <wp:posOffset>2753880</wp:posOffset>
                </wp:positionV>
                <wp:extent cx="2285365" cy="10413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5365" cy="104139"/>
                        </a:xfrm>
                        <a:prstGeom prst="rect">
                          <a:avLst/>
                        </a:prstGeom>
                      </wps:spPr>
                      <wps:txbx>
                        <w:txbxContent>
                          <w:p w:rsidR="00263E2D" w:rsidRDefault="008D15C2">
                            <w:pPr>
                              <w:spacing w:line="164" w:lineRule="exact"/>
                              <w:rPr>
                                <w:sz w:val="16"/>
                              </w:rPr>
                            </w:pPr>
                            <w:r>
                              <w:rPr>
                                <w:sz w:val="16"/>
                              </w:rPr>
                              <w:t>(</w:t>
                            </w:r>
                            <w:proofErr w:type="spellStart"/>
                            <w:proofErr w:type="gramStart"/>
                            <w:r>
                              <w:rPr>
                                <w:i/>
                                <w:sz w:val="16"/>
                              </w:rPr>
                              <w:t>pls</w:t>
                            </w:r>
                            <w:proofErr w:type="spellEnd"/>
                            <w:proofErr w:type="gramEnd"/>
                            <w:r>
                              <w:rPr>
                                <w:i/>
                                <w:spacing w:val="1"/>
                                <w:sz w:val="16"/>
                              </w:rPr>
                              <w:t xml:space="preserve"> </w:t>
                            </w:r>
                            <w:r>
                              <w:rPr>
                                <w:i/>
                                <w:sz w:val="16"/>
                              </w:rPr>
                              <w:t>indicate</w:t>
                            </w:r>
                            <w:r>
                              <w:rPr>
                                <w:i/>
                                <w:spacing w:val="5"/>
                                <w:sz w:val="16"/>
                              </w:rPr>
                              <w:t xml:space="preserve"> </w:t>
                            </w:r>
                            <w:r>
                              <w:rPr>
                                <w:i/>
                                <w:sz w:val="16"/>
                              </w:rPr>
                              <w:t>Gmail</w:t>
                            </w:r>
                            <w:r>
                              <w:rPr>
                                <w:i/>
                                <w:spacing w:val="2"/>
                                <w:sz w:val="16"/>
                              </w:rPr>
                              <w:t xml:space="preserve"> </w:t>
                            </w:r>
                            <w:r>
                              <w:rPr>
                                <w:i/>
                                <w:sz w:val="16"/>
                              </w:rPr>
                              <w:t>account</w:t>
                            </w:r>
                            <w:r>
                              <w:rPr>
                                <w:i/>
                                <w:spacing w:val="4"/>
                                <w:sz w:val="16"/>
                              </w:rPr>
                              <w:t xml:space="preserve"> </w:t>
                            </w:r>
                            <w:r>
                              <w:rPr>
                                <w:i/>
                                <w:sz w:val="16"/>
                              </w:rPr>
                              <w:t>for</w:t>
                            </w:r>
                            <w:r>
                              <w:rPr>
                                <w:i/>
                                <w:spacing w:val="3"/>
                                <w:sz w:val="16"/>
                              </w:rPr>
                              <w:t xml:space="preserve"> </w:t>
                            </w:r>
                            <w:r>
                              <w:rPr>
                                <w:i/>
                                <w:sz w:val="16"/>
                              </w:rPr>
                              <w:t>SMDC</w:t>
                            </w:r>
                            <w:r>
                              <w:rPr>
                                <w:i/>
                                <w:spacing w:val="2"/>
                                <w:sz w:val="16"/>
                              </w:rPr>
                              <w:t xml:space="preserve"> </w:t>
                            </w:r>
                            <w:r>
                              <w:rPr>
                                <w:i/>
                                <w:sz w:val="16"/>
                              </w:rPr>
                              <w:t>Pro</w:t>
                            </w:r>
                            <w:r>
                              <w:rPr>
                                <w:i/>
                                <w:spacing w:val="3"/>
                                <w:sz w:val="16"/>
                              </w:rPr>
                              <w:t xml:space="preserve"> </w:t>
                            </w:r>
                            <w:r>
                              <w:rPr>
                                <w:i/>
                                <w:sz w:val="16"/>
                              </w:rPr>
                              <w:t>registration</w:t>
                            </w:r>
                            <w:r>
                              <w:rPr>
                                <w:i/>
                                <w:spacing w:val="-5"/>
                                <w:sz w:val="16"/>
                              </w:rPr>
                              <w:t xml:space="preserve"> </w:t>
                            </w:r>
                            <w:r>
                              <w:rPr>
                                <w:spacing w:val="-10"/>
                                <w:sz w:val="16"/>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349.370239pt;margin-top:216.840973pt;width:179.95pt;height:8.2pt;mso-position-horizontal-relative:page;mso-position-vertical-relative:page;z-index:-15961600" type="#_x0000_t202" id="docshape1" filled="false" stroked="false">
                <v:textbox inset="0,0,0,0">
                  <w:txbxContent>
                    <w:p>
                      <w:pPr>
                        <w:spacing w:line="164" w:lineRule="exact" w:before="0"/>
                        <w:ind w:left="0" w:right="0" w:firstLine="0"/>
                        <w:jc w:val="left"/>
                        <w:rPr>
                          <w:sz w:val="16"/>
                        </w:rPr>
                      </w:pPr>
                      <w:r>
                        <w:rPr>
                          <w:sz w:val="16"/>
                        </w:rPr>
                        <w:t>(</w:t>
                      </w:r>
                      <w:r>
                        <w:rPr>
                          <w:i/>
                          <w:sz w:val="16"/>
                        </w:rPr>
                        <w:t>pls</w:t>
                      </w:r>
                      <w:r>
                        <w:rPr>
                          <w:i/>
                          <w:spacing w:val="1"/>
                          <w:sz w:val="16"/>
                        </w:rPr>
                        <w:t> </w:t>
                      </w:r>
                      <w:r>
                        <w:rPr>
                          <w:i/>
                          <w:sz w:val="16"/>
                        </w:rPr>
                        <w:t>indicate</w:t>
                      </w:r>
                      <w:r>
                        <w:rPr>
                          <w:i/>
                          <w:spacing w:val="5"/>
                          <w:sz w:val="16"/>
                        </w:rPr>
                        <w:t> </w:t>
                      </w:r>
                      <w:r>
                        <w:rPr>
                          <w:i/>
                          <w:sz w:val="16"/>
                        </w:rPr>
                        <w:t>Gmail</w:t>
                      </w:r>
                      <w:r>
                        <w:rPr>
                          <w:i/>
                          <w:spacing w:val="2"/>
                          <w:sz w:val="16"/>
                        </w:rPr>
                        <w:t> </w:t>
                      </w:r>
                      <w:r>
                        <w:rPr>
                          <w:i/>
                          <w:sz w:val="16"/>
                        </w:rPr>
                        <w:t>account</w:t>
                      </w:r>
                      <w:r>
                        <w:rPr>
                          <w:i/>
                          <w:spacing w:val="4"/>
                          <w:sz w:val="16"/>
                        </w:rPr>
                        <w:t> </w:t>
                      </w:r>
                      <w:r>
                        <w:rPr>
                          <w:i/>
                          <w:sz w:val="16"/>
                        </w:rPr>
                        <w:t>for</w:t>
                      </w:r>
                      <w:r>
                        <w:rPr>
                          <w:i/>
                          <w:spacing w:val="3"/>
                          <w:sz w:val="16"/>
                        </w:rPr>
                        <w:t> </w:t>
                      </w:r>
                      <w:r>
                        <w:rPr>
                          <w:i/>
                          <w:sz w:val="16"/>
                        </w:rPr>
                        <w:t>SMDC</w:t>
                      </w:r>
                      <w:r>
                        <w:rPr>
                          <w:i/>
                          <w:spacing w:val="2"/>
                          <w:sz w:val="16"/>
                        </w:rPr>
                        <w:t> </w:t>
                      </w:r>
                      <w:r>
                        <w:rPr>
                          <w:i/>
                          <w:sz w:val="16"/>
                        </w:rPr>
                        <w:t>Pro</w:t>
                      </w:r>
                      <w:r>
                        <w:rPr>
                          <w:i/>
                          <w:spacing w:val="3"/>
                          <w:sz w:val="16"/>
                        </w:rPr>
                        <w:t> </w:t>
                      </w:r>
                      <w:r>
                        <w:rPr>
                          <w:i/>
                          <w:sz w:val="16"/>
                        </w:rPr>
                        <w:t>registration</w:t>
                      </w:r>
                      <w:r>
                        <w:rPr>
                          <w:i/>
                          <w:spacing w:val="-5"/>
                          <w:sz w:val="16"/>
                        </w:rPr>
                        <w:t> </w:t>
                      </w:r>
                      <w:r>
                        <w:rPr>
                          <w:spacing w:val="-10"/>
                          <w:sz w:val="16"/>
                        </w:rPr>
                        <w:t>)</w:t>
                      </w:r>
                    </w:p>
                  </w:txbxContent>
                </v:textbox>
                <w10:wrap type="none"/>
              </v:shape>
            </w:pict>
          </mc:Fallback>
        </mc:AlternateContent>
      </w:r>
      <w:r>
        <w:rPr>
          <w:rFonts w:ascii="Times New Roman"/>
          <w:noProof/>
          <w:sz w:val="28"/>
        </w:rPr>
        <mc:AlternateContent>
          <mc:Choice Requires="wps">
            <w:drawing>
              <wp:anchor distT="0" distB="0" distL="0" distR="0" simplePos="0" relativeHeight="251650048" behindDoc="1" locked="0" layoutInCell="1" allowOverlap="1">
                <wp:simplePos x="0" y="0"/>
                <wp:positionH relativeFrom="page">
                  <wp:posOffset>2024259</wp:posOffset>
                </wp:positionH>
                <wp:positionV relativeFrom="page">
                  <wp:posOffset>3683520</wp:posOffset>
                </wp:positionV>
                <wp:extent cx="3927475" cy="23876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27475" cy="238760"/>
                        </a:xfrm>
                        <a:prstGeom prst="rect">
                          <a:avLst/>
                        </a:prstGeom>
                      </wps:spPr>
                      <wps:txbx>
                        <w:txbxContent>
                          <w:p w:rsidR="00263E2D" w:rsidRDefault="008D15C2">
                            <w:pPr>
                              <w:spacing w:line="166" w:lineRule="exact"/>
                              <w:rPr>
                                <w:sz w:val="16"/>
                              </w:rPr>
                            </w:pPr>
                            <w:r>
                              <w:rPr>
                                <w:sz w:val="16"/>
                              </w:rPr>
                              <w:t>Preferred</w:t>
                            </w:r>
                            <w:r>
                              <w:rPr>
                                <w:spacing w:val="7"/>
                                <w:sz w:val="16"/>
                              </w:rPr>
                              <w:t xml:space="preserve"> </w:t>
                            </w:r>
                            <w:r>
                              <w:rPr>
                                <w:sz w:val="16"/>
                              </w:rPr>
                              <w:t>Mode</w:t>
                            </w:r>
                            <w:r>
                              <w:rPr>
                                <w:spacing w:val="3"/>
                                <w:sz w:val="16"/>
                              </w:rPr>
                              <w:t xml:space="preserve"> </w:t>
                            </w:r>
                            <w:r>
                              <w:rPr>
                                <w:sz w:val="16"/>
                              </w:rPr>
                              <w:t>of</w:t>
                            </w:r>
                            <w:r>
                              <w:rPr>
                                <w:spacing w:val="7"/>
                                <w:sz w:val="16"/>
                              </w:rPr>
                              <w:t xml:space="preserve"> </w:t>
                            </w:r>
                            <w:r>
                              <w:rPr>
                                <w:sz w:val="16"/>
                              </w:rPr>
                              <w:t>Payment:</w:t>
                            </w:r>
                            <w:r>
                              <w:rPr>
                                <w:spacing w:val="5"/>
                                <w:sz w:val="16"/>
                              </w:rPr>
                              <w:t xml:space="preserve"> </w:t>
                            </w:r>
                            <w:r>
                              <w:rPr>
                                <w:sz w:val="16"/>
                              </w:rPr>
                              <w:t>(</w:t>
                            </w:r>
                            <w:proofErr w:type="gramStart"/>
                            <w:r>
                              <w:rPr>
                                <w:i/>
                                <w:sz w:val="16"/>
                              </w:rPr>
                              <w:t>REQUIRED</w:t>
                            </w:r>
                            <w:r>
                              <w:rPr>
                                <w:i/>
                                <w:spacing w:val="-5"/>
                                <w:sz w:val="16"/>
                              </w:rPr>
                              <w:t xml:space="preserve"> </w:t>
                            </w:r>
                            <w:r>
                              <w:rPr>
                                <w:spacing w:val="-10"/>
                                <w:sz w:val="16"/>
                              </w:rPr>
                              <w:t>)</w:t>
                            </w:r>
                            <w:proofErr w:type="gramEnd"/>
                          </w:p>
                          <w:p w:rsidR="00263E2D" w:rsidRDefault="008D15C2">
                            <w:pPr>
                              <w:tabs>
                                <w:tab w:val="left" w:pos="4351"/>
                              </w:tabs>
                              <w:spacing w:before="16" w:line="193" w:lineRule="exact"/>
                              <w:ind w:left="1221"/>
                              <w:rPr>
                                <w:sz w:val="16"/>
                              </w:rPr>
                            </w:pPr>
                            <w:r>
                              <w:rPr>
                                <w:sz w:val="16"/>
                              </w:rPr>
                              <w:t>□</w:t>
                            </w:r>
                            <w:r>
                              <w:rPr>
                                <w:spacing w:val="5"/>
                                <w:sz w:val="16"/>
                              </w:rPr>
                              <w:t xml:space="preserve"> </w:t>
                            </w:r>
                            <w:r>
                              <w:rPr>
                                <w:sz w:val="16"/>
                              </w:rPr>
                              <w:t>BDO</w:t>
                            </w:r>
                            <w:r>
                              <w:rPr>
                                <w:spacing w:val="4"/>
                                <w:sz w:val="16"/>
                              </w:rPr>
                              <w:t xml:space="preserve"> </w:t>
                            </w:r>
                            <w:r>
                              <w:rPr>
                                <w:sz w:val="16"/>
                              </w:rPr>
                              <w:t>Local</w:t>
                            </w:r>
                            <w:r>
                              <w:rPr>
                                <w:spacing w:val="3"/>
                                <w:sz w:val="16"/>
                              </w:rPr>
                              <w:t xml:space="preserve"> </w:t>
                            </w:r>
                            <w:r>
                              <w:rPr>
                                <w:sz w:val="16"/>
                              </w:rPr>
                              <w:t>Account</w:t>
                            </w:r>
                            <w:r>
                              <w:rPr>
                                <w:spacing w:val="6"/>
                                <w:sz w:val="16"/>
                              </w:rPr>
                              <w:t xml:space="preserve"> </w:t>
                            </w:r>
                            <w:r>
                              <w:rPr>
                                <w:spacing w:val="-2"/>
                                <w:sz w:val="16"/>
                              </w:rPr>
                              <w:t>Number</w:t>
                            </w:r>
                            <w:r>
                              <w:rPr>
                                <w:sz w:val="16"/>
                              </w:rPr>
                              <w:tab/>
                            </w:r>
                            <w:r>
                              <w:rPr>
                                <w:spacing w:val="-2"/>
                                <w:sz w:val="16"/>
                              </w:rPr>
                              <w:t>□</w:t>
                            </w:r>
                            <w:r>
                              <w:rPr>
                                <w:spacing w:val="9"/>
                                <w:sz w:val="16"/>
                              </w:rPr>
                              <w:t xml:space="preserve"> </w:t>
                            </w:r>
                            <w:r>
                              <w:rPr>
                                <w:spacing w:val="-2"/>
                                <w:sz w:val="16"/>
                              </w:rPr>
                              <w:t>Telegraphic/Wire</w:t>
                            </w:r>
                            <w:r>
                              <w:rPr>
                                <w:spacing w:val="6"/>
                                <w:sz w:val="16"/>
                              </w:rPr>
                              <w:t xml:space="preserve"> </w:t>
                            </w:r>
                            <w:r>
                              <w:rPr>
                                <w:spacing w:val="-2"/>
                                <w:sz w:val="16"/>
                              </w:rPr>
                              <w:t>Transfer</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59.390549pt;margin-top:290.040985pt;width:309.25pt;height:18.8pt;mso-position-horizontal-relative:page;mso-position-vertical-relative:page;z-index:-15961088" type="#_x0000_t202" id="docshape2" filled="false" stroked="false">
                <v:textbox inset="0,0,0,0">
                  <w:txbxContent>
                    <w:p>
                      <w:pPr>
                        <w:spacing w:line="166" w:lineRule="exact" w:before="0"/>
                        <w:ind w:left="0" w:right="0" w:firstLine="0"/>
                        <w:jc w:val="left"/>
                        <w:rPr>
                          <w:sz w:val="16"/>
                        </w:rPr>
                      </w:pPr>
                      <w:r>
                        <w:rPr>
                          <w:sz w:val="16"/>
                        </w:rPr>
                        <w:t>Preferred</w:t>
                      </w:r>
                      <w:r>
                        <w:rPr>
                          <w:spacing w:val="7"/>
                          <w:sz w:val="16"/>
                        </w:rPr>
                        <w:t> </w:t>
                      </w:r>
                      <w:r>
                        <w:rPr>
                          <w:sz w:val="16"/>
                        </w:rPr>
                        <w:t>Mode</w:t>
                      </w:r>
                      <w:r>
                        <w:rPr>
                          <w:spacing w:val="3"/>
                          <w:sz w:val="16"/>
                        </w:rPr>
                        <w:t> </w:t>
                      </w:r>
                      <w:r>
                        <w:rPr>
                          <w:sz w:val="16"/>
                        </w:rPr>
                        <w:t>of</w:t>
                      </w:r>
                      <w:r>
                        <w:rPr>
                          <w:spacing w:val="7"/>
                          <w:sz w:val="16"/>
                        </w:rPr>
                        <w:t> </w:t>
                      </w:r>
                      <w:r>
                        <w:rPr>
                          <w:sz w:val="16"/>
                        </w:rPr>
                        <w:t>Payment:</w:t>
                      </w:r>
                      <w:r>
                        <w:rPr>
                          <w:spacing w:val="5"/>
                          <w:sz w:val="16"/>
                        </w:rPr>
                        <w:t> </w:t>
                      </w:r>
                      <w:r>
                        <w:rPr>
                          <w:sz w:val="16"/>
                        </w:rPr>
                        <w:t>(</w:t>
                      </w:r>
                      <w:r>
                        <w:rPr>
                          <w:i/>
                          <w:sz w:val="16"/>
                        </w:rPr>
                        <w:t>REQUIRED</w:t>
                      </w:r>
                      <w:r>
                        <w:rPr>
                          <w:i/>
                          <w:spacing w:val="-5"/>
                          <w:sz w:val="16"/>
                        </w:rPr>
                        <w:t> </w:t>
                      </w:r>
                      <w:r>
                        <w:rPr>
                          <w:spacing w:val="-10"/>
                          <w:sz w:val="16"/>
                        </w:rPr>
                        <w:t>)</w:t>
                      </w:r>
                    </w:p>
                    <w:p>
                      <w:pPr>
                        <w:tabs>
                          <w:tab w:pos="4351" w:val="left" w:leader="none"/>
                        </w:tabs>
                        <w:spacing w:line="193" w:lineRule="exact" w:before="16"/>
                        <w:ind w:left="1221" w:right="0" w:firstLine="0"/>
                        <w:jc w:val="left"/>
                        <w:rPr>
                          <w:sz w:val="16"/>
                        </w:rPr>
                      </w:pPr>
                      <w:r>
                        <w:rPr>
                          <w:sz w:val="16"/>
                        </w:rPr>
                        <w:t>□</w:t>
                      </w:r>
                      <w:r>
                        <w:rPr>
                          <w:spacing w:val="5"/>
                          <w:sz w:val="16"/>
                        </w:rPr>
                        <w:t> </w:t>
                      </w:r>
                      <w:r>
                        <w:rPr>
                          <w:sz w:val="16"/>
                        </w:rPr>
                        <w:t>BDO</w:t>
                      </w:r>
                      <w:r>
                        <w:rPr>
                          <w:spacing w:val="4"/>
                          <w:sz w:val="16"/>
                        </w:rPr>
                        <w:t> </w:t>
                      </w:r>
                      <w:r>
                        <w:rPr>
                          <w:sz w:val="16"/>
                        </w:rPr>
                        <w:t>Local</w:t>
                      </w:r>
                      <w:r>
                        <w:rPr>
                          <w:spacing w:val="3"/>
                          <w:sz w:val="16"/>
                        </w:rPr>
                        <w:t> </w:t>
                      </w:r>
                      <w:r>
                        <w:rPr>
                          <w:sz w:val="16"/>
                        </w:rPr>
                        <w:t>Account</w:t>
                      </w:r>
                      <w:r>
                        <w:rPr>
                          <w:spacing w:val="6"/>
                          <w:sz w:val="16"/>
                        </w:rPr>
                        <w:t> </w:t>
                      </w:r>
                      <w:r>
                        <w:rPr>
                          <w:spacing w:val="-2"/>
                          <w:sz w:val="16"/>
                        </w:rPr>
                        <w:t>Number</w:t>
                      </w:r>
                      <w:r>
                        <w:rPr>
                          <w:sz w:val="16"/>
                        </w:rPr>
                        <w:tab/>
                      </w:r>
                      <w:r>
                        <w:rPr>
                          <w:spacing w:val="-2"/>
                          <w:sz w:val="16"/>
                        </w:rPr>
                        <w:t>□</w:t>
                      </w:r>
                      <w:r>
                        <w:rPr>
                          <w:spacing w:val="9"/>
                          <w:sz w:val="16"/>
                        </w:rPr>
                        <w:t> </w:t>
                      </w:r>
                      <w:r>
                        <w:rPr>
                          <w:spacing w:val="-2"/>
                          <w:sz w:val="16"/>
                        </w:rPr>
                        <w:t>Telegraphic/Wire</w:t>
                      </w:r>
                      <w:r>
                        <w:rPr>
                          <w:spacing w:val="6"/>
                          <w:sz w:val="16"/>
                        </w:rPr>
                        <w:t> </w:t>
                      </w:r>
                      <w:r>
                        <w:rPr>
                          <w:spacing w:val="-2"/>
                          <w:sz w:val="16"/>
                        </w:rPr>
                        <w:t>Transfer</w:t>
                      </w:r>
                    </w:p>
                  </w:txbxContent>
                </v:textbox>
                <w10:wrap type="none"/>
              </v:shape>
            </w:pict>
          </mc:Fallback>
        </mc:AlternateContent>
      </w:r>
      <w:r>
        <w:rPr>
          <w:rFonts w:ascii="Times New Roman"/>
          <w:noProof/>
          <w:sz w:val="28"/>
        </w:rPr>
        <mc:AlternateContent>
          <mc:Choice Requires="wps">
            <w:drawing>
              <wp:anchor distT="0" distB="0" distL="0" distR="0" simplePos="0" relativeHeight="251651072" behindDoc="1" locked="0" layoutInCell="1" allowOverlap="1">
                <wp:simplePos x="0" y="0"/>
                <wp:positionH relativeFrom="page">
                  <wp:posOffset>256419</wp:posOffset>
                </wp:positionH>
                <wp:positionV relativeFrom="page">
                  <wp:posOffset>4521720</wp:posOffset>
                </wp:positionV>
                <wp:extent cx="1616710" cy="1143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6710" cy="114300"/>
                        </a:xfrm>
                        <a:prstGeom prst="rect">
                          <a:avLst/>
                        </a:prstGeom>
                      </wps:spPr>
                      <wps:txbx>
                        <w:txbxContent>
                          <w:p w:rsidR="00263E2D" w:rsidRDefault="008D15C2">
                            <w:pPr>
                              <w:spacing w:line="180" w:lineRule="exact"/>
                              <w:rPr>
                                <w:b/>
                                <w:sz w:val="18"/>
                              </w:rPr>
                            </w:pPr>
                            <w:r>
                              <w:rPr>
                                <w:b/>
                                <w:color w:val="FFFFFF"/>
                                <w:sz w:val="18"/>
                              </w:rPr>
                              <w:t>COMPANY</w:t>
                            </w:r>
                            <w:r>
                              <w:rPr>
                                <w:b/>
                                <w:color w:val="FFFFFF"/>
                                <w:spacing w:val="-7"/>
                                <w:sz w:val="18"/>
                              </w:rPr>
                              <w:t xml:space="preserve"> </w:t>
                            </w:r>
                            <w:r>
                              <w:rPr>
                                <w:b/>
                                <w:color w:val="FFFFFF"/>
                                <w:sz w:val="18"/>
                              </w:rPr>
                              <w:t>PROFILE</w:t>
                            </w:r>
                            <w:r>
                              <w:rPr>
                                <w:b/>
                                <w:color w:val="FFFFFF"/>
                                <w:spacing w:val="-5"/>
                                <w:sz w:val="18"/>
                              </w:rPr>
                              <w:t xml:space="preserve"> </w:t>
                            </w:r>
                            <w:r>
                              <w:rPr>
                                <w:b/>
                                <w:color w:val="FFFFFF"/>
                                <w:sz w:val="18"/>
                              </w:rPr>
                              <w:t>(if</w:t>
                            </w:r>
                            <w:r>
                              <w:rPr>
                                <w:b/>
                                <w:color w:val="FFFFFF"/>
                                <w:spacing w:val="-5"/>
                                <w:sz w:val="18"/>
                              </w:rPr>
                              <w:t xml:space="preserve"> </w:t>
                            </w:r>
                            <w:r>
                              <w:rPr>
                                <w:b/>
                                <w:color w:val="FFFFFF"/>
                                <w:spacing w:val="-2"/>
                                <w:sz w:val="18"/>
                              </w:rPr>
                              <w:t>applicable):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190550pt;margin-top:356.040985pt;width:127.3pt;height:9pt;mso-position-horizontal-relative:page;mso-position-vertical-relative:page;z-index:-15960576" type="#_x0000_t202" id="docshape3" filled="false" stroked="false">
                <v:textbox inset="0,0,0,0">
                  <w:txbxContent>
                    <w:p>
                      <w:pPr>
                        <w:spacing w:line="180" w:lineRule="exact" w:before="0"/>
                        <w:ind w:left="0" w:right="0" w:firstLine="0"/>
                        <w:jc w:val="left"/>
                        <w:rPr>
                          <w:b/>
                          <w:sz w:val="18"/>
                        </w:rPr>
                      </w:pPr>
                      <w:r>
                        <w:rPr>
                          <w:b/>
                          <w:color w:val="FFFFFF"/>
                          <w:sz w:val="18"/>
                        </w:rPr>
                        <w:t>COMPANY</w:t>
                      </w:r>
                      <w:r>
                        <w:rPr>
                          <w:b/>
                          <w:color w:val="FFFFFF"/>
                          <w:spacing w:val="-7"/>
                          <w:sz w:val="18"/>
                        </w:rPr>
                        <w:t> </w:t>
                      </w:r>
                      <w:r>
                        <w:rPr>
                          <w:b/>
                          <w:color w:val="FFFFFF"/>
                          <w:sz w:val="18"/>
                        </w:rPr>
                        <w:t>PROFILE</w:t>
                      </w:r>
                      <w:r>
                        <w:rPr>
                          <w:b/>
                          <w:color w:val="FFFFFF"/>
                          <w:spacing w:val="-5"/>
                          <w:sz w:val="18"/>
                        </w:rPr>
                        <w:t> </w:t>
                      </w:r>
                      <w:r>
                        <w:rPr>
                          <w:b/>
                          <w:color w:val="FFFFFF"/>
                          <w:sz w:val="18"/>
                        </w:rPr>
                        <w:t>(if</w:t>
                      </w:r>
                      <w:r>
                        <w:rPr>
                          <w:b/>
                          <w:color w:val="FFFFFF"/>
                          <w:spacing w:val="-5"/>
                          <w:sz w:val="18"/>
                        </w:rPr>
                        <w:t> </w:t>
                      </w:r>
                      <w:r>
                        <w:rPr>
                          <w:b/>
                          <w:color w:val="FFFFFF"/>
                          <w:spacing w:val="-2"/>
                          <w:sz w:val="18"/>
                        </w:rPr>
                        <w:t>applicable):</w:t>
                      </w:r>
                    </w:p>
                  </w:txbxContent>
                </v:textbox>
                <w10:wrap type="none"/>
              </v:shape>
            </w:pict>
          </mc:Fallback>
        </mc:AlternateContent>
      </w:r>
      <w:r>
        <w:rPr>
          <w:rFonts w:ascii="Times New Roman"/>
          <w:noProof/>
          <w:sz w:val="28"/>
        </w:rPr>
        <mc:AlternateContent>
          <mc:Choice Requires="wps">
            <w:drawing>
              <wp:anchor distT="0" distB="0" distL="0" distR="0" simplePos="0" relativeHeight="251652096" behindDoc="1" locked="0" layoutInCell="1" allowOverlap="1">
                <wp:simplePos x="0" y="0"/>
                <wp:positionH relativeFrom="page">
                  <wp:posOffset>256419</wp:posOffset>
                </wp:positionH>
                <wp:positionV relativeFrom="page">
                  <wp:posOffset>5916180</wp:posOffset>
                </wp:positionV>
                <wp:extent cx="770890" cy="1143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0890" cy="114300"/>
                        </a:xfrm>
                        <a:prstGeom prst="rect">
                          <a:avLst/>
                        </a:prstGeom>
                      </wps:spPr>
                      <wps:txbx>
                        <w:txbxContent>
                          <w:p w:rsidR="00263E2D" w:rsidRDefault="008D15C2">
                            <w:pPr>
                              <w:spacing w:line="180" w:lineRule="exact"/>
                              <w:rPr>
                                <w:b/>
                                <w:sz w:val="18"/>
                              </w:rPr>
                            </w:pPr>
                            <w:r>
                              <w:rPr>
                                <w:b/>
                                <w:color w:val="FFFFFF"/>
                                <w:spacing w:val="-2"/>
                                <w:sz w:val="18"/>
                              </w:rPr>
                              <w:t>ENDORSEMENT: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190550pt;margin-top:465.840973pt;width:60.7pt;height:9pt;mso-position-horizontal-relative:page;mso-position-vertical-relative:page;z-index:-15960064" type="#_x0000_t202" id="docshape4" filled="false" stroked="false">
                <v:textbox inset="0,0,0,0">
                  <w:txbxContent>
                    <w:p>
                      <w:pPr>
                        <w:spacing w:line="180" w:lineRule="exact" w:before="0"/>
                        <w:ind w:left="0" w:right="0" w:firstLine="0"/>
                        <w:jc w:val="left"/>
                        <w:rPr>
                          <w:b/>
                          <w:sz w:val="18"/>
                        </w:rPr>
                      </w:pPr>
                      <w:r>
                        <w:rPr>
                          <w:b/>
                          <w:color w:val="FFFFFF"/>
                          <w:spacing w:val="-2"/>
                          <w:sz w:val="18"/>
                        </w:rPr>
                        <w:t>ENDORSEMENT:</w:t>
                      </w:r>
                    </w:p>
                  </w:txbxContent>
                </v:textbox>
                <w10:wrap type="none"/>
              </v:shape>
            </w:pict>
          </mc:Fallback>
        </mc:AlternateContent>
      </w:r>
      <w:r>
        <w:rPr>
          <w:rFonts w:ascii="Times New Roman"/>
          <w:noProof/>
          <w:sz w:val="28"/>
        </w:rPr>
        <mc:AlternateContent>
          <mc:Choice Requires="wps">
            <w:drawing>
              <wp:anchor distT="0" distB="0" distL="0" distR="0" simplePos="0" relativeHeight="251653120" behindDoc="1" locked="0" layoutInCell="1" allowOverlap="1">
                <wp:simplePos x="0" y="0"/>
                <wp:positionH relativeFrom="page">
                  <wp:posOffset>256419</wp:posOffset>
                </wp:positionH>
                <wp:positionV relativeFrom="page">
                  <wp:posOffset>7308100</wp:posOffset>
                </wp:positionV>
                <wp:extent cx="1585595" cy="1143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5595" cy="114300"/>
                        </a:xfrm>
                        <a:prstGeom prst="rect">
                          <a:avLst/>
                        </a:prstGeom>
                      </wps:spPr>
                      <wps:txbx>
                        <w:txbxContent>
                          <w:p w:rsidR="00263E2D" w:rsidRDefault="008D15C2">
                            <w:pPr>
                              <w:spacing w:line="180" w:lineRule="exact"/>
                              <w:rPr>
                                <w:b/>
                                <w:sz w:val="18"/>
                              </w:rPr>
                            </w:pPr>
                            <w:r>
                              <w:rPr>
                                <w:b/>
                                <w:color w:val="FFFFFF"/>
                                <w:sz w:val="18"/>
                              </w:rPr>
                              <w:t>SALES</w:t>
                            </w:r>
                            <w:r>
                              <w:rPr>
                                <w:b/>
                                <w:color w:val="FFFFFF"/>
                                <w:spacing w:val="-10"/>
                                <w:sz w:val="18"/>
                              </w:rPr>
                              <w:t xml:space="preserve"> </w:t>
                            </w:r>
                            <w:r>
                              <w:rPr>
                                <w:b/>
                                <w:color w:val="FFFFFF"/>
                                <w:sz w:val="18"/>
                              </w:rPr>
                              <w:t>ASSOCIATE'S</w:t>
                            </w:r>
                            <w:r>
                              <w:rPr>
                                <w:b/>
                                <w:color w:val="FFFFFF"/>
                                <w:spacing w:val="-10"/>
                                <w:sz w:val="18"/>
                              </w:rPr>
                              <w:t xml:space="preserve"> </w:t>
                            </w:r>
                            <w:r>
                              <w:rPr>
                                <w:b/>
                                <w:color w:val="FFFFFF"/>
                                <w:spacing w:val="-2"/>
                                <w:sz w:val="18"/>
                              </w:rPr>
                              <w:t>CONFORMITY</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190550pt;margin-top:575.440979pt;width:124.85pt;height:9pt;mso-position-horizontal-relative:page;mso-position-vertical-relative:page;z-index:-15959552" type="#_x0000_t202" id="docshape5" filled="false" stroked="false">
                <v:textbox inset="0,0,0,0">
                  <w:txbxContent>
                    <w:p>
                      <w:pPr>
                        <w:spacing w:line="180" w:lineRule="exact" w:before="0"/>
                        <w:ind w:left="0" w:right="0" w:firstLine="0"/>
                        <w:jc w:val="left"/>
                        <w:rPr>
                          <w:b/>
                          <w:sz w:val="18"/>
                        </w:rPr>
                      </w:pPr>
                      <w:r>
                        <w:rPr>
                          <w:b/>
                          <w:color w:val="FFFFFF"/>
                          <w:sz w:val="18"/>
                        </w:rPr>
                        <w:t>SALES</w:t>
                      </w:r>
                      <w:r>
                        <w:rPr>
                          <w:b/>
                          <w:color w:val="FFFFFF"/>
                          <w:spacing w:val="-10"/>
                          <w:sz w:val="18"/>
                        </w:rPr>
                        <w:t> </w:t>
                      </w:r>
                      <w:r>
                        <w:rPr>
                          <w:b/>
                          <w:color w:val="FFFFFF"/>
                          <w:sz w:val="18"/>
                        </w:rPr>
                        <w:t>ASSOCIATE'S</w:t>
                      </w:r>
                      <w:r>
                        <w:rPr>
                          <w:b/>
                          <w:color w:val="FFFFFF"/>
                          <w:spacing w:val="-10"/>
                          <w:sz w:val="18"/>
                        </w:rPr>
                        <w:t> </w:t>
                      </w:r>
                      <w:r>
                        <w:rPr>
                          <w:b/>
                          <w:color w:val="FFFFFF"/>
                          <w:spacing w:val="-2"/>
                          <w:sz w:val="18"/>
                        </w:rPr>
                        <w:t>CONFORMITY</w:t>
                      </w:r>
                    </w:p>
                  </w:txbxContent>
                </v:textbox>
                <w10:wrap type="none"/>
              </v:shape>
            </w:pict>
          </mc:Fallback>
        </mc:AlternateContent>
      </w:r>
    </w:p>
    <w:p w:rsidR="00263E2D" w:rsidRDefault="00263E2D">
      <w:pPr>
        <w:pStyle w:val="BodyText"/>
        <w:spacing w:before="29"/>
        <w:rPr>
          <w:rFonts w:ascii="Times New Roman"/>
          <w:sz w:val="28"/>
        </w:rPr>
      </w:pPr>
    </w:p>
    <w:p w:rsidR="00263E2D" w:rsidRDefault="008D15C2">
      <w:pPr>
        <w:pStyle w:val="Title"/>
      </w:pPr>
      <w:r>
        <w:rPr>
          <w:noProof/>
        </w:rPr>
        <mc:AlternateContent>
          <mc:Choice Requires="wps">
            <w:drawing>
              <wp:anchor distT="0" distB="0" distL="0" distR="0" simplePos="0" relativeHeight="251646976" behindDoc="1" locked="0" layoutInCell="1" allowOverlap="1">
                <wp:simplePos x="0" y="0"/>
                <wp:positionH relativeFrom="page">
                  <wp:posOffset>261499</wp:posOffset>
                </wp:positionH>
                <wp:positionV relativeFrom="paragraph">
                  <wp:posOffset>1069374</wp:posOffset>
                </wp:positionV>
                <wp:extent cx="1198245" cy="14478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8245" cy="144780"/>
                        </a:xfrm>
                        <a:prstGeom prst="rect">
                          <a:avLst/>
                        </a:prstGeom>
                      </wps:spPr>
                      <wps:txbx>
                        <w:txbxContent>
                          <w:p w:rsidR="00263E2D" w:rsidRDefault="008D15C2">
                            <w:pPr>
                              <w:spacing w:line="228" w:lineRule="exact"/>
                              <w:rPr>
                                <w:b/>
                                <w:sz w:val="23"/>
                              </w:rPr>
                            </w:pPr>
                            <w:r>
                              <w:rPr>
                                <w:b/>
                                <w:sz w:val="23"/>
                              </w:rPr>
                              <w:t>Sales</w:t>
                            </w:r>
                            <w:r>
                              <w:rPr>
                                <w:b/>
                                <w:spacing w:val="-5"/>
                                <w:sz w:val="23"/>
                              </w:rPr>
                              <w:t xml:space="preserve"> </w:t>
                            </w:r>
                            <w:r>
                              <w:rPr>
                                <w:b/>
                                <w:sz w:val="23"/>
                              </w:rPr>
                              <w:t>Associate</w:t>
                            </w:r>
                            <w:r>
                              <w:rPr>
                                <w:b/>
                                <w:spacing w:val="-4"/>
                                <w:sz w:val="23"/>
                              </w:rPr>
                              <w:t xml:space="preserve"> (SA)</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590549pt;margin-top:84.202736pt;width:94.35pt;height:11.4pt;mso-position-horizontal-relative:page;mso-position-vertical-relative:paragraph;z-index:-15962624" type="#_x0000_t202" id="docshape6" filled="false" stroked="false">
                <v:textbox inset="0,0,0,0">
                  <w:txbxContent>
                    <w:p>
                      <w:pPr>
                        <w:spacing w:line="228" w:lineRule="exact" w:before="0"/>
                        <w:ind w:left="0" w:right="0" w:firstLine="0"/>
                        <w:jc w:val="left"/>
                        <w:rPr>
                          <w:b/>
                          <w:sz w:val="23"/>
                        </w:rPr>
                      </w:pPr>
                      <w:r>
                        <w:rPr>
                          <w:b/>
                          <w:sz w:val="23"/>
                        </w:rPr>
                        <w:t>Sales</w:t>
                      </w:r>
                      <w:r>
                        <w:rPr>
                          <w:b/>
                          <w:spacing w:val="-5"/>
                          <w:sz w:val="23"/>
                        </w:rPr>
                        <w:t> </w:t>
                      </w:r>
                      <w:r>
                        <w:rPr>
                          <w:b/>
                          <w:sz w:val="23"/>
                        </w:rPr>
                        <w:t>Associate</w:t>
                      </w:r>
                      <w:r>
                        <w:rPr>
                          <w:b/>
                          <w:spacing w:val="-4"/>
                          <w:sz w:val="23"/>
                        </w:rPr>
                        <w:t> </w:t>
                      </w:r>
                      <w:r>
                        <w:rPr>
                          <w:b/>
                          <w:spacing w:val="-4"/>
                          <w:sz w:val="23"/>
                        </w:rPr>
                        <w:t>(SA)</w:t>
                      </w:r>
                    </w:p>
                  </w:txbxContent>
                </v:textbox>
                <w10:wrap type="none"/>
              </v:shape>
            </w:pict>
          </mc:Fallback>
        </mc:AlternateContent>
      </w:r>
      <w:r>
        <w:rPr>
          <w:noProof/>
        </w:rPr>
        <mc:AlternateContent>
          <mc:Choice Requires="wps">
            <w:drawing>
              <wp:anchor distT="0" distB="0" distL="0" distR="0" simplePos="0" relativeHeight="251648000" behindDoc="1" locked="0" layoutInCell="1" allowOverlap="1">
                <wp:simplePos x="0" y="0"/>
                <wp:positionH relativeFrom="page">
                  <wp:posOffset>256419</wp:posOffset>
                </wp:positionH>
                <wp:positionV relativeFrom="paragraph">
                  <wp:posOffset>1470694</wp:posOffset>
                </wp:positionV>
                <wp:extent cx="388620" cy="1143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8620" cy="114300"/>
                        </a:xfrm>
                        <a:prstGeom prst="rect">
                          <a:avLst/>
                        </a:prstGeom>
                      </wps:spPr>
                      <wps:txbx>
                        <w:txbxContent>
                          <w:p w:rsidR="00263E2D" w:rsidRDefault="008D15C2">
                            <w:pPr>
                              <w:spacing w:line="180" w:lineRule="exact"/>
                              <w:rPr>
                                <w:b/>
                                <w:sz w:val="18"/>
                              </w:rPr>
                            </w:pPr>
                            <w:r>
                              <w:rPr>
                                <w:b/>
                                <w:color w:val="FFFFFF"/>
                                <w:spacing w:val="-2"/>
                                <w:sz w:val="18"/>
                              </w:rPr>
                              <w:t>PROFILE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190550pt;margin-top:115.802734pt;width:30.6pt;height:9pt;mso-position-horizontal-relative:page;mso-position-vertical-relative:paragraph;z-index:-15962112" type="#_x0000_t202" id="docshape7" filled="false" stroked="false">
                <v:textbox inset="0,0,0,0">
                  <w:txbxContent>
                    <w:p>
                      <w:pPr>
                        <w:spacing w:line="180" w:lineRule="exact" w:before="0"/>
                        <w:ind w:left="0" w:right="0" w:firstLine="0"/>
                        <w:jc w:val="left"/>
                        <w:rPr>
                          <w:b/>
                          <w:sz w:val="18"/>
                        </w:rPr>
                      </w:pPr>
                      <w:r>
                        <w:rPr>
                          <w:b/>
                          <w:color w:val="FFFFFF"/>
                          <w:spacing w:val="-2"/>
                          <w:sz w:val="18"/>
                        </w:rPr>
                        <w:t>PROFILE</w:t>
                      </w:r>
                    </w:p>
                  </w:txbxContent>
                </v:textbox>
                <w10:wrap type="none"/>
              </v:shape>
            </w:pict>
          </mc:Fallback>
        </mc:AlternateContent>
      </w:r>
      <w:r>
        <w:rPr>
          <w:noProof/>
        </w:rPr>
        <mc:AlternateContent>
          <mc:Choice Requires="wps">
            <w:drawing>
              <wp:anchor distT="0" distB="0" distL="0" distR="0" simplePos="0" relativeHeight="251658240" behindDoc="1" locked="0" layoutInCell="1" allowOverlap="1">
                <wp:simplePos x="0" y="0"/>
                <wp:positionH relativeFrom="page">
                  <wp:posOffset>119259</wp:posOffset>
                </wp:positionH>
                <wp:positionV relativeFrom="paragraph">
                  <wp:posOffset>-429745</wp:posOffset>
                </wp:positionV>
                <wp:extent cx="2289175" cy="132334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9175" cy="1323340"/>
                          <a:chOff x="0" y="0"/>
                          <a:chExt cx="2289175" cy="1323340"/>
                        </a:xfrm>
                      </wpg:grpSpPr>
                      <pic:pic xmlns:pic="http://schemas.openxmlformats.org/drawingml/2006/picture">
                        <pic:nvPicPr>
                          <pic:cNvPr id="9" name="Image 9"/>
                          <pic:cNvPicPr/>
                        </pic:nvPicPr>
                        <pic:blipFill>
                          <a:blip r:embed="rId8" cstate="print"/>
                          <a:stretch>
                            <a:fillRect/>
                          </a:stretch>
                        </pic:blipFill>
                        <pic:spPr>
                          <a:xfrm>
                            <a:off x="142138" y="716547"/>
                            <a:ext cx="1858234" cy="538653"/>
                          </a:xfrm>
                          <a:prstGeom prst="rect">
                            <a:avLst/>
                          </a:prstGeom>
                        </pic:spPr>
                      </pic:pic>
                      <wps:wsp>
                        <wps:cNvPr id="10" name="Graphic 10"/>
                        <wps:cNvSpPr/>
                        <wps:spPr>
                          <a:xfrm>
                            <a:off x="88900" y="692061"/>
                            <a:ext cx="2180590" cy="631190"/>
                          </a:xfrm>
                          <a:custGeom>
                            <a:avLst/>
                            <a:gdLst/>
                            <a:ahLst/>
                            <a:cxnLst/>
                            <a:rect l="l" t="t" r="r" b="b"/>
                            <a:pathLst>
                              <a:path w="2180590" h="631190">
                                <a:moveTo>
                                  <a:pt x="2180531" y="0"/>
                                </a:moveTo>
                                <a:lnTo>
                                  <a:pt x="0" y="0"/>
                                </a:lnTo>
                                <a:lnTo>
                                  <a:pt x="0" y="631164"/>
                                </a:lnTo>
                                <a:lnTo>
                                  <a:pt x="2180531" y="631164"/>
                                </a:lnTo>
                                <a:lnTo>
                                  <a:pt x="218053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9" cstate="print"/>
                          <a:stretch>
                            <a:fillRect/>
                          </a:stretch>
                        </pic:blipFill>
                        <pic:spPr>
                          <a:xfrm>
                            <a:off x="0" y="0"/>
                            <a:ext cx="1337156" cy="1107325"/>
                          </a:xfrm>
                          <a:prstGeom prst="rect">
                            <a:avLst/>
                          </a:prstGeom>
                        </pic:spPr>
                      </pic:pic>
                      <wps:wsp>
                        <wps:cNvPr id="12" name="Textbox 12"/>
                        <wps:cNvSpPr txBox="1"/>
                        <wps:spPr>
                          <a:xfrm>
                            <a:off x="1092200" y="465975"/>
                            <a:ext cx="1196975" cy="177800"/>
                          </a:xfrm>
                          <a:prstGeom prst="rect">
                            <a:avLst/>
                          </a:prstGeom>
                        </wps:spPr>
                        <wps:txbx>
                          <w:txbxContent>
                            <w:p w:rsidR="00263E2D" w:rsidRDefault="008D15C2">
                              <w:pPr>
                                <w:spacing w:line="280" w:lineRule="exact"/>
                                <w:rPr>
                                  <w:b/>
                                  <w:sz w:val="28"/>
                                </w:rPr>
                              </w:pPr>
                              <w:r>
                                <w:rPr>
                                  <w:b/>
                                  <w:color w:val="00579A"/>
                                  <w:spacing w:val="-2"/>
                                  <w:sz w:val="28"/>
                                </w:rPr>
                                <w:t>DIAMONDLAND</w:t>
                              </w:r>
                            </w:p>
                          </w:txbxContent>
                        </wps:txbx>
                        <wps:bodyPr wrap="square" lIns="0" tIns="0" rIns="0" bIns="0" rtlCol="0">
                          <a:noAutofit/>
                        </wps:bodyPr>
                      </wps:wsp>
                      <wps:wsp>
                        <wps:cNvPr id="13" name="Textbox 13"/>
                        <wps:cNvSpPr txBox="1"/>
                        <wps:spPr>
                          <a:xfrm>
                            <a:off x="165100" y="1144755"/>
                            <a:ext cx="1544320" cy="142240"/>
                          </a:xfrm>
                          <a:prstGeom prst="rect">
                            <a:avLst/>
                          </a:prstGeom>
                        </wps:spPr>
                        <wps:txbx>
                          <w:txbxContent>
                            <w:p w:rsidR="00263E2D" w:rsidRDefault="008D15C2">
                              <w:pPr>
                                <w:spacing w:line="223" w:lineRule="exact"/>
                                <w:rPr>
                                  <w:rFonts w:ascii="Arial"/>
                                  <w:b/>
                                  <w:sz w:val="20"/>
                                </w:rPr>
                              </w:pPr>
                              <w:r>
                                <w:rPr>
                                  <w:rFonts w:ascii="Arial"/>
                                  <w:b/>
                                  <w:sz w:val="20"/>
                                </w:rPr>
                                <w:t xml:space="preserve">BROKERS/ </w:t>
                              </w:r>
                              <w:r>
                                <w:rPr>
                                  <w:rFonts w:ascii="Arial"/>
                                  <w:b/>
                                  <w:spacing w:val="-2"/>
                                  <w:sz w:val="20"/>
                                </w:rPr>
                                <w:t>BROKERAGE</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390550pt;margin-top:-33.838245pt;width:180.25pt;height:104.2pt;mso-position-horizontal-relative:page;mso-position-vertical-relative:paragraph;z-index:-15956992" id="docshapegroup8" coordorigin="188,-677" coordsize="3605,2084">
                <v:shape style="position:absolute;left:411;top:451;width:2927;height:849" type="#_x0000_t75" id="docshape9" stroked="false">
                  <v:imagedata r:id="rId10" o:title=""/>
                </v:shape>
                <v:rect style="position:absolute;left:327;top:413;width:3434;height:994" id="docshape10" filled="true" fillcolor="#ffffff" stroked="false">
                  <v:fill type="solid"/>
                </v:rect>
                <v:shape style="position:absolute;left:187;top:-677;width:2106;height:1744" type="#_x0000_t75" id="docshape11" stroked="false">
                  <v:imagedata r:id="rId11" o:title=""/>
                </v:shape>
                <v:shape style="position:absolute;left:1907;top:57;width:1885;height:280" type="#_x0000_t202" id="docshape12" filled="false" stroked="false">
                  <v:textbox inset="0,0,0,0">
                    <w:txbxContent>
                      <w:p>
                        <w:pPr>
                          <w:spacing w:line="280" w:lineRule="exact" w:before="0"/>
                          <w:ind w:left="0" w:right="0" w:firstLine="0"/>
                          <w:jc w:val="left"/>
                          <w:rPr>
                            <w:b/>
                            <w:sz w:val="28"/>
                          </w:rPr>
                        </w:pPr>
                        <w:r>
                          <w:rPr>
                            <w:b/>
                            <w:color w:val="00579A"/>
                            <w:spacing w:val="-2"/>
                            <w:sz w:val="28"/>
                          </w:rPr>
                          <w:t>DIAMONDLAND</w:t>
                        </w:r>
                      </w:p>
                    </w:txbxContent>
                  </v:textbox>
                  <w10:wrap type="none"/>
                </v:shape>
                <v:shape style="position:absolute;left:447;top:1126;width:2432;height:224" type="#_x0000_t202" id="docshape13" filled="false" stroked="false">
                  <v:textbox inset="0,0,0,0">
                    <w:txbxContent>
                      <w:p>
                        <w:pPr>
                          <w:spacing w:line="223" w:lineRule="exact" w:before="0"/>
                          <w:ind w:left="0" w:right="0" w:firstLine="0"/>
                          <w:jc w:val="left"/>
                          <w:rPr>
                            <w:rFonts w:ascii="Arial"/>
                            <w:b/>
                            <w:sz w:val="20"/>
                          </w:rPr>
                        </w:pPr>
                        <w:r>
                          <w:rPr>
                            <w:rFonts w:ascii="Arial"/>
                            <w:b/>
                            <w:sz w:val="20"/>
                          </w:rPr>
                          <w:t>BROKERS/ </w:t>
                        </w:r>
                        <w:r>
                          <w:rPr>
                            <w:rFonts w:ascii="Arial"/>
                            <w:b/>
                            <w:spacing w:val="-2"/>
                            <w:sz w:val="20"/>
                          </w:rPr>
                          <w:t>BROKERAGE</w:t>
                        </w:r>
                      </w:p>
                    </w:txbxContent>
                  </v:textbox>
                  <w10:wrap type="none"/>
                </v:shape>
                <w10:wrap type="none"/>
              </v:group>
            </w:pict>
          </mc:Fallback>
        </mc:AlternateContent>
      </w:r>
      <w:r>
        <w:rPr>
          <w:noProof/>
        </w:rPr>
        <mc:AlternateContent>
          <mc:Choice Requires="wps">
            <w:drawing>
              <wp:anchor distT="0" distB="0" distL="0" distR="0" simplePos="0" relativeHeight="251645952" behindDoc="0" locked="0" layoutInCell="1" allowOverlap="1">
                <wp:simplePos x="0" y="0"/>
                <wp:positionH relativeFrom="page">
                  <wp:posOffset>233559</wp:posOffset>
                </wp:positionH>
                <wp:positionV relativeFrom="paragraph">
                  <wp:posOffset>1073663</wp:posOffset>
                </wp:positionV>
                <wp:extent cx="1323975" cy="226695"/>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3975" cy="226695"/>
                        </a:xfrm>
                        <a:custGeom>
                          <a:avLst/>
                          <a:gdLst/>
                          <a:ahLst/>
                          <a:cxnLst/>
                          <a:rect l="l" t="t" r="r" b="b"/>
                          <a:pathLst>
                            <a:path w="1323975" h="226695">
                              <a:moveTo>
                                <a:pt x="1323684" y="0"/>
                              </a:moveTo>
                              <a:lnTo>
                                <a:pt x="0" y="0"/>
                              </a:lnTo>
                              <a:lnTo>
                                <a:pt x="0" y="226216"/>
                              </a:lnTo>
                              <a:lnTo>
                                <a:pt x="1323684" y="226216"/>
                              </a:lnTo>
                              <a:lnTo>
                                <a:pt x="132368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18.390549pt;margin-top:84.540443pt;width:104.22713pt;height:17.81229pt;mso-position-horizontal-relative:page;mso-position-vertical-relative:paragraph;z-index:15736320" id="docshape14" filled="true" fillcolor="#ffffff" stroked="false">
                <v:fill type="solid"/>
                <w10:wrap type="none"/>
              </v:rect>
            </w:pict>
          </mc:Fallback>
        </mc:AlternateContent>
      </w:r>
      <w:bookmarkStart w:id="1" w:name="SA_2021"/>
      <w:bookmarkEnd w:id="1"/>
      <w:r>
        <w:rPr>
          <w:color w:val="00579A"/>
        </w:rPr>
        <w:t>BRIGHT</w:t>
      </w:r>
      <w:r>
        <w:rPr>
          <w:color w:val="00579A"/>
          <w:spacing w:val="-14"/>
        </w:rPr>
        <w:t xml:space="preserve"> </w:t>
      </w:r>
      <w:r>
        <w:rPr>
          <w:color w:val="00579A"/>
          <w:spacing w:val="-5"/>
        </w:rPr>
        <w:t>OPC</w:t>
      </w:r>
    </w:p>
    <w:p w:rsidR="00263E2D" w:rsidRDefault="008D15C2">
      <w:pPr>
        <w:pStyle w:val="BodyText"/>
        <w:spacing w:before="5"/>
        <w:rPr>
          <w:b/>
          <w:sz w:val="10"/>
        </w:rPr>
      </w:pPr>
      <w:r>
        <w:rPr>
          <w:b/>
          <w:noProof/>
          <w:sz w:val="10"/>
        </w:rPr>
        <mc:AlternateContent>
          <mc:Choice Requires="wps">
            <w:drawing>
              <wp:anchor distT="0" distB="0" distL="0" distR="0" simplePos="0" relativeHeight="251662336" behindDoc="1" locked="0" layoutInCell="1" allowOverlap="1">
                <wp:simplePos x="0" y="0"/>
                <wp:positionH relativeFrom="page">
                  <wp:posOffset>229749</wp:posOffset>
                </wp:positionH>
                <wp:positionV relativeFrom="paragraph">
                  <wp:posOffset>666913</wp:posOffset>
                </wp:positionV>
                <wp:extent cx="1457960" cy="33020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7960" cy="330200"/>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2295"/>
                            </w:tblGrid>
                            <w:tr w:rsidR="00263E2D">
                              <w:trPr>
                                <w:trHeight w:val="259"/>
                              </w:trPr>
                              <w:tc>
                                <w:tcPr>
                                  <w:tcW w:w="2295" w:type="dxa"/>
                                </w:tcPr>
                                <w:p w:rsidR="00263E2D" w:rsidRDefault="008D15C2">
                                  <w:pPr>
                                    <w:pStyle w:val="TableParagraph"/>
                                    <w:spacing w:line="233" w:lineRule="exact"/>
                                    <w:ind w:left="50"/>
                                    <w:rPr>
                                      <w:b/>
                                      <w:sz w:val="23"/>
                                    </w:rPr>
                                  </w:pPr>
                                  <w:r>
                                    <w:rPr>
                                      <w:b/>
                                      <w:spacing w:val="-2"/>
                                      <w:sz w:val="23"/>
                                    </w:rPr>
                                    <w:t>ACCREDITATION</w:t>
                                  </w:r>
                                  <w:r>
                                    <w:rPr>
                                      <w:b/>
                                      <w:spacing w:val="7"/>
                                      <w:sz w:val="23"/>
                                    </w:rPr>
                                    <w:t xml:space="preserve"> </w:t>
                                  </w:r>
                                  <w:r>
                                    <w:rPr>
                                      <w:b/>
                                      <w:spacing w:val="-4"/>
                                      <w:sz w:val="23"/>
                                    </w:rPr>
                                    <w:t>FORM</w:t>
                                  </w:r>
                                </w:p>
                              </w:tc>
                            </w:tr>
                            <w:tr w:rsidR="00263E2D">
                              <w:trPr>
                                <w:trHeight w:val="259"/>
                              </w:trPr>
                              <w:tc>
                                <w:tcPr>
                                  <w:tcW w:w="2295" w:type="dxa"/>
                                </w:tcPr>
                                <w:p w:rsidR="00263E2D" w:rsidRDefault="00263E2D">
                                  <w:pPr>
                                    <w:pStyle w:val="TableParagraph"/>
                                    <w:rPr>
                                      <w:rFonts w:ascii="Times New Roman"/>
                                      <w:sz w:val="14"/>
                                    </w:rPr>
                                  </w:pPr>
                                </w:p>
                              </w:tc>
                            </w:tr>
                          </w:tbl>
                          <w:p w:rsidR="00263E2D" w:rsidRDefault="00263E2D">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 o:spid="_x0000_s1039" type="#_x0000_t202" style="position:absolute;margin-left:18.1pt;margin-top:52.5pt;width:114.8pt;height:26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" filled="f" stroked="f">
                <v:path arrowok="t"/>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2295"/>
                      </w:tblGrid>
                      <w:tr w:rsidR="00263E2D">
                        <w:trPr>
                          <w:trHeight w:val="259"/>
                        </w:trPr>
                        <w:tc>
                          <w:tcPr>
                            <w:tcW w:w="2295" w:type="dxa"/>
                          </w:tcPr>
                          <w:p w:rsidR="00263E2D" w:rsidRDefault="008D15C2">
                            <w:pPr>
                              <w:pStyle w:val="TableParagraph"/>
                              <w:spacing w:line="233" w:lineRule="exact"/>
                              <w:ind w:left="50"/>
                              <w:rPr>
                                <w:b/>
                                <w:sz w:val="23"/>
                              </w:rPr>
                            </w:pPr>
                            <w:r>
                              <w:rPr>
                                <w:b/>
                                <w:spacing w:val="-2"/>
                                <w:sz w:val="23"/>
                              </w:rPr>
                              <w:t>ACCREDITATION</w:t>
                            </w:r>
                            <w:r>
                              <w:rPr>
                                <w:b/>
                                <w:spacing w:val="7"/>
                                <w:sz w:val="23"/>
                              </w:rPr>
                              <w:t xml:space="preserve"> </w:t>
                            </w:r>
                            <w:r>
                              <w:rPr>
                                <w:b/>
                                <w:spacing w:val="-4"/>
                                <w:sz w:val="23"/>
                              </w:rPr>
                              <w:t>FORM</w:t>
                            </w:r>
                          </w:p>
                        </w:tc>
                      </w:tr>
                      <w:tr w:rsidR="00263E2D">
                        <w:trPr>
                          <w:trHeight w:val="259"/>
                        </w:trPr>
                        <w:tc>
                          <w:tcPr>
                            <w:tcW w:w="2295" w:type="dxa"/>
                          </w:tcPr>
                          <w:p w:rsidR="00263E2D" w:rsidRDefault="00263E2D">
                            <w:pPr>
                              <w:pStyle w:val="TableParagraph"/>
                              <w:rPr>
                                <w:rFonts w:ascii="Times New Roman"/>
                                <w:sz w:val="14"/>
                              </w:rPr>
                            </w:pPr>
                          </w:p>
                        </w:tc>
                      </w:tr>
                    </w:tbl>
                    <w:p w:rsidR="00263E2D" w:rsidRDefault="00263E2D">
                      <w:pPr>
                        <w:pStyle w:val="BodyText"/>
                      </w:pPr>
                    </w:p>
                  </w:txbxContent>
                </v:textbox>
                <w10:wrap type="topAndBottom" anchorx="page"/>
              </v:shape>
            </w:pict>
          </mc:Fallback>
        </mc:AlternateContent>
      </w:r>
      <w:r>
        <w:rPr>
          <w:b/>
          <w:noProof/>
          <w:sz w:val="10"/>
        </w:rPr>
        <mc:AlternateContent>
          <mc:Choice Requires="wps">
            <w:drawing>
              <wp:anchor distT="0" distB="0" distL="0" distR="0" simplePos="0" relativeHeight="251663360" behindDoc="1" locked="0" layoutInCell="1" allowOverlap="1">
                <wp:simplePos x="0" y="0"/>
                <wp:positionH relativeFrom="page">
                  <wp:posOffset>6283979</wp:posOffset>
                </wp:positionH>
                <wp:positionV relativeFrom="paragraph">
                  <wp:posOffset>100620</wp:posOffset>
                </wp:positionV>
                <wp:extent cx="864235" cy="826135"/>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4235" cy="826135"/>
                        </a:xfrm>
                        <a:prstGeom prst="rect">
                          <a:avLst/>
                        </a:prstGeom>
                        <a:ln w="7708">
                          <a:solidFill>
                            <a:srgbClr val="000000"/>
                          </a:solidFill>
                          <a:prstDash val="solid"/>
                        </a:ln>
                      </wps:spPr>
                      <wps:txbx>
                        <w:txbxContent>
                          <w:p w:rsidR="00263E2D" w:rsidRDefault="00263E2D">
                            <w:pPr>
                              <w:pStyle w:val="BodyText"/>
                              <w:rPr>
                                <w:b/>
                                <w:sz w:val="18"/>
                              </w:rPr>
                            </w:pPr>
                          </w:p>
                          <w:p w:rsidR="00263E2D" w:rsidRDefault="00263E2D">
                            <w:pPr>
                              <w:pStyle w:val="BodyText"/>
                              <w:spacing w:before="92"/>
                              <w:rPr>
                                <w:b/>
                                <w:sz w:val="18"/>
                              </w:rPr>
                            </w:pPr>
                          </w:p>
                          <w:p w:rsidR="00263E2D" w:rsidRDefault="008D15C2">
                            <w:pPr>
                              <w:spacing w:before="1"/>
                              <w:ind w:left="269"/>
                              <w:rPr>
                                <w:sz w:val="18"/>
                              </w:rPr>
                            </w:pPr>
                            <w:r>
                              <w:rPr>
                                <w:color w:val="7E7E7E"/>
                                <w:sz w:val="18"/>
                              </w:rPr>
                              <w:t>ID</w:t>
                            </w:r>
                            <w:r>
                              <w:rPr>
                                <w:color w:val="7E7E7E"/>
                                <w:spacing w:val="-4"/>
                                <w:sz w:val="18"/>
                              </w:rPr>
                              <w:t xml:space="preserve"> </w:t>
                            </w:r>
                            <w:r>
                              <w:rPr>
                                <w:color w:val="7E7E7E"/>
                                <w:spacing w:val="-2"/>
                                <w:sz w:val="18"/>
                              </w:rPr>
                              <w:t>PICTURE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94.801544pt;margin-top:7.922891pt;width:68.05pt;height:65.05pt;mso-position-horizontal-relative:page;mso-position-vertical-relative:paragraph;z-index:-15728640;mso-wrap-distance-left:0;mso-wrap-distance-right:0" type="#_x0000_t202" id="docshape16" filled="false" stroked="true" strokeweight=".607pt" strokecolor="#000000">
                <v:textbox inset="0,0,0,0">
                  <w:txbxContent>
                    <w:p>
                      <w:pPr>
                        <w:pStyle w:val="BodyText"/>
                        <w:rPr>
                          <w:b/>
                          <w:sz w:val="18"/>
                        </w:rPr>
                      </w:pPr>
                    </w:p>
                    <w:p>
                      <w:pPr>
                        <w:pStyle w:val="BodyText"/>
                        <w:spacing w:before="92"/>
                        <w:rPr>
                          <w:b/>
                          <w:sz w:val="18"/>
                        </w:rPr>
                      </w:pPr>
                    </w:p>
                    <w:p>
                      <w:pPr>
                        <w:spacing w:before="1"/>
                        <w:ind w:left="269" w:right="0" w:firstLine="0"/>
                        <w:jc w:val="left"/>
                        <w:rPr>
                          <w:sz w:val="18"/>
                        </w:rPr>
                      </w:pPr>
                      <w:r>
                        <w:rPr>
                          <w:color w:val="7E7E7E"/>
                          <w:sz w:val="18"/>
                        </w:rPr>
                        <w:t>ID</w:t>
                      </w:r>
                      <w:r>
                        <w:rPr>
                          <w:color w:val="7E7E7E"/>
                          <w:spacing w:val="-4"/>
                          <w:sz w:val="18"/>
                        </w:rPr>
                        <w:t> </w:t>
                      </w:r>
                      <w:r>
                        <w:rPr>
                          <w:color w:val="7E7E7E"/>
                          <w:spacing w:val="-2"/>
                          <w:sz w:val="18"/>
                        </w:rPr>
                        <w:t>PICTURE</w:t>
                      </w:r>
                    </w:p>
                  </w:txbxContent>
                </v:textbox>
                <v:stroke dashstyle="solid"/>
                <w10:wrap type="topAndBottom"/>
              </v:shape>
            </w:pict>
          </mc:Fallback>
        </mc:AlternateContent>
      </w:r>
    </w:p>
    <w:p w:rsidR="00263E2D" w:rsidRDefault="00263E2D">
      <w:pPr>
        <w:pStyle w:val="BodyText"/>
        <w:spacing w:before="8"/>
        <w:rPr>
          <w:b/>
          <w:sz w:val="20"/>
        </w:rPr>
      </w:pPr>
    </w:p>
    <w:tbl>
      <w:tblPr>
        <w:tblW w:w="0" w:type="auto"/>
        <w:tblInd w:w="96" w:type="dxa"/>
        <w:tblBorders>
          <w:top w:val="thickThinMediumGap" w:sz="4" w:space="0" w:color="000000"/>
          <w:left w:val="thickThinMediumGap" w:sz="4" w:space="0" w:color="000000"/>
          <w:bottom w:val="thickThinMediumGap" w:sz="4" w:space="0" w:color="000000"/>
          <w:right w:val="thickThinMediumGap" w:sz="4" w:space="0" w:color="000000"/>
          <w:insideH w:val="thickThinMediumGap" w:sz="4" w:space="0" w:color="000000"/>
          <w:insideV w:val="thickThinMediumGap" w:sz="4" w:space="0" w:color="000000"/>
        </w:tblBorders>
        <w:tblLayout w:type="fixed"/>
        <w:tblCellMar>
          <w:left w:w="0" w:type="dxa"/>
          <w:right w:w="0" w:type="dxa"/>
        </w:tblCellMar>
        <w:tblLook w:val="01E0" w:firstRow="1" w:lastRow="1" w:firstColumn="1" w:lastColumn="1" w:noHBand="0" w:noVBand="0"/>
      </w:tblPr>
      <w:tblGrid>
        <w:gridCol w:w="2784"/>
        <w:gridCol w:w="2784"/>
        <w:gridCol w:w="2784"/>
        <w:gridCol w:w="2784"/>
      </w:tblGrid>
      <w:tr w:rsidR="00263E2D">
        <w:trPr>
          <w:trHeight w:val="462"/>
        </w:trPr>
        <w:tc>
          <w:tcPr>
            <w:tcW w:w="11136" w:type="dxa"/>
            <w:gridSpan w:val="4"/>
            <w:tcBorders>
              <w:left w:val="single" w:sz="6" w:space="0" w:color="FF0000"/>
              <w:bottom w:val="single" w:sz="6" w:space="0" w:color="FF0000"/>
              <w:right w:val="single" w:sz="8" w:space="0" w:color="000000"/>
            </w:tcBorders>
            <w:shd w:val="clear" w:color="auto" w:fill="00579A"/>
          </w:tcPr>
          <w:p w:rsidR="00263E2D" w:rsidRDefault="008D15C2">
            <w:pPr>
              <w:pStyle w:val="TableParagraph"/>
              <w:spacing w:before="82"/>
              <w:ind w:left="140"/>
              <w:rPr>
                <w:rFonts w:ascii="Arial"/>
                <w:b/>
                <w:sz w:val="20"/>
              </w:rPr>
            </w:pPr>
            <w:r>
              <w:rPr>
                <w:rFonts w:ascii="Arial"/>
                <w:b/>
                <w:noProof/>
                <w:sz w:val="20"/>
              </w:rPr>
              <mc:AlternateContent>
                <mc:Choice Requires="wps">
                  <w:drawing>
                    <wp:anchor distT="0" distB="0" distL="0" distR="0" simplePos="0" relativeHeight="251655168" behindDoc="1" locked="0" layoutInCell="1" allowOverlap="1">
                      <wp:simplePos x="0" y="0"/>
                      <wp:positionH relativeFrom="column">
                        <wp:posOffset>7620</wp:posOffset>
                      </wp:positionH>
                      <wp:positionV relativeFrom="paragraph">
                        <wp:posOffset>-26925</wp:posOffset>
                      </wp:positionV>
                      <wp:extent cx="7066280" cy="31242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6280" cy="312420"/>
                                <a:chOff x="0" y="0"/>
                                <a:chExt cx="7066280" cy="312420"/>
                              </a:xfrm>
                            </wpg:grpSpPr>
                            <wps:wsp>
                              <wps:cNvPr id="18" name="Graphic 18"/>
                              <wps:cNvSpPr/>
                              <wps:spPr>
                                <a:xfrm>
                                  <a:off x="0" y="0"/>
                                  <a:ext cx="7066280" cy="312420"/>
                                </a:xfrm>
                                <a:custGeom>
                                  <a:avLst/>
                                  <a:gdLst/>
                                  <a:ahLst/>
                                  <a:cxnLst/>
                                  <a:rect l="l" t="t" r="r" b="b"/>
                                  <a:pathLst>
                                    <a:path w="7066280" h="312420">
                                      <a:moveTo>
                                        <a:pt x="7066280" y="0"/>
                                      </a:moveTo>
                                      <a:lnTo>
                                        <a:pt x="0" y="0"/>
                                      </a:lnTo>
                                      <a:lnTo>
                                        <a:pt x="0" y="312420"/>
                                      </a:lnTo>
                                      <a:lnTo>
                                        <a:pt x="7066280" y="312420"/>
                                      </a:lnTo>
                                      <a:lnTo>
                                        <a:pt x="7066280"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pt;margin-top:-2.120117pt;width:556.4pt;height:24.6pt;mso-position-horizontal-relative:column;mso-position-vertical-relative:paragraph;z-index:-15958528" id="docshapegroup17" coordorigin="12,-42" coordsize="11128,492">
                      <v:rect style="position:absolute;left:12;top:-43;width:11128;height:492" id="docshape18" filled="true" fillcolor="#404040" stroked="false">
                        <v:fill type="solid"/>
                      </v:rect>
                      <w10:wrap type="none"/>
                    </v:group>
                  </w:pict>
                </mc:Fallback>
              </mc:AlternateContent>
            </w:r>
            <w:r>
              <w:rPr>
                <w:rFonts w:ascii="Arial"/>
                <w:b/>
                <w:color w:val="EDEDED"/>
                <w:spacing w:val="-2"/>
                <w:sz w:val="20"/>
              </w:rPr>
              <w:t>Profile</w:t>
            </w:r>
          </w:p>
        </w:tc>
      </w:tr>
      <w:tr w:rsidR="00263E2D">
        <w:trPr>
          <w:trHeight w:val="446"/>
        </w:trPr>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79" w:lineRule="exact"/>
              <w:ind w:left="34"/>
              <w:rPr>
                <w:sz w:val="16"/>
              </w:rPr>
            </w:pPr>
            <w:r>
              <w:rPr>
                <w:sz w:val="16"/>
              </w:rPr>
              <w:t xml:space="preserve">First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79" w:lineRule="exact"/>
              <w:ind w:left="34"/>
              <w:rPr>
                <w:sz w:val="16"/>
              </w:rPr>
            </w:pPr>
            <w:r>
              <w:rPr>
                <w:sz w:val="16"/>
              </w:rPr>
              <w:t>Middle</w:t>
            </w:r>
            <w:r>
              <w:rPr>
                <w:spacing w:val="4"/>
                <w:sz w:val="16"/>
              </w:rPr>
              <w:t xml:space="preserve">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79" w:lineRule="exact"/>
              <w:ind w:left="34"/>
              <w:rPr>
                <w:sz w:val="16"/>
              </w:rPr>
            </w:pPr>
            <w:r>
              <w:rPr>
                <w:sz w:val="16"/>
              </w:rPr>
              <w:t>Last</w:t>
            </w:r>
            <w:r>
              <w:rPr>
                <w:spacing w:val="4"/>
                <w:sz w:val="16"/>
              </w:rPr>
              <w:t xml:space="preserve">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79" w:lineRule="exact"/>
              <w:ind w:left="34"/>
              <w:rPr>
                <w:sz w:val="16"/>
              </w:rPr>
            </w:pPr>
            <w:r>
              <w:rPr>
                <w:sz w:val="16"/>
              </w:rPr>
              <w:t>Suffix (</w:t>
            </w:r>
            <w:proofErr w:type="spellStart"/>
            <w:r>
              <w:rPr>
                <w:sz w:val="16"/>
              </w:rPr>
              <w:t>e.g</w:t>
            </w:r>
            <w:proofErr w:type="spellEnd"/>
            <w:r>
              <w:rPr>
                <w:sz w:val="16"/>
              </w:rPr>
              <w:t>: Jr.,</w:t>
            </w:r>
            <w:r>
              <w:rPr>
                <w:spacing w:val="-1"/>
                <w:sz w:val="16"/>
              </w:rPr>
              <w:t xml:space="preserve"> </w:t>
            </w:r>
            <w:r>
              <w:rPr>
                <w:sz w:val="16"/>
              </w:rPr>
              <w:t>Sr.,</w:t>
            </w:r>
            <w:r>
              <w:rPr>
                <w:spacing w:val="-2"/>
                <w:sz w:val="16"/>
              </w:rPr>
              <w:t xml:space="preserve"> </w:t>
            </w:r>
            <w:r>
              <w:rPr>
                <w:sz w:val="16"/>
              </w:rPr>
              <w:t>II,</w:t>
            </w:r>
            <w:r>
              <w:rPr>
                <w:spacing w:val="-1"/>
                <w:sz w:val="16"/>
              </w:rPr>
              <w:t xml:space="preserve"> </w:t>
            </w:r>
            <w:r>
              <w:rPr>
                <w:spacing w:val="-2"/>
                <w:sz w:val="16"/>
              </w:rPr>
              <w:t>etc.):</w:t>
            </w:r>
          </w:p>
        </w:tc>
      </w:tr>
      <w:tr w:rsidR="00263E2D">
        <w:trPr>
          <w:trHeight w:val="467"/>
        </w:trPr>
        <w:tc>
          <w:tcPr>
            <w:tcW w:w="5568" w:type="dxa"/>
            <w:gridSpan w:val="2"/>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4"/>
              <w:rPr>
                <w:sz w:val="16"/>
              </w:rPr>
            </w:pPr>
            <w:r>
              <w:rPr>
                <w:sz w:val="16"/>
              </w:rPr>
              <w:t>Complete</w:t>
            </w:r>
            <w:r>
              <w:rPr>
                <w:spacing w:val="9"/>
                <w:sz w:val="16"/>
              </w:rPr>
              <w:t xml:space="preserve"> </w:t>
            </w:r>
            <w:r>
              <w:rPr>
                <w:spacing w:val="-2"/>
                <w:sz w:val="16"/>
              </w:rPr>
              <w:t>Address:</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3"/>
              <w:rPr>
                <w:sz w:val="16"/>
              </w:rPr>
            </w:pPr>
            <w:r>
              <w:rPr>
                <w:sz w:val="16"/>
              </w:rPr>
              <w:t>Zip</w:t>
            </w:r>
            <w:r>
              <w:rPr>
                <w:spacing w:val="1"/>
                <w:sz w:val="16"/>
              </w:rPr>
              <w:t xml:space="preserve"> </w:t>
            </w:r>
            <w:r>
              <w:rPr>
                <w:spacing w:val="-4"/>
                <w:sz w:val="16"/>
              </w:rPr>
              <w:t>Code:</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4"/>
              <w:rPr>
                <w:sz w:val="16"/>
              </w:rPr>
            </w:pPr>
            <w:r>
              <w:rPr>
                <w:spacing w:val="-2"/>
                <w:sz w:val="16"/>
              </w:rPr>
              <w:t>Country:</w:t>
            </w:r>
          </w:p>
        </w:tc>
      </w:tr>
      <w:tr w:rsidR="00263E2D">
        <w:trPr>
          <w:trHeight w:val="467"/>
        </w:trPr>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4"/>
              <w:rPr>
                <w:sz w:val="16"/>
              </w:rPr>
            </w:pPr>
            <w:r>
              <w:rPr>
                <w:sz w:val="16"/>
              </w:rPr>
              <w:t>Telephone</w:t>
            </w:r>
            <w:r>
              <w:rPr>
                <w:spacing w:val="9"/>
                <w:sz w:val="16"/>
              </w:rPr>
              <w:t xml:space="preserve"> </w:t>
            </w:r>
            <w:r>
              <w:rPr>
                <w:spacing w:val="-2"/>
                <w:sz w:val="16"/>
              </w:rPr>
              <w:t>Number:</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4"/>
              <w:rPr>
                <w:sz w:val="16"/>
              </w:rPr>
            </w:pPr>
            <w:r>
              <w:rPr>
                <w:sz w:val="16"/>
              </w:rPr>
              <w:t>Mobile</w:t>
            </w:r>
            <w:r>
              <w:rPr>
                <w:spacing w:val="4"/>
                <w:sz w:val="16"/>
              </w:rPr>
              <w:t xml:space="preserve"> </w:t>
            </w:r>
            <w:r>
              <w:rPr>
                <w:spacing w:val="-2"/>
                <w:sz w:val="16"/>
              </w:rPr>
              <w:t>Number:</w:t>
            </w:r>
          </w:p>
        </w:tc>
        <w:tc>
          <w:tcPr>
            <w:tcW w:w="5568" w:type="dxa"/>
            <w:gridSpan w:val="2"/>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1"/>
              <w:ind w:left="33"/>
              <w:rPr>
                <w:sz w:val="16"/>
              </w:rPr>
            </w:pPr>
            <w:r>
              <w:rPr>
                <w:noProof/>
                <w:sz w:val="16"/>
              </w:rPr>
              <mc:AlternateContent>
                <mc:Choice Requires="wps">
                  <w:drawing>
                    <wp:anchor distT="0" distB="0" distL="0" distR="0" simplePos="0" relativeHeight="251659264" behindDoc="1" locked="0" layoutInCell="1" allowOverlap="1">
                      <wp:simplePos x="0" y="0"/>
                      <wp:positionH relativeFrom="column">
                        <wp:posOffset>655319</wp:posOffset>
                      </wp:positionH>
                      <wp:positionV relativeFrom="paragraph">
                        <wp:posOffset>33613</wp:posOffset>
                      </wp:positionV>
                      <wp:extent cx="2327910" cy="92075"/>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27910" cy="92075"/>
                                <a:chOff x="0" y="0"/>
                                <a:chExt cx="2327910" cy="92075"/>
                              </a:xfrm>
                            </wpg:grpSpPr>
                            <wps:wsp>
                              <wps:cNvPr id="20" name="Graphic 20"/>
                              <wps:cNvSpPr/>
                              <wps:spPr>
                                <a:xfrm>
                                  <a:off x="0" y="0"/>
                                  <a:ext cx="2327910" cy="92075"/>
                                </a:xfrm>
                                <a:custGeom>
                                  <a:avLst/>
                                  <a:gdLst/>
                                  <a:ahLst/>
                                  <a:cxnLst/>
                                  <a:rect l="l" t="t" r="r" b="b"/>
                                  <a:pathLst>
                                    <a:path w="2327910" h="92075">
                                      <a:moveTo>
                                        <a:pt x="2327786" y="0"/>
                                      </a:moveTo>
                                      <a:lnTo>
                                        <a:pt x="0" y="0"/>
                                      </a:lnTo>
                                      <a:lnTo>
                                        <a:pt x="0" y="91699"/>
                                      </a:lnTo>
                                      <a:lnTo>
                                        <a:pt x="2327786" y="91699"/>
                                      </a:lnTo>
                                      <a:lnTo>
                                        <a:pt x="2327786"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1.599998pt;margin-top:2.64673pt;width:183.3pt;height:7.25pt;mso-position-horizontal-relative:column;mso-position-vertical-relative:paragraph;z-index:-15956480" id="docshapegroup19" coordorigin="1032,53" coordsize="3666,145">
                      <v:rect style="position:absolute;left:1032;top:52;width:3666;height:145" id="docshape20" filled="true" fillcolor="#ffffff" stroked="false">
                        <v:fill type="solid"/>
                      </v:rect>
                      <w10:wrap type="none"/>
                    </v:group>
                  </w:pict>
                </mc:Fallback>
              </mc:AlternateContent>
            </w:r>
            <w:r>
              <w:rPr>
                <w:sz w:val="16"/>
              </w:rPr>
              <w:t>Email</w:t>
            </w:r>
            <w:r>
              <w:rPr>
                <w:spacing w:val="4"/>
                <w:sz w:val="16"/>
              </w:rPr>
              <w:t xml:space="preserve"> </w:t>
            </w:r>
            <w:r>
              <w:rPr>
                <w:spacing w:val="-2"/>
                <w:sz w:val="16"/>
              </w:rPr>
              <w:t>Address:</w:t>
            </w:r>
          </w:p>
        </w:tc>
      </w:tr>
      <w:tr w:rsidR="00263E2D">
        <w:trPr>
          <w:trHeight w:val="467"/>
        </w:trPr>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z w:val="16"/>
              </w:rPr>
              <w:t>Date</w:t>
            </w:r>
            <w:r>
              <w:rPr>
                <w:spacing w:val="1"/>
                <w:sz w:val="16"/>
              </w:rPr>
              <w:t xml:space="preserve"> </w:t>
            </w:r>
            <w:r>
              <w:rPr>
                <w:sz w:val="16"/>
              </w:rPr>
              <w:t>of</w:t>
            </w:r>
            <w:r>
              <w:rPr>
                <w:spacing w:val="6"/>
                <w:sz w:val="16"/>
              </w:rPr>
              <w:t xml:space="preserve"> </w:t>
            </w:r>
            <w:r>
              <w:rPr>
                <w:sz w:val="16"/>
              </w:rPr>
              <w:t>Birth</w:t>
            </w:r>
            <w:r>
              <w:rPr>
                <w:spacing w:val="5"/>
                <w:sz w:val="16"/>
              </w:rPr>
              <w:t xml:space="preserve"> </w:t>
            </w:r>
            <w:r>
              <w:rPr>
                <w:spacing w:val="-2"/>
                <w:sz w:val="16"/>
              </w:rPr>
              <w:t>(MM/DD/YYYY):</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z w:val="16"/>
              </w:rPr>
              <w:t xml:space="preserve">Civil </w:t>
            </w:r>
            <w:r>
              <w:rPr>
                <w:spacing w:val="-2"/>
                <w:sz w:val="16"/>
              </w:rPr>
              <w:t>Status:</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pacing w:val="-2"/>
                <w:sz w:val="16"/>
              </w:rPr>
              <w:t>Citizenship:</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pacing w:val="-2"/>
                <w:sz w:val="16"/>
              </w:rPr>
              <w:t>Gender:</w:t>
            </w:r>
          </w:p>
        </w:tc>
      </w:tr>
      <w:tr w:rsidR="00263E2D">
        <w:trPr>
          <w:trHeight w:val="468"/>
        </w:trPr>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z w:val="16"/>
              </w:rPr>
              <w:t>Passport</w:t>
            </w:r>
            <w:r>
              <w:rPr>
                <w:spacing w:val="9"/>
                <w:sz w:val="16"/>
              </w:rPr>
              <w:t xml:space="preserve"> </w:t>
            </w:r>
            <w:r>
              <w:rPr>
                <w:spacing w:val="-2"/>
                <w:sz w:val="16"/>
              </w:rPr>
              <w:t>Number:</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noProof/>
                <w:sz w:val="16"/>
              </w:rPr>
              <mc:AlternateContent>
                <mc:Choice Requires="wps">
                  <w:drawing>
                    <wp:anchor distT="0" distB="0" distL="0" distR="0" simplePos="0" relativeHeight="251656192" behindDoc="1" locked="0" layoutInCell="1" allowOverlap="1">
                      <wp:simplePos x="0" y="0"/>
                      <wp:positionH relativeFrom="column">
                        <wp:posOffset>-6808</wp:posOffset>
                      </wp:positionH>
                      <wp:positionV relativeFrom="paragraph">
                        <wp:posOffset>303585</wp:posOffset>
                      </wp:positionV>
                      <wp:extent cx="5313045" cy="324485"/>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13045" cy="324485"/>
                                <a:chOff x="0" y="0"/>
                                <a:chExt cx="5313045" cy="324485"/>
                              </a:xfrm>
                            </wpg:grpSpPr>
                            <wps:wsp>
                              <wps:cNvPr id="22" name="Graphic 22"/>
                              <wps:cNvSpPr/>
                              <wps:spPr>
                                <a:xfrm>
                                  <a:off x="6808" y="0"/>
                                  <a:ext cx="5306060" cy="312420"/>
                                </a:xfrm>
                                <a:custGeom>
                                  <a:avLst/>
                                  <a:gdLst/>
                                  <a:ahLst/>
                                  <a:cxnLst/>
                                  <a:rect l="l" t="t" r="r" b="b"/>
                                  <a:pathLst>
                                    <a:path w="5306060" h="312420">
                                      <a:moveTo>
                                        <a:pt x="5306060" y="0"/>
                                      </a:moveTo>
                                      <a:lnTo>
                                        <a:pt x="0" y="0"/>
                                      </a:lnTo>
                                      <a:lnTo>
                                        <a:pt x="0" y="312420"/>
                                      </a:lnTo>
                                      <a:lnTo>
                                        <a:pt x="5306060" y="312420"/>
                                      </a:lnTo>
                                      <a:lnTo>
                                        <a:pt x="5306060" y="0"/>
                                      </a:lnTo>
                                      <a:close/>
                                    </a:path>
                                  </a:pathLst>
                                </a:custGeom>
                                <a:solidFill>
                                  <a:srgbClr val="FFD966"/>
                                </a:solidFill>
                              </wps:spPr>
                              <wps:bodyPr wrap="square" lIns="0" tIns="0" rIns="0" bIns="0" rtlCol="0">
                                <a:prstTxWarp prst="textNoShape">
                                  <a:avLst/>
                                </a:prstTxWarp>
                                <a:noAutofit/>
                              </wps:bodyPr>
                            </wps:wsp>
                            <wps:wsp>
                              <wps:cNvPr id="23" name="Graphic 23"/>
                              <wps:cNvSpPr/>
                              <wps:spPr>
                                <a:xfrm>
                                  <a:off x="4268" y="29266"/>
                                  <a:ext cx="5279390" cy="290830"/>
                                </a:xfrm>
                                <a:custGeom>
                                  <a:avLst/>
                                  <a:gdLst/>
                                  <a:ahLst/>
                                  <a:cxnLst/>
                                  <a:rect l="l" t="t" r="r" b="b"/>
                                  <a:pathLst>
                                    <a:path w="5279390" h="290830">
                                      <a:moveTo>
                                        <a:pt x="5279266" y="0"/>
                                      </a:moveTo>
                                      <a:lnTo>
                                        <a:pt x="0" y="0"/>
                                      </a:lnTo>
                                      <a:lnTo>
                                        <a:pt x="0" y="290773"/>
                                      </a:lnTo>
                                      <a:lnTo>
                                        <a:pt x="5279266" y="290773"/>
                                      </a:lnTo>
                                      <a:lnTo>
                                        <a:pt x="5279266" y="0"/>
                                      </a:lnTo>
                                      <a:close/>
                                    </a:path>
                                  </a:pathLst>
                                </a:custGeom>
                                <a:solidFill>
                                  <a:srgbClr val="FFFFFF"/>
                                </a:solidFill>
                              </wps:spPr>
                              <wps:bodyPr wrap="square" lIns="0" tIns="0" rIns="0" bIns="0" rtlCol="0">
                                <a:prstTxWarp prst="textNoShape">
                                  <a:avLst/>
                                </a:prstTxWarp>
                                <a:noAutofit/>
                              </wps:bodyPr>
                            </wps:wsp>
                            <wps:wsp>
                              <wps:cNvPr id="24" name="Graphic 24"/>
                              <wps:cNvSpPr/>
                              <wps:spPr>
                                <a:xfrm>
                                  <a:off x="4268" y="29266"/>
                                  <a:ext cx="5279390" cy="290830"/>
                                </a:xfrm>
                                <a:custGeom>
                                  <a:avLst/>
                                  <a:gdLst/>
                                  <a:ahLst/>
                                  <a:cxnLst/>
                                  <a:rect l="l" t="t" r="r" b="b"/>
                                  <a:pathLst>
                                    <a:path w="5279390" h="290830">
                                      <a:moveTo>
                                        <a:pt x="0" y="290773"/>
                                      </a:moveTo>
                                      <a:lnTo>
                                        <a:pt x="5279266" y="290773"/>
                                      </a:lnTo>
                                      <a:lnTo>
                                        <a:pt x="5279266" y="0"/>
                                      </a:lnTo>
                                      <a:lnTo>
                                        <a:pt x="0" y="0"/>
                                      </a:lnTo>
                                      <a:lnTo>
                                        <a:pt x="0" y="290773"/>
                                      </a:lnTo>
                                      <a:close/>
                                    </a:path>
                                  </a:pathLst>
                                </a:custGeom>
                                <a:ln w="8536">
                                  <a:solidFill>
                                    <a:srgbClr val="FFFFFF"/>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3608pt;margin-top:23.904383pt;width:418.35pt;height:25.55pt;mso-position-horizontal-relative:column;mso-position-vertical-relative:paragraph;z-index:-15958016" id="docshapegroup21" coordorigin="-11,478" coordsize="8367,511">
                      <v:rect style="position:absolute;left:0;top:478;width:8356;height:492" id="docshape22" filled="true" fillcolor="#ffd966" stroked="false">
                        <v:fill type="solid"/>
                      </v:rect>
                      <v:rect style="position:absolute;left:-4;top:524;width:8314;height:458" id="docshape23" filled="true" fillcolor="#ffffff" stroked="false">
                        <v:fill type="solid"/>
                      </v:rect>
                      <v:rect style="position:absolute;left:-4;top:524;width:8314;height:458" id="docshape24" filled="false" stroked="true" strokeweight=".67216pt" strokecolor="#ffffff">
                        <v:stroke dashstyle="solid"/>
                      </v:rect>
                      <w10:wrap type="none"/>
                    </v:group>
                  </w:pict>
                </mc:Fallback>
              </mc:AlternateContent>
            </w:r>
            <w:r>
              <w:rPr>
                <w:sz w:val="16"/>
              </w:rPr>
              <w:t>Issued</w:t>
            </w:r>
            <w:r>
              <w:rPr>
                <w:spacing w:val="4"/>
                <w:sz w:val="16"/>
              </w:rPr>
              <w:t xml:space="preserve"> </w:t>
            </w:r>
            <w:r>
              <w:rPr>
                <w:spacing w:val="-5"/>
                <w:sz w:val="16"/>
              </w:rPr>
              <w:t>by:</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z w:val="16"/>
              </w:rPr>
              <w:t xml:space="preserve">Place </w:t>
            </w:r>
            <w:r>
              <w:rPr>
                <w:spacing w:val="-2"/>
                <w:sz w:val="16"/>
              </w:rPr>
              <w:t>Issued:</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z w:val="16"/>
              </w:rPr>
              <w:t>Valid</w:t>
            </w:r>
            <w:r>
              <w:rPr>
                <w:spacing w:val="2"/>
                <w:sz w:val="16"/>
              </w:rPr>
              <w:t xml:space="preserve"> </w:t>
            </w:r>
            <w:r>
              <w:rPr>
                <w:spacing w:val="-2"/>
                <w:sz w:val="16"/>
              </w:rPr>
              <w:t>from/to:</w:t>
            </w:r>
          </w:p>
        </w:tc>
      </w:tr>
      <w:tr w:rsidR="00263E2D">
        <w:trPr>
          <w:trHeight w:val="467"/>
        </w:trPr>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6"/>
              <w:ind w:left="34"/>
              <w:rPr>
                <w:sz w:val="16"/>
              </w:rPr>
            </w:pPr>
            <w:r>
              <w:rPr>
                <w:sz w:val="16"/>
              </w:rPr>
              <w:t>Tax</w:t>
            </w:r>
            <w:r>
              <w:rPr>
                <w:spacing w:val="9"/>
                <w:sz w:val="16"/>
              </w:rPr>
              <w:t xml:space="preserve"> </w:t>
            </w:r>
            <w:r>
              <w:rPr>
                <w:sz w:val="16"/>
              </w:rPr>
              <w:t>Identification</w:t>
            </w:r>
            <w:r>
              <w:rPr>
                <w:spacing w:val="10"/>
                <w:sz w:val="16"/>
              </w:rPr>
              <w:t xml:space="preserve"> </w:t>
            </w:r>
            <w:r>
              <w:rPr>
                <w:sz w:val="16"/>
              </w:rPr>
              <w:t>Number</w:t>
            </w:r>
            <w:r>
              <w:rPr>
                <w:spacing w:val="7"/>
                <w:sz w:val="16"/>
              </w:rPr>
              <w:t xml:space="preserve"> </w:t>
            </w:r>
            <w:r>
              <w:rPr>
                <w:spacing w:val="-2"/>
                <w:sz w:val="16"/>
              </w:rPr>
              <w:t>(TIN):</w:t>
            </w:r>
          </w:p>
        </w:tc>
        <w:tc>
          <w:tcPr>
            <w:tcW w:w="8352" w:type="dxa"/>
            <w:gridSpan w:val="3"/>
            <w:tcBorders>
              <w:top w:val="single" w:sz="8" w:space="0" w:color="000000"/>
              <w:left w:val="single" w:sz="8" w:space="0" w:color="000000"/>
              <w:bottom w:val="nil"/>
              <w:right w:val="single" w:sz="8" w:space="0" w:color="000000"/>
            </w:tcBorders>
          </w:tcPr>
          <w:p w:rsidR="00263E2D" w:rsidRDefault="00263E2D">
            <w:pPr>
              <w:pStyle w:val="TableParagraph"/>
              <w:rPr>
                <w:rFonts w:ascii="Times New Roman"/>
                <w:sz w:val="14"/>
              </w:rPr>
            </w:pPr>
          </w:p>
        </w:tc>
      </w:tr>
      <w:tr w:rsidR="00263E2D">
        <w:trPr>
          <w:trHeight w:val="467"/>
        </w:trPr>
        <w:tc>
          <w:tcPr>
            <w:tcW w:w="11136" w:type="dxa"/>
            <w:gridSpan w:val="4"/>
            <w:tcBorders>
              <w:top w:val="nil"/>
              <w:left w:val="single" w:sz="8" w:space="0" w:color="000000"/>
              <w:bottom w:val="single" w:sz="8" w:space="0" w:color="000000"/>
              <w:right w:val="single" w:sz="8" w:space="0" w:color="000000"/>
            </w:tcBorders>
            <w:shd w:val="clear" w:color="auto" w:fill="FFD966"/>
          </w:tcPr>
          <w:p w:rsidR="00263E2D" w:rsidRDefault="008D15C2">
            <w:pPr>
              <w:pStyle w:val="TableParagraph"/>
              <w:tabs>
                <w:tab w:val="left" w:pos="4435"/>
                <w:tab w:val="left" w:pos="6029"/>
              </w:tabs>
              <w:spacing w:before="21"/>
              <w:ind w:left="34"/>
              <w:rPr>
                <w:sz w:val="16"/>
              </w:rPr>
            </w:pPr>
            <w:r>
              <w:rPr>
                <w:sz w:val="16"/>
              </w:rPr>
              <w:t>Are you</w:t>
            </w:r>
            <w:r>
              <w:rPr>
                <w:spacing w:val="3"/>
                <w:sz w:val="16"/>
              </w:rPr>
              <w:t xml:space="preserve"> </w:t>
            </w:r>
            <w:r>
              <w:rPr>
                <w:sz w:val="16"/>
              </w:rPr>
              <w:t>a</w:t>
            </w:r>
            <w:r>
              <w:rPr>
                <w:spacing w:val="4"/>
                <w:sz w:val="16"/>
              </w:rPr>
              <w:t xml:space="preserve"> </w:t>
            </w:r>
            <w:r>
              <w:rPr>
                <w:sz w:val="16"/>
              </w:rPr>
              <w:t>licensed</w:t>
            </w:r>
            <w:r>
              <w:rPr>
                <w:spacing w:val="3"/>
                <w:sz w:val="16"/>
              </w:rPr>
              <w:t xml:space="preserve"> </w:t>
            </w:r>
            <w:r>
              <w:rPr>
                <w:sz w:val="16"/>
              </w:rPr>
              <w:t>real</w:t>
            </w:r>
            <w:r>
              <w:rPr>
                <w:spacing w:val="1"/>
                <w:sz w:val="16"/>
              </w:rPr>
              <w:t xml:space="preserve"> </w:t>
            </w:r>
            <w:r>
              <w:rPr>
                <w:sz w:val="16"/>
              </w:rPr>
              <w:t>estate person</w:t>
            </w:r>
            <w:r>
              <w:rPr>
                <w:spacing w:val="4"/>
                <w:sz w:val="16"/>
              </w:rPr>
              <w:t xml:space="preserve"> </w:t>
            </w:r>
            <w:r>
              <w:rPr>
                <w:sz w:val="16"/>
              </w:rPr>
              <w:t>in</w:t>
            </w:r>
            <w:r>
              <w:rPr>
                <w:spacing w:val="3"/>
                <w:sz w:val="16"/>
              </w:rPr>
              <w:t xml:space="preserve"> </w:t>
            </w:r>
            <w:r>
              <w:rPr>
                <w:sz w:val="16"/>
              </w:rPr>
              <w:t xml:space="preserve">your </w:t>
            </w:r>
            <w:r>
              <w:rPr>
                <w:spacing w:val="-2"/>
                <w:sz w:val="16"/>
              </w:rPr>
              <w:t>country:</w:t>
            </w:r>
            <w:r>
              <w:rPr>
                <w:sz w:val="16"/>
              </w:rPr>
              <w:tab/>
              <w:t>□</w:t>
            </w:r>
            <w:r>
              <w:rPr>
                <w:spacing w:val="1"/>
                <w:sz w:val="16"/>
              </w:rPr>
              <w:t xml:space="preserve"> </w:t>
            </w:r>
            <w:r>
              <w:rPr>
                <w:spacing w:val="-5"/>
                <w:sz w:val="16"/>
              </w:rPr>
              <w:t>YES</w:t>
            </w:r>
            <w:r>
              <w:rPr>
                <w:sz w:val="16"/>
              </w:rPr>
              <w:tab/>
              <w:t>□</w:t>
            </w:r>
            <w:r>
              <w:rPr>
                <w:spacing w:val="1"/>
                <w:sz w:val="16"/>
              </w:rPr>
              <w:t xml:space="preserve"> </w:t>
            </w:r>
            <w:r>
              <w:rPr>
                <w:spacing w:val="-5"/>
                <w:sz w:val="16"/>
              </w:rPr>
              <w:t>NO</w:t>
            </w:r>
          </w:p>
          <w:p w:rsidR="00263E2D" w:rsidRDefault="008D15C2">
            <w:pPr>
              <w:pStyle w:val="TableParagraph"/>
              <w:tabs>
                <w:tab w:val="left" w:pos="3993"/>
              </w:tabs>
              <w:spacing w:before="17"/>
              <w:ind w:left="34"/>
              <w:rPr>
                <w:sz w:val="16"/>
              </w:rPr>
            </w:pPr>
            <w:r>
              <w:rPr>
                <w:sz w:val="16"/>
              </w:rPr>
              <w:t>If</w:t>
            </w:r>
            <w:r>
              <w:rPr>
                <w:spacing w:val="4"/>
                <w:sz w:val="16"/>
              </w:rPr>
              <w:t xml:space="preserve"> </w:t>
            </w:r>
            <w:r>
              <w:rPr>
                <w:sz w:val="16"/>
              </w:rPr>
              <w:t>yes,</w:t>
            </w:r>
            <w:r>
              <w:rPr>
                <w:spacing w:val="2"/>
                <w:sz w:val="16"/>
              </w:rPr>
              <w:t xml:space="preserve"> </w:t>
            </w:r>
            <w:r>
              <w:rPr>
                <w:sz w:val="16"/>
              </w:rPr>
              <w:t>please</w:t>
            </w:r>
            <w:r>
              <w:rPr>
                <w:spacing w:val="1"/>
                <w:sz w:val="16"/>
              </w:rPr>
              <w:t xml:space="preserve"> </w:t>
            </w:r>
            <w:r>
              <w:rPr>
                <w:sz w:val="16"/>
              </w:rPr>
              <w:t>indicate</w:t>
            </w:r>
            <w:r>
              <w:rPr>
                <w:spacing w:val="2"/>
                <w:sz w:val="16"/>
              </w:rPr>
              <w:t xml:space="preserve"> </w:t>
            </w:r>
            <w:r>
              <w:rPr>
                <w:sz w:val="16"/>
              </w:rPr>
              <w:t>license</w:t>
            </w:r>
            <w:r>
              <w:rPr>
                <w:spacing w:val="1"/>
                <w:sz w:val="16"/>
              </w:rPr>
              <w:t xml:space="preserve"> </w:t>
            </w:r>
            <w:r>
              <w:rPr>
                <w:spacing w:val="-2"/>
                <w:sz w:val="16"/>
              </w:rPr>
              <w:t>number:</w:t>
            </w:r>
            <w:r>
              <w:rPr>
                <w:sz w:val="16"/>
                <w:u w:val="single"/>
              </w:rPr>
              <w:tab/>
            </w:r>
          </w:p>
        </w:tc>
      </w:tr>
    </w:tbl>
    <w:p w:rsidR="00263E2D" w:rsidRDefault="00263E2D">
      <w:pPr>
        <w:pStyle w:val="BodyText"/>
        <w:spacing w:before="11"/>
        <w:rPr>
          <w:b/>
          <w:sz w:val="15"/>
        </w:rPr>
      </w:pPr>
    </w:p>
    <w:tbl>
      <w:tblPr>
        <w:tblW w:w="0" w:type="auto"/>
        <w:tblInd w:w="94" w:type="dxa"/>
        <w:tblBorders>
          <w:top w:val="single" w:sz="18" w:space="0" w:color="404040"/>
          <w:left w:val="single" w:sz="18" w:space="0" w:color="404040"/>
          <w:bottom w:val="single" w:sz="18" w:space="0" w:color="404040"/>
          <w:right w:val="single" w:sz="18" w:space="0" w:color="404040"/>
          <w:insideH w:val="single" w:sz="18" w:space="0" w:color="404040"/>
          <w:insideV w:val="single" w:sz="18" w:space="0" w:color="404040"/>
        </w:tblBorders>
        <w:tblLayout w:type="fixed"/>
        <w:tblCellMar>
          <w:left w:w="0" w:type="dxa"/>
          <w:right w:w="0" w:type="dxa"/>
        </w:tblCellMar>
        <w:tblLook w:val="01E0" w:firstRow="1" w:lastRow="1" w:firstColumn="1" w:lastColumn="1" w:noHBand="0" w:noVBand="0"/>
      </w:tblPr>
      <w:tblGrid>
        <w:gridCol w:w="2784"/>
        <w:gridCol w:w="2784"/>
        <w:gridCol w:w="2784"/>
        <w:gridCol w:w="2784"/>
      </w:tblGrid>
      <w:tr w:rsidR="00263E2D">
        <w:trPr>
          <w:trHeight w:val="460"/>
        </w:trPr>
        <w:tc>
          <w:tcPr>
            <w:tcW w:w="11136" w:type="dxa"/>
            <w:gridSpan w:val="4"/>
            <w:tcBorders>
              <w:left w:val="single" w:sz="8" w:space="0" w:color="000000"/>
              <w:bottom w:val="single" w:sz="6" w:space="0" w:color="FF0000"/>
              <w:right w:val="single" w:sz="12" w:space="0" w:color="000000"/>
            </w:tcBorders>
            <w:shd w:val="clear" w:color="auto" w:fill="00579A"/>
          </w:tcPr>
          <w:p w:rsidR="00263E2D" w:rsidRDefault="008D15C2">
            <w:pPr>
              <w:pStyle w:val="TableParagraph"/>
              <w:spacing w:before="100"/>
              <w:ind w:left="180"/>
              <w:rPr>
                <w:rFonts w:ascii="Arial"/>
                <w:b/>
                <w:sz w:val="20"/>
              </w:rPr>
            </w:pPr>
            <w:r>
              <w:rPr>
                <w:rFonts w:ascii="Arial"/>
                <w:b/>
                <w:color w:val="EDEDED"/>
                <w:sz w:val="20"/>
              </w:rPr>
              <w:t xml:space="preserve">Company Profile ( If Applicable </w:t>
            </w:r>
            <w:r>
              <w:rPr>
                <w:rFonts w:ascii="Arial"/>
                <w:b/>
                <w:color w:val="EDEDED"/>
                <w:spacing w:val="-10"/>
                <w:sz w:val="20"/>
              </w:rPr>
              <w:t>)</w:t>
            </w:r>
          </w:p>
        </w:tc>
      </w:tr>
      <w:tr w:rsidR="00263E2D">
        <w:trPr>
          <w:trHeight w:val="454"/>
        </w:trPr>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88" w:lineRule="exact"/>
              <w:ind w:left="36"/>
              <w:rPr>
                <w:sz w:val="16"/>
              </w:rPr>
            </w:pPr>
            <w:r>
              <w:rPr>
                <w:sz w:val="16"/>
              </w:rPr>
              <w:t>Company</w:t>
            </w:r>
            <w:r>
              <w:rPr>
                <w:spacing w:val="17"/>
                <w:sz w:val="16"/>
              </w:rPr>
              <w:t xml:space="preserve">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88" w:lineRule="exact"/>
              <w:ind w:left="36"/>
              <w:rPr>
                <w:sz w:val="16"/>
              </w:rPr>
            </w:pPr>
            <w:r>
              <w:rPr>
                <w:sz w:val="16"/>
              </w:rPr>
              <w:t>Authorized</w:t>
            </w:r>
            <w:r>
              <w:rPr>
                <w:spacing w:val="13"/>
                <w:sz w:val="16"/>
              </w:rPr>
              <w:t xml:space="preserve"> </w:t>
            </w:r>
            <w:r>
              <w:rPr>
                <w:spacing w:val="-2"/>
                <w:sz w:val="16"/>
              </w:rPr>
              <w:t>Representative:</w:t>
            </w:r>
          </w:p>
        </w:tc>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88" w:lineRule="exact"/>
              <w:ind w:left="36"/>
              <w:rPr>
                <w:sz w:val="16"/>
              </w:rPr>
            </w:pPr>
            <w:r>
              <w:rPr>
                <w:spacing w:val="-2"/>
                <w:sz w:val="16"/>
              </w:rPr>
              <w:t>Designation:</w:t>
            </w:r>
          </w:p>
        </w:tc>
        <w:tc>
          <w:tcPr>
            <w:tcW w:w="2784" w:type="dxa"/>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line="188" w:lineRule="exact"/>
              <w:ind w:left="36"/>
              <w:rPr>
                <w:sz w:val="16"/>
              </w:rPr>
            </w:pPr>
            <w:r>
              <w:rPr>
                <w:sz w:val="16"/>
              </w:rPr>
              <w:t>Affiliation</w:t>
            </w:r>
            <w:r>
              <w:rPr>
                <w:spacing w:val="10"/>
                <w:sz w:val="16"/>
              </w:rPr>
              <w:t xml:space="preserve"> </w:t>
            </w:r>
            <w:r>
              <w:rPr>
                <w:spacing w:val="-2"/>
                <w:sz w:val="16"/>
              </w:rPr>
              <w:t>Date:</w:t>
            </w:r>
          </w:p>
        </w:tc>
      </w:tr>
      <w:tr w:rsidR="00263E2D">
        <w:trPr>
          <w:trHeight w:val="467"/>
        </w:trPr>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 xml:space="preserve">License </w:t>
            </w:r>
            <w:r>
              <w:rPr>
                <w:spacing w:val="-2"/>
                <w:sz w:val="16"/>
              </w:rPr>
              <w:t>Number:</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Issued</w:t>
            </w:r>
            <w:r>
              <w:rPr>
                <w:spacing w:val="4"/>
                <w:sz w:val="16"/>
              </w:rPr>
              <w:t xml:space="preserve"> </w:t>
            </w:r>
            <w:r>
              <w:rPr>
                <w:spacing w:val="-5"/>
                <w:sz w:val="16"/>
              </w:rPr>
              <w:t>By:</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Valid</w:t>
            </w:r>
            <w:r>
              <w:rPr>
                <w:spacing w:val="2"/>
                <w:sz w:val="16"/>
              </w:rPr>
              <w:t xml:space="preserve"> </w:t>
            </w:r>
            <w:r>
              <w:rPr>
                <w:spacing w:val="-2"/>
                <w:sz w:val="16"/>
              </w:rPr>
              <w:t>from/to:</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 xml:space="preserve">Place </w:t>
            </w:r>
            <w:r>
              <w:rPr>
                <w:spacing w:val="-2"/>
                <w:sz w:val="16"/>
              </w:rPr>
              <w:t>Issued:</w:t>
            </w:r>
          </w:p>
        </w:tc>
      </w:tr>
      <w:tr w:rsidR="00263E2D">
        <w:trPr>
          <w:trHeight w:val="467"/>
        </w:trPr>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Business</w:t>
            </w:r>
            <w:r>
              <w:rPr>
                <w:spacing w:val="4"/>
                <w:sz w:val="16"/>
              </w:rPr>
              <w:t xml:space="preserve"> </w:t>
            </w:r>
            <w:r>
              <w:rPr>
                <w:spacing w:val="-2"/>
                <w:sz w:val="16"/>
              </w:rPr>
              <w:t>Address:</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Business</w:t>
            </w:r>
            <w:r>
              <w:rPr>
                <w:spacing w:val="6"/>
                <w:sz w:val="16"/>
              </w:rPr>
              <w:t xml:space="preserve"> </w:t>
            </w:r>
            <w:r>
              <w:rPr>
                <w:sz w:val="16"/>
              </w:rPr>
              <w:t>Phone</w:t>
            </w:r>
            <w:r>
              <w:rPr>
                <w:spacing w:val="6"/>
                <w:sz w:val="16"/>
              </w:rPr>
              <w:t xml:space="preserve"> </w:t>
            </w:r>
            <w:r>
              <w:rPr>
                <w:spacing w:val="-2"/>
                <w:sz w:val="16"/>
              </w:rPr>
              <w:t>Number:</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z w:val="16"/>
              </w:rPr>
              <w:t>Business</w:t>
            </w:r>
            <w:r>
              <w:rPr>
                <w:spacing w:val="4"/>
                <w:sz w:val="16"/>
              </w:rPr>
              <w:t xml:space="preserve"> </w:t>
            </w:r>
            <w:r>
              <w:rPr>
                <w:spacing w:val="-2"/>
                <w:sz w:val="16"/>
              </w:rPr>
              <w:t>Email:</w:t>
            </w:r>
          </w:p>
        </w:tc>
        <w:tc>
          <w:tcPr>
            <w:tcW w:w="2784" w:type="dxa"/>
            <w:tcBorders>
              <w:top w:val="single" w:sz="8" w:space="0" w:color="000000"/>
              <w:left w:val="single" w:sz="8" w:space="0" w:color="000000"/>
              <w:bottom w:val="single" w:sz="8" w:space="0" w:color="000000"/>
              <w:right w:val="single" w:sz="8" w:space="0" w:color="000000"/>
            </w:tcBorders>
          </w:tcPr>
          <w:p w:rsidR="00263E2D" w:rsidRDefault="008D15C2">
            <w:pPr>
              <w:pStyle w:val="TableParagraph"/>
              <w:spacing w:before="5"/>
              <w:ind w:left="36"/>
              <w:rPr>
                <w:sz w:val="16"/>
              </w:rPr>
            </w:pPr>
            <w:r>
              <w:rPr>
                <w:spacing w:val="-4"/>
                <w:sz w:val="16"/>
              </w:rPr>
              <w:t>TIN:</w:t>
            </w:r>
          </w:p>
        </w:tc>
      </w:tr>
    </w:tbl>
    <w:p w:rsidR="00263E2D" w:rsidRDefault="00263E2D">
      <w:pPr>
        <w:pStyle w:val="BodyText"/>
        <w:spacing w:before="8"/>
        <w:rPr>
          <w:b/>
          <w:sz w:val="18"/>
        </w:rPr>
      </w:pPr>
    </w:p>
    <w:tbl>
      <w:tblPr>
        <w:tblW w:w="0" w:type="auto"/>
        <w:tblInd w:w="9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784"/>
        <w:gridCol w:w="2784"/>
        <w:gridCol w:w="2784"/>
        <w:gridCol w:w="2784"/>
      </w:tblGrid>
      <w:tr w:rsidR="00263E2D">
        <w:trPr>
          <w:trHeight w:val="457"/>
        </w:trPr>
        <w:tc>
          <w:tcPr>
            <w:tcW w:w="11136" w:type="dxa"/>
            <w:gridSpan w:val="4"/>
            <w:tcBorders>
              <w:left w:val="single" w:sz="6" w:space="0" w:color="FF0000"/>
              <w:bottom w:val="single" w:sz="8" w:space="0" w:color="000000"/>
              <w:right w:val="single" w:sz="8" w:space="0" w:color="000000"/>
            </w:tcBorders>
            <w:shd w:val="clear" w:color="auto" w:fill="00579A"/>
          </w:tcPr>
          <w:p w:rsidR="00263E2D" w:rsidRDefault="008D15C2">
            <w:pPr>
              <w:pStyle w:val="TableParagraph"/>
              <w:spacing w:before="100"/>
              <w:ind w:left="60"/>
              <w:rPr>
                <w:rFonts w:ascii="Arial"/>
                <w:b/>
                <w:sz w:val="20"/>
              </w:rPr>
            </w:pPr>
            <w:r>
              <w:rPr>
                <w:rFonts w:ascii="Arial"/>
                <w:b/>
                <w:noProof/>
                <w:sz w:val="20"/>
              </w:rPr>
              <mc:AlternateContent>
                <mc:Choice Requires="wps">
                  <w:drawing>
                    <wp:anchor distT="0" distB="0" distL="0" distR="0" simplePos="0" relativeHeight="251657216" behindDoc="1" locked="0" layoutInCell="1" allowOverlap="1">
                      <wp:simplePos x="0" y="0"/>
                      <wp:positionH relativeFrom="column">
                        <wp:posOffset>7620</wp:posOffset>
                      </wp:positionH>
                      <wp:positionV relativeFrom="paragraph">
                        <wp:posOffset>-12955</wp:posOffset>
                      </wp:positionV>
                      <wp:extent cx="7066280" cy="31242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6280" cy="312420"/>
                                <a:chOff x="0" y="0"/>
                                <a:chExt cx="7066280" cy="312420"/>
                              </a:xfrm>
                            </wpg:grpSpPr>
                            <wps:wsp>
                              <wps:cNvPr id="26" name="Graphic 26"/>
                              <wps:cNvSpPr/>
                              <wps:spPr>
                                <a:xfrm>
                                  <a:off x="0" y="0"/>
                                  <a:ext cx="7066280" cy="312420"/>
                                </a:xfrm>
                                <a:custGeom>
                                  <a:avLst/>
                                  <a:gdLst/>
                                  <a:ahLst/>
                                  <a:cxnLst/>
                                  <a:rect l="l" t="t" r="r" b="b"/>
                                  <a:pathLst>
                                    <a:path w="7066280" h="312420">
                                      <a:moveTo>
                                        <a:pt x="7066280" y="0"/>
                                      </a:moveTo>
                                      <a:lnTo>
                                        <a:pt x="0" y="0"/>
                                      </a:lnTo>
                                      <a:lnTo>
                                        <a:pt x="0" y="312420"/>
                                      </a:lnTo>
                                      <a:lnTo>
                                        <a:pt x="7066280" y="312420"/>
                                      </a:lnTo>
                                      <a:lnTo>
                                        <a:pt x="7066280"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pt;margin-top:-1.020117pt;width:556.4pt;height:24.6pt;mso-position-horizontal-relative:column;mso-position-vertical-relative:paragraph;z-index:-15957504" id="docshapegroup25" coordorigin="12,-20" coordsize="11128,492">
                      <v:rect style="position:absolute;left:12;top:-21;width:11128;height:492" id="docshape26" filled="true" fillcolor="#404040" stroked="false">
                        <v:fill type="solid"/>
                      </v:rect>
                      <w10:wrap type="none"/>
                    </v:group>
                  </w:pict>
                </mc:Fallback>
              </mc:AlternateContent>
            </w:r>
            <w:r>
              <w:rPr>
                <w:rFonts w:ascii="Arial"/>
                <w:b/>
                <w:color w:val="EDEDED"/>
                <w:spacing w:val="-2"/>
                <w:sz w:val="20"/>
              </w:rPr>
              <w:t>Endorsement</w:t>
            </w:r>
          </w:p>
        </w:tc>
      </w:tr>
      <w:tr w:rsidR="00263E2D">
        <w:trPr>
          <w:trHeight w:val="952"/>
        </w:trPr>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rPr>
                <w:b/>
                <w:sz w:val="15"/>
              </w:rPr>
            </w:pPr>
          </w:p>
          <w:p w:rsidR="00263E2D" w:rsidRDefault="00263E2D">
            <w:pPr>
              <w:pStyle w:val="TableParagraph"/>
              <w:rPr>
                <w:b/>
                <w:sz w:val="15"/>
              </w:rPr>
            </w:pPr>
          </w:p>
          <w:p w:rsidR="00263E2D" w:rsidRDefault="00263E2D">
            <w:pPr>
              <w:pStyle w:val="TableParagraph"/>
              <w:spacing w:before="17"/>
              <w:rPr>
                <w:b/>
                <w:sz w:val="15"/>
              </w:rPr>
            </w:pPr>
          </w:p>
          <w:p w:rsidR="00263E2D" w:rsidRDefault="008D15C2">
            <w:pPr>
              <w:pStyle w:val="TableParagraph"/>
              <w:spacing w:before="1"/>
              <w:ind w:left="26" w:right="47"/>
              <w:jc w:val="center"/>
              <w:rPr>
                <w:b/>
                <w:sz w:val="15"/>
              </w:rPr>
            </w:pPr>
            <w:r>
              <w:rPr>
                <w:b/>
                <w:spacing w:val="-2"/>
                <w:sz w:val="15"/>
              </w:rPr>
              <w:t>Corporate</w:t>
            </w:r>
            <w:r>
              <w:rPr>
                <w:b/>
                <w:sz w:val="15"/>
              </w:rPr>
              <w:t xml:space="preserve"> </w:t>
            </w:r>
            <w:r>
              <w:rPr>
                <w:b/>
                <w:spacing w:val="-2"/>
                <w:sz w:val="15"/>
              </w:rPr>
              <w:t>Licensed</w:t>
            </w:r>
            <w:r>
              <w:rPr>
                <w:b/>
                <w:spacing w:val="1"/>
                <w:sz w:val="15"/>
              </w:rPr>
              <w:t xml:space="preserve"> </w:t>
            </w:r>
            <w:r>
              <w:rPr>
                <w:b/>
                <w:spacing w:val="-2"/>
                <w:sz w:val="15"/>
              </w:rPr>
              <w:t>Real</w:t>
            </w:r>
            <w:r>
              <w:rPr>
                <w:b/>
                <w:spacing w:val="1"/>
                <w:sz w:val="15"/>
              </w:rPr>
              <w:t xml:space="preserve"> </w:t>
            </w:r>
            <w:r>
              <w:rPr>
                <w:b/>
                <w:spacing w:val="-2"/>
                <w:sz w:val="15"/>
              </w:rPr>
              <w:t>Estate</w:t>
            </w:r>
            <w:r>
              <w:rPr>
                <w:b/>
                <w:spacing w:val="1"/>
                <w:sz w:val="15"/>
              </w:rPr>
              <w:t xml:space="preserve"> </w:t>
            </w:r>
            <w:r>
              <w:rPr>
                <w:b/>
                <w:spacing w:val="-2"/>
                <w:sz w:val="15"/>
              </w:rPr>
              <w:t>Broker</w:t>
            </w:r>
          </w:p>
          <w:p w:rsidR="00263E2D" w:rsidRDefault="008D15C2">
            <w:pPr>
              <w:pStyle w:val="TableParagraph"/>
              <w:spacing w:before="7"/>
              <w:ind w:left="47" w:right="21"/>
              <w:jc w:val="center"/>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rPr>
                <w:b/>
                <w:sz w:val="15"/>
              </w:rPr>
            </w:pPr>
          </w:p>
          <w:p w:rsidR="00263E2D" w:rsidRDefault="00263E2D">
            <w:pPr>
              <w:pStyle w:val="TableParagraph"/>
              <w:rPr>
                <w:b/>
                <w:sz w:val="15"/>
              </w:rPr>
            </w:pPr>
          </w:p>
          <w:p w:rsidR="00263E2D" w:rsidRDefault="00263E2D">
            <w:pPr>
              <w:pStyle w:val="TableParagraph"/>
              <w:spacing w:before="37"/>
              <w:rPr>
                <w:b/>
                <w:sz w:val="15"/>
              </w:rPr>
            </w:pPr>
          </w:p>
          <w:p w:rsidR="00263E2D" w:rsidRDefault="008D15C2">
            <w:pPr>
              <w:pStyle w:val="TableParagraph"/>
              <w:spacing w:before="1" w:line="177" w:lineRule="exact"/>
              <w:ind w:left="26" w:right="27"/>
              <w:jc w:val="center"/>
              <w:rPr>
                <w:b/>
                <w:sz w:val="15"/>
              </w:rPr>
            </w:pPr>
            <w:r>
              <w:rPr>
                <w:b/>
                <w:spacing w:val="-2"/>
                <w:sz w:val="15"/>
              </w:rPr>
              <w:t>Marketing</w:t>
            </w:r>
            <w:r>
              <w:rPr>
                <w:b/>
                <w:spacing w:val="-4"/>
                <w:sz w:val="15"/>
              </w:rPr>
              <w:t xml:space="preserve"> </w:t>
            </w:r>
            <w:r>
              <w:rPr>
                <w:b/>
                <w:spacing w:val="-2"/>
                <w:sz w:val="15"/>
              </w:rPr>
              <w:t>Director</w:t>
            </w:r>
          </w:p>
          <w:p w:rsidR="00263E2D" w:rsidRDefault="008D15C2">
            <w:pPr>
              <w:pStyle w:val="TableParagraph"/>
              <w:spacing w:line="153" w:lineRule="exact"/>
              <w:ind w:left="47" w:right="21"/>
              <w:jc w:val="center"/>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rPr>
                <w:b/>
                <w:sz w:val="15"/>
              </w:rPr>
            </w:pPr>
          </w:p>
          <w:p w:rsidR="00263E2D" w:rsidRDefault="00263E2D">
            <w:pPr>
              <w:pStyle w:val="TableParagraph"/>
              <w:rPr>
                <w:b/>
                <w:sz w:val="15"/>
              </w:rPr>
            </w:pPr>
          </w:p>
          <w:p w:rsidR="00263E2D" w:rsidRDefault="00263E2D">
            <w:pPr>
              <w:pStyle w:val="TableParagraph"/>
              <w:spacing w:before="17"/>
              <w:rPr>
                <w:b/>
                <w:sz w:val="15"/>
              </w:rPr>
            </w:pPr>
          </w:p>
          <w:p w:rsidR="00263E2D" w:rsidRDefault="008D15C2">
            <w:pPr>
              <w:pStyle w:val="TableParagraph"/>
              <w:spacing w:before="1"/>
              <w:ind w:left="670"/>
              <w:rPr>
                <w:b/>
                <w:sz w:val="15"/>
              </w:rPr>
            </w:pPr>
            <w:r>
              <w:rPr>
                <w:b/>
                <w:spacing w:val="-2"/>
                <w:sz w:val="15"/>
              </w:rPr>
              <w:t>General</w:t>
            </w:r>
            <w:r>
              <w:rPr>
                <w:b/>
                <w:spacing w:val="-3"/>
                <w:sz w:val="15"/>
              </w:rPr>
              <w:t xml:space="preserve"> </w:t>
            </w:r>
            <w:r>
              <w:rPr>
                <w:b/>
                <w:spacing w:val="-2"/>
                <w:sz w:val="15"/>
              </w:rPr>
              <w:t>Manager</w:t>
            </w:r>
          </w:p>
          <w:p w:rsidR="00263E2D" w:rsidRDefault="008D15C2">
            <w:pPr>
              <w:pStyle w:val="TableParagraph"/>
              <w:spacing w:before="7"/>
              <w:ind w:left="573"/>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rPr>
                <w:b/>
                <w:sz w:val="15"/>
              </w:rPr>
            </w:pPr>
          </w:p>
          <w:p w:rsidR="00263E2D" w:rsidRDefault="00263E2D">
            <w:pPr>
              <w:pStyle w:val="TableParagraph"/>
              <w:rPr>
                <w:b/>
                <w:sz w:val="15"/>
              </w:rPr>
            </w:pPr>
          </w:p>
          <w:p w:rsidR="00263E2D" w:rsidRDefault="00263E2D">
            <w:pPr>
              <w:pStyle w:val="TableParagraph"/>
              <w:spacing w:before="37"/>
              <w:rPr>
                <w:b/>
                <w:sz w:val="15"/>
              </w:rPr>
            </w:pPr>
          </w:p>
          <w:p w:rsidR="00263E2D" w:rsidRDefault="008D15C2">
            <w:pPr>
              <w:pStyle w:val="TableParagraph"/>
              <w:spacing w:before="1" w:line="177" w:lineRule="exact"/>
              <w:ind w:left="626"/>
              <w:rPr>
                <w:b/>
                <w:sz w:val="15"/>
              </w:rPr>
            </w:pPr>
            <w:r>
              <w:rPr>
                <w:b/>
                <w:spacing w:val="-2"/>
                <w:sz w:val="15"/>
              </w:rPr>
              <w:t>Training</w:t>
            </w:r>
            <w:r>
              <w:rPr>
                <w:b/>
                <w:sz w:val="15"/>
              </w:rPr>
              <w:t xml:space="preserve"> </w:t>
            </w:r>
            <w:r>
              <w:rPr>
                <w:b/>
                <w:spacing w:val="-2"/>
                <w:sz w:val="15"/>
              </w:rPr>
              <w:t>&amp;</w:t>
            </w:r>
            <w:r>
              <w:rPr>
                <w:b/>
                <w:spacing w:val="1"/>
                <w:sz w:val="15"/>
              </w:rPr>
              <w:t xml:space="preserve"> </w:t>
            </w:r>
            <w:r>
              <w:rPr>
                <w:b/>
                <w:spacing w:val="-2"/>
                <w:sz w:val="15"/>
              </w:rPr>
              <w:t>Sales</w:t>
            </w:r>
            <w:r>
              <w:rPr>
                <w:b/>
                <w:spacing w:val="1"/>
                <w:sz w:val="15"/>
              </w:rPr>
              <w:t xml:space="preserve"> </w:t>
            </w:r>
            <w:r>
              <w:rPr>
                <w:b/>
                <w:spacing w:val="-2"/>
                <w:sz w:val="15"/>
              </w:rPr>
              <w:t>Director</w:t>
            </w:r>
          </w:p>
          <w:p w:rsidR="00263E2D" w:rsidRDefault="008D15C2">
            <w:pPr>
              <w:pStyle w:val="TableParagraph"/>
              <w:spacing w:line="153" w:lineRule="exact"/>
              <w:ind w:left="573"/>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r>
      <w:tr w:rsidR="00263E2D">
        <w:trPr>
          <w:trHeight w:val="467"/>
        </w:trPr>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spacing w:before="115"/>
              <w:rPr>
                <w:b/>
                <w:sz w:val="13"/>
              </w:rPr>
            </w:pPr>
          </w:p>
          <w:p w:rsidR="00263E2D" w:rsidRDefault="008D15C2">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spacing w:before="115"/>
              <w:rPr>
                <w:b/>
                <w:sz w:val="13"/>
              </w:rPr>
            </w:pPr>
          </w:p>
          <w:p w:rsidR="00263E2D" w:rsidRDefault="008D15C2">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spacing w:before="115"/>
              <w:rPr>
                <w:b/>
                <w:sz w:val="13"/>
              </w:rPr>
            </w:pPr>
          </w:p>
          <w:p w:rsidR="00263E2D" w:rsidRDefault="008D15C2">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c>
          <w:tcPr>
            <w:tcW w:w="2784"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spacing w:before="115"/>
              <w:rPr>
                <w:b/>
                <w:sz w:val="13"/>
              </w:rPr>
            </w:pPr>
          </w:p>
          <w:p w:rsidR="00263E2D" w:rsidRDefault="008D15C2">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r>
    </w:tbl>
    <w:p w:rsidR="00263E2D" w:rsidRDefault="00263E2D">
      <w:pPr>
        <w:pStyle w:val="BodyText"/>
        <w:spacing w:before="6"/>
        <w:rPr>
          <w:b/>
          <w:sz w:val="18"/>
        </w:rPr>
      </w:pPr>
    </w:p>
    <w:tbl>
      <w:tblPr>
        <w:tblW w:w="0" w:type="auto"/>
        <w:tblInd w:w="96" w:type="dxa"/>
        <w:tblBorders>
          <w:top w:val="single" w:sz="18" w:space="0" w:color="404040"/>
          <w:left w:val="single" w:sz="18" w:space="0" w:color="404040"/>
          <w:bottom w:val="single" w:sz="18" w:space="0" w:color="404040"/>
          <w:right w:val="single" w:sz="18" w:space="0" w:color="404040"/>
          <w:insideH w:val="single" w:sz="18" w:space="0" w:color="404040"/>
          <w:insideV w:val="single" w:sz="18" w:space="0" w:color="404040"/>
        </w:tblBorders>
        <w:tblLayout w:type="fixed"/>
        <w:tblCellMar>
          <w:left w:w="0" w:type="dxa"/>
          <w:right w:w="0" w:type="dxa"/>
        </w:tblCellMar>
        <w:tblLook w:val="01E0" w:firstRow="1" w:lastRow="1" w:firstColumn="1" w:lastColumn="1" w:noHBand="0" w:noVBand="0"/>
      </w:tblPr>
      <w:tblGrid>
        <w:gridCol w:w="5568"/>
        <w:gridCol w:w="5568"/>
      </w:tblGrid>
      <w:tr w:rsidR="00263E2D">
        <w:trPr>
          <w:trHeight w:val="456"/>
        </w:trPr>
        <w:tc>
          <w:tcPr>
            <w:tcW w:w="11136" w:type="dxa"/>
            <w:gridSpan w:val="2"/>
            <w:tcBorders>
              <w:left w:val="single" w:sz="6" w:space="0" w:color="FF0000"/>
              <w:bottom w:val="single" w:sz="6" w:space="0" w:color="FF0000"/>
              <w:right w:val="single" w:sz="8" w:space="0" w:color="000000"/>
            </w:tcBorders>
            <w:shd w:val="clear" w:color="auto" w:fill="00579A"/>
          </w:tcPr>
          <w:p w:rsidR="00263E2D" w:rsidRDefault="008D15C2">
            <w:pPr>
              <w:pStyle w:val="TableParagraph"/>
              <w:spacing w:before="96"/>
              <w:ind w:left="100"/>
              <w:rPr>
                <w:rFonts w:ascii="Arial"/>
                <w:b/>
                <w:sz w:val="20"/>
              </w:rPr>
            </w:pPr>
            <w:r>
              <w:rPr>
                <w:rFonts w:ascii="Arial"/>
                <w:b/>
                <w:color w:val="EDEDED"/>
                <w:sz w:val="20"/>
              </w:rPr>
              <w:t xml:space="preserve">Broker/ Company </w:t>
            </w:r>
            <w:r>
              <w:rPr>
                <w:rFonts w:ascii="Arial"/>
                <w:b/>
                <w:color w:val="EDEDED"/>
                <w:spacing w:val="-2"/>
                <w:sz w:val="20"/>
              </w:rPr>
              <w:t>Conformity</w:t>
            </w:r>
          </w:p>
        </w:tc>
      </w:tr>
      <w:tr w:rsidR="00263E2D">
        <w:trPr>
          <w:trHeight w:val="702"/>
        </w:trPr>
        <w:tc>
          <w:tcPr>
            <w:tcW w:w="11136" w:type="dxa"/>
            <w:gridSpan w:val="2"/>
            <w:tcBorders>
              <w:top w:val="single" w:sz="6" w:space="0" w:color="FF0000"/>
              <w:left w:val="single" w:sz="8" w:space="0" w:color="000000"/>
              <w:bottom w:val="single" w:sz="8" w:space="0" w:color="000000"/>
              <w:right w:val="single" w:sz="8" w:space="0" w:color="000000"/>
            </w:tcBorders>
          </w:tcPr>
          <w:p w:rsidR="00263E2D" w:rsidRDefault="008D15C2">
            <w:pPr>
              <w:pStyle w:val="TableParagraph"/>
              <w:spacing w:before="98" w:line="208" w:lineRule="auto"/>
              <w:ind w:left="2058" w:right="1267"/>
              <w:rPr>
                <w:rFonts w:ascii="Arial MT"/>
                <w:sz w:val="14"/>
              </w:rPr>
            </w:pPr>
            <w:r>
              <w:rPr>
                <w:rFonts w:ascii="Arial MT"/>
                <w:noProof/>
                <w:sz w:val="14"/>
              </w:rPr>
              <mc:AlternateContent>
                <mc:Choice Requires="wps">
                  <w:drawing>
                    <wp:anchor distT="0" distB="0" distL="0" distR="0" simplePos="0" relativeHeight="251660288" behindDoc="1" locked="0" layoutInCell="1" allowOverlap="1">
                      <wp:simplePos x="0" y="0"/>
                      <wp:positionH relativeFrom="column">
                        <wp:posOffset>1066800</wp:posOffset>
                      </wp:positionH>
                      <wp:positionV relativeFrom="paragraph">
                        <wp:posOffset>17764</wp:posOffset>
                      </wp:positionV>
                      <wp:extent cx="4827905" cy="396875"/>
                      <wp:effectExtent l="0" t="0" r="0" b="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27905" cy="396875"/>
                                <a:chOff x="0" y="0"/>
                                <a:chExt cx="4827905" cy="396875"/>
                              </a:xfrm>
                            </wpg:grpSpPr>
                            <wps:wsp>
                              <wps:cNvPr id="28" name="Graphic 28"/>
                              <wps:cNvSpPr/>
                              <wps:spPr>
                                <a:xfrm>
                                  <a:off x="0" y="0"/>
                                  <a:ext cx="4827905" cy="396875"/>
                                </a:xfrm>
                                <a:custGeom>
                                  <a:avLst/>
                                  <a:gdLst/>
                                  <a:ahLst/>
                                  <a:cxnLst/>
                                  <a:rect l="l" t="t" r="r" b="b"/>
                                  <a:pathLst>
                                    <a:path w="4827905" h="396875">
                                      <a:moveTo>
                                        <a:pt x="4827367" y="0"/>
                                      </a:moveTo>
                                      <a:lnTo>
                                        <a:pt x="0" y="0"/>
                                      </a:lnTo>
                                      <a:lnTo>
                                        <a:pt x="0" y="396411"/>
                                      </a:lnTo>
                                      <a:lnTo>
                                        <a:pt x="4827367" y="396411"/>
                                      </a:lnTo>
                                      <a:lnTo>
                                        <a:pt x="4827367"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4pt;margin-top:1.398819pt;width:380.15pt;height:31.25pt;mso-position-horizontal-relative:column;mso-position-vertical-relative:paragraph;z-index:-15955968" id="docshapegroup27" coordorigin="1680,28" coordsize="7603,625">
                      <v:rect style="position:absolute;left:1680;top:27;width:7603;height:625" id="docshape28" filled="true" fillcolor="#ffffff" stroked="false">
                        <v:fill type="solid"/>
                      </v:rect>
                      <w10:wrap type="none"/>
                    </v:group>
                  </w:pict>
                </mc:Fallback>
              </mc:AlternateContent>
            </w:r>
            <w:r>
              <w:rPr>
                <w:rFonts w:ascii="Arial MT"/>
                <w:color w:val="202020"/>
                <w:sz w:val="14"/>
              </w:rPr>
              <w:t>I</w:t>
            </w:r>
            <w:r>
              <w:rPr>
                <w:rFonts w:ascii="Arial MT"/>
                <w:color w:val="202020"/>
                <w:spacing w:val="-3"/>
                <w:sz w:val="14"/>
              </w:rPr>
              <w:t xml:space="preserve"> </w:t>
            </w:r>
            <w:r>
              <w:rPr>
                <w:rFonts w:ascii="Arial MT"/>
                <w:color w:val="202020"/>
                <w:sz w:val="14"/>
              </w:rPr>
              <w:t>hereby</w:t>
            </w:r>
            <w:r>
              <w:rPr>
                <w:rFonts w:ascii="Arial MT"/>
                <w:color w:val="202020"/>
                <w:spacing w:val="-3"/>
                <w:sz w:val="14"/>
              </w:rPr>
              <w:t xml:space="preserve"> </w:t>
            </w:r>
            <w:r>
              <w:rPr>
                <w:rFonts w:ascii="Arial MT"/>
                <w:color w:val="202020"/>
                <w:sz w:val="14"/>
              </w:rPr>
              <w:t>confirm</w:t>
            </w:r>
            <w:r>
              <w:rPr>
                <w:rFonts w:ascii="Arial MT"/>
                <w:color w:val="202020"/>
                <w:spacing w:val="-3"/>
                <w:sz w:val="14"/>
              </w:rPr>
              <w:t xml:space="preserve"> </w:t>
            </w:r>
            <w:r>
              <w:rPr>
                <w:rFonts w:ascii="Arial MT"/>
                <w:color w:val="202020"/>
                <w:sz w:val="14"/>
              </w:rPr>
              <w:t>that</w:t>
            </w:r>
            <w:r>
              <w:rPr>
                <w:rFonts w:ascii="Arial MT"/>
                <w:color w:val="202020"/>
                <w:spacing w:val="-3"/>
                <w:sz w:val="14"/>
              </w:rPr>
              <w:t xml:space="preserve"> </w:t>
            </w:r>
            <w:r>
              <w:rPr>
                <w:rFonts w:ascii="Arial MT"/>
                <w:color w:val="202020"/>
                <w:sz w:val="14"/>
              </w:rPr>
              <w:t>all</w:t>
            </w:r>
            <w:r>
              <w:rPr>
                <w:rFonts w:ascii="Arial MT"/>
                <w:color w:val="202020"/>
                <w:spacing w:val="-3"/>
                <w:sz w:val="14"/>
              </w:rPr>
              <w:t xml:space="preserve"> </w:t>
            </w:r>
            <w:r>
              <w:rPr>
                <w:rFonts w:ascii="Arial MT"/>
                <w:color w:val="202020"/>
                <w:sz w:val="14"/>
              </w:rPr>
              <w:t>the</w:t>
            </w:r>
            <w:r>
              <w:rPr>
                <w:rFonts w:ascii="Arial MT"/>
                <w:color w:val="202020"/>
                <w:spacing w:val="-3"/>
                <w:sz w:val="14"/>
              </w:rPr>
              <w:t xml:space="preserve"> </w:t>
            </w:r>
            <w:r>
              <w:rPr>
                <w:rFonts w:ascii="Arial MT"/>
                <w:color w:val="202020"/>
                <w:sz w:val="14"/>
              </w:rPr>
              <w:t>information</w:t>
            </w:r>
            <w:r>
              <w:rPr>
                <w:rFonts w:ascii="Arial MT"/>
                <w:color w:val="202020"/>
                <w:spacing w:val="-3"/>
                <w:sz w:val="14"/>
              </w:rPr>
              <w:t xml:space="preserve"> </w:t>
            </w:r>
            <w:r>
              <w:rPr>
                <w:rFonts w:ascii="Arial MT"/>
                <w:color w:val="202020"/>
                <w:sz w:val="14"/>
              </w:rPr>
              <w:t>provided</w:t>
            </w:r>
            <w:r>
              <w:rPr>
                <w:rFonts w:ascii="Arial MT"/>
                <w:color w:val="202020"/>
                <w:spacing w:val="-3"/>
                <w:sz w:val="14"/>
              </w:rPr>
              <w:t xml:space="preserve"> </w:t>
            </w:r>
            <w:r>
              <w:rPr>
                <w:rFonts w:ascii="Arial MT"/>
                <w:color w:val="202020"/>
                <w:sz w:val="14"/>
              </w:rPr>
              <w:t>above</w:t>
            </w:r>
            <w:r>
              <w:rPr>
                <w:rFonts w:ascii="Arial MT"/>
                <w:color w:val="202020"/>
                <w:spacing w:val="-3"/>
                <w:sz w:val="14"/>
              </w:rPr>
              <w:t xml:space="preserve"> </w:t>
            </w:r>
            <w:r>
              <w:rPr>
                <w:rFonts w:ascii="Arial MT"/>
                <w:color w:val="202020"/>
                <w:sz w:val="14"/>
              </w:rPr>
              <w:t>is</w:t>
            </w:r>
            <w:r>
              <w:rPr>
                <w:rFonts w:ascii="Arial MT"/>
                <w:color w:val="202020"/>
                <w:spacing w:val="-3"/>
                <w:sz w:val="14"/>
              </w:rPr>
              <w:t xml:space="preserve"> </w:t>
            </w:r>
            <w:r>
              <w:rPr>
                <w:rFonts w:ascii="Arial MT"/>
                <w:color w:val="202020"/>
                <w:sz w:val="14"/>
              </w:rPr>
              <w:t>true</w:t>
            </w:r>
            <w:r>
              <w:rPr>
                <w:rFonts w:ascii="Arial MT"/>
                <w:color w:val="202020"/>
                <w:spacing w:val="-3"/>
                <w:sz w:val="14"/>
              </w:rPr>
              <w:t xml:space="preserve"> </w:t>
            </w:r>
            <w:r>
              <w:rPr>
                <w:rFonts w:ascii="Arial MT"/>
                <w:color w:val="202020"/>
                <w:sz w:val="14"/>
              </w:rPr>
              <w:t>and</w:t>
            </w:r>
            <w:r>
              <w:rPr>
                <w:rFonts w:ascii="Arial MT"/>
                <w:color w:val="202020"/>
                <w:spacing w:val="-3"/>
                <w:sz w:val="14"/>
              </w:rPr>
              <w:t xml:space="preserve"> </w:t>
            </w:r>
            <w:r>
              <w:rPr>
                <w:rFonts w:ascii="Arial MT"/>
                <w:color w:val="202020"/>
                <w:sz w:val="14"/>
              </w:rPr>
              <w:t>correct.</w:t>
            </w:r>
            <w:r>
              <w:rPr>
                <w:rFonts w:ascii="Arial MT"/>
                <w:color w:val="202020"/>
                <w:spacing w:val="-3"/>
                <w:sz w:val="14"/>
              </w:rPr>
              <w:t xml:space="preserve"> </w:t>
            </w:r>
            <w:r>
              <w:rPr>
                <w:rFonts w:ascii="Arial MT"/>
                <w:color w:val="202020"/>
                <w:sz w:val="14"/>
              </w:rPr>
              <w:t>I</w:t>
            </w:r>
            <w:r>
              <w:rPr>
                <w:rFonts w:ascii="Arial MT"/>
                <w:color w:val="202020"/>
                <w:spacing w:val="-3"/>
                <w:sz w:val="14"/>
              </w:rPr>
              <w:t xml:space="preserve"> </w:t>
            </w:r>
            <w:r>
              <w:rPr>
                <w:rFonts w:ascii="Arial MT"/>
                <w:color w:val="202020"/>
                <w:sz w:val="14"/>
              </w:rPr>
              <w:t>understand</w:t>
            </w:r>
            <w:r>
              <w:rPr>
                <w:rFonts w:ascii="Arial MT"/>
                <w:color w:val="202020"/>
                <w:spacing w:val="-3"/>
                <w:sz w:val="14"/>
              </w:rPr>
              <w:t xml:space="preserve"> </w:t>
            </w:r>
            <w:r>
              <w:rPr>
                <w:rFonts w:ascii="Arial MT"/>
                <w:color w:val="202020"/>
                <w:sz w:val="14"/>
              </w:rPr>
              <w:t>that</w:t>
            </w:r>
            <w:r>
              <w:rPr>
                <w:rFonts w:ascii="Arial MT"/>
                <w:color w:val="202020"/>
                <w:spacing w:val="-3"/>
                <w:sz w:val="14"/>
              </w:rPr>
              <w:t xml:space="preserve"> </w:t>
            </w:r>
            <w:r>
              <w:rPr>
                <w:rFonts w:ascii="Arial MT"/>
                <w:color w:val="202020"/>
                <w:sz w:val="14"/>
              </w:rPr>
              <w:t>any</w:t>
            </w:r>
            <w:r>
              <w:rPr>
                <w:rFonts w:ascii="Arial MT"/>
                <w:color w:val="202020"/>
                <w:spacing w:val="-3"/>
                <w:sz w:val="14"/>
              </w:rPr>
              <w:t xml:space="preserve"> </w:t>
            </w:r>
            <w:r>
              <w:rPr>
                <w:rFonts w:ascii="Arial MT"/>
                <w:color w:val="202020"/>
                <w:sz w:val="14"/>
              </w:rPr>
              <w:t>false</w:t>
            </w:r>
            <w:r>
              <w:rPr>
                <w:rFonts w:ascii="Arial MT"/>
                <w:color w:val="202020"/>
                <w:spacing w:val="-3"/>
                <w:sz w:val="14"/>
              </w:rPr>
              <w:t xml:space="preserve"> </w:t>
            </w:r>
            <w:r>
              <w:rPr>
                <w:rFonts w:ascii="Arial MT"/>
                <w:color w:val="202020"/>
                <w:sz w:val="14"/>
              </w:rPr>
              <w:t>or</w:t>
            </w:r>
            <w:r>
              <w:rPr>
                <w:rFonts w:ascii="Arial MT"/>
                <w:color w:val="202020"/>
                <w:spacing w:val="-3"/>
                <w:sz w:val="14"/>
              </w:rPr>
              <w:t xml:space="preserve"> </w:t>
            </w:r>
            <w:r>
              <w:rPr>
                <w:rFonts w:ascii="Arial MT"/>
                <w:color w:val="202020"/>
                <w:sz w:val="14"/>
              </w:rPr>
              <w:t>misleading</w:t>
            </w:r>
            <w:r>
              <w:rPr>
                <w:rFonts w:ascii="Arial MT"/>
                <w:color w:val="202020"/>
                <w:spacing w:val="40"/>
                <w:sz w:val="14"/>
              </w:rPr>
              <w:t xml:space="preserve"> </w:t>
            </w:r>
            <w:r>
              <w:rPr>
                <w:rFonts w:ascii="Arial MT"/>
                <w:color w:val="202020"/>
                <w:sz w:val="14"/>
              </w:rPr>
              <w:t xml:space="preserve">information may result in the disapproval of my application for accreditation with </w:t>
            </w:r>
            <w:proofErr w:type="spellStart"/>
            <w:r>
              <w:rPr>
                <w:rFonts w:ascii="Arial MT"/>
                <w:color w:val="202020"/>
                <w:sz w:val="14"/>
              </w:rPr>
              <w:t>DiamondLandBright</w:t>
            </w:r>
            <w:proofErr w:type="spellEnd"/>
            <w:r>
              <w:rPr>
                <w:rFonts w:ascii="Arial MT"/>
                <w:color w:val="202020"/>
                <w:sz w:val="14"/>
              </w:rPr>
              <w:t xml:space="preserve"> OPC</w:t>
            </w:r>
          </w:p>
          <w:p w:rsidR="00263E2D" w:rsidRDefault="008D15C2">
            <w:pPr>
              <w:pStyle w:val="TableParagraph"/>
              <w:spacing w:line="144" w:lineRule="exact"/>
              <w:ind w:left="2058"/>
              <w:rPr>
                <w:rFonts w:ascii="Arial MT"/>
                <w:sz w:val="14"/>
              </w:rPr>
            </w:pPr>
            <w:proofErr w:type="gramStart"/>
            <w:r>
              <w:rPr>
                <w:rFonts w:ascii="Arial MT"/>
                <w:color w:val="202020"/>
                <w:sz w:val="14"/>
              </w:rPr>
              <w:t>and</w:t>
            </w:r>
            <w:proofErr w:type="gramEnd"/>
            <w:r>
              <w:rPr>
                <w:rFonts w:ascii="Arial MT"/>
                <w:color w:val="202020"/>
                <w:sz w:val="14"/>
              </w:rPr>
              <w:t xml:space="preserve"> its assigns.</w:t>
            </w:r>
            <w:r>
              <w:rPr>
                <w:rFonts w:ascii="Arial MT"/>
                <w:color w:val="202020"/>
                <w:spacing w:val="38"/>
                <w:sz w:val="14"/>
              </w:rPr>
              <w:t xml:space="preserve"> </w:t>
            </w:r>
            <w:r>
              <w:rPr>
                <w:rFonts w:ascii="Arial MT"/>
                <w:color w:val="202020"/>
                <w:sz w:val="14"/>
              </w:rPr>
              <w:t xml:space="preserve">Furthermore, I agree to comply with the company's policies and Code of </w:t>
            </w:r>
            <w:r>
              <w:rPr>
                <w:rFonts w:ascii="Arial MT"/>
                <w:color w:val="202020"/>
                <w:spacing w:val="-2"/>
                <w:sz w:val="14"/>
              </w:rPr>
              <w:t>Ethics.</w:t>
            </w:r>
          </w:p>
        </w:tc>
      </w:tr>
      <w:tr w:rsidR="00263E2D">
        <w:trPr>
          <w:trHeight w:val="951"/>
        </w:trPr>
        <w:tc>
          <w:tcPr>
            <w:tcW w:w="5568"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rPr>
                <w:b/>
                <w:sz w:val="16"/>
              </w:rPr>
            </w:pPr>
          </w:p>
          <w:p w:rsidR="00263E2D" w:rsidRDefault="00263E2D">
            <w:pPr>
              <w:pStyle w:val="TableParagraph"/>
              <w:rPr>
                <w:b/>
                <w:sz w:val="16"/>
              </w:rPr>
            </w:pPr>
          </w:p>
          <w:p w:rsidR="00263E2D" w:rsidRDefault="00263E2D">
            <w:pPr>
              <w:pStyle w:val="TableParagraph"/>
              <w:spacing w:before="171"/>
              <w:rPr>
                <w:b/>
                <w:sz w:val="16"/>
              </w:rPr>
            </w:pPr>
          </w:p>
          <w:p w:rsidR="00263E2D" w:rsidRDefault="008D15C2">
            <w:pPr>
              <w:pStyle w:val="TableParagraph"/>
              <w:spacing w:line="174" w:lineRule="exact"/>
              <w:ind w:left="898"/>
              <w:rPr>
                <w:b/>
                <w:sz w:val="16"/>
              </w:rPr>
            </w:pPr>
            <w:r>
              <w:rPr>
                <w:b/>
                <w:sz w:val="16"/>
              </w:rPr>
              <w:t>Signature</w:t>
            </w:r>
            <w:r>
              <w:rPr>
                <w:b/>
                <w:spacing w:val="9"/>
                <w:sz w:val="16"/>
              </w:rPr>
              <w:t xml:space="preserve"> </w:t>
            </w:r>
            <w:r>
              <w:rPr>
                <w:b/>
                <w:sz w:val="16"/>
              </w:rPr>
              <w:t>of</w:t>
            </w:r>
            <w:r>
              <w:rPr>
                <w:b/>
                <w:spacing w:val="9"/>
                <w:sz w:val="16"/>
              </w:rPr>
              <w:t xml:space="preserve"> </w:t>
            </w:r>
            <w:r>
              <w:rPr>
                <w:b/>
                <w:sz w:val="16"/>
              </w:rPr>
              <w:t>Broker/representative</w:t>
            </w:r>
            <w:r>
              <w:rPr>
                <w:b/>
                <w:spacing w:val="55"/>
                <w:sz w:val="16"/>
              </w:rPr>
              <w:t xml:space="preserve"> </w:t>
            </w:r>
            <w:r>
              <w:rPr>
                <w:b/>
                <w:sz w:val="16"/>
              </w:rPr>
              <w:t>Over</w:t>
            </w:r>
            <w:r>
              <w:rPr>
                <w:b/>
                <w:spacing w:val="8"/>
                <w:sz w:val="16"/>
              </w:rPr>
              <w:t xml:space="preserve"> </w:t>
            </w:r>
            <w:r>
              <w:rPr>
                <w:b/>
                <w:sz w:val="16"/>
              </w:rPr>
              <w:t>Printed</w:t>
            </w:r>
            <w:r>
              <w:rPr>
                <w:b/>
                <w:spacing w:val="10"/>
                <w:sz w:val="16"/>
              </w:rPr>
              <w:t xml:space="preserve"> </w:t>
            </w:r>
            <w:r>
              <w:rPr>
                <w:b/>
                <w:spacing w:val="-4"/>
                <w:sz w:val="16"/>
              </w:rPr>
              <w:t>name</w:t>
            </w:r>
          </w:p>
        </w:tc>
        <w:tc>
          <w:tcPr>
            <w:tcW w:w="5568" w:type="dxa"/>
            <w:tcBorders>
              <w:top w:val="single" w:sz="8" w:space="0" w:color="000000"/>
              <w:left w:val="single" w:sz="8" w:space="0" w:color="000000"/>
              <w:bottom w:val="single" w:sz="8" w:space="0" w:color="000000"/>
              <w:right w:val="single" w:sz="8" w:space="0" w:color="000000"/>
            </w:tcBorders>
          </w:tcPr>
          <w:p w:rsidR="00263E2D" w:rsidRDefault="00263E2D">
            <w:pPr>
              <w:pStyle w:val="TableParagraph"/>
              <w:rPr>
                <w:b/>
                <w:sz w:val="16"/>
              </w:rPr>
            </w:pPr>
          </w:p>
          <w:p w:rsidR="00263E2D" w:rsidRDefault="00263E2D">
            <w:pPr>
              <w:pStyle w:val="TableParagraph"/>
              <w:rPr>
                <w:b/>
                <w:sz w:val="16"/>
              </w:rPr>
            </w:pPr>
          </w:p>
          <w:p w:rsidR="00263E2D" w:rsidRDefault="00263E2D">
            <w:pPr>
              <w:pStyle w:val="TableParagraph"/>
              <w:spacing w:before="163"/>
              <w:rPr>
                <w:b/>
                <w:sz w:val="16"/>
              </w:rPr>
            </w:pPr>
          </w:p>
          <w:p w:rsidR="00263E2D" w:rsidRDefault="008D15C2">
            <w:pPr>
              <w:pStyle w:val="TableParagraph"/>
              <w:spacing w:line="182" w:lineRule="exact"/>
              <w:ind w:left="33"/>
              <w:jc w:val="center"/>
              <w:rPr>
                <w:b/>
                <w:sz w:val="16"/>
              </w:rPr>
            </w:pPr>
            <w:r>
              <w:rPr>
                <w:b/>
                <w:spacing w:val="-4"/>
                <w:sz w:val="16"/>
              </w:rPr>
              <w:t>Date</w:t>
            </w:r>
          </w:p>
        </w:tc>
      </w:tr>
    </w:tbl>
    <w:p w:rsidR="00263E2D" w:rsidRDefault="00263E2D">
      <w:pPr>
        <w:pStyle w:val="BodyText"/>
        <w:spacing w:before="64"/>
        <w:rPr>
          <w:b/>
          <w:sz w:val="13"/>
        </w:rPr>
      </w:pPr>
    </w:p>
    <w:p w:rsidR="00263E2D" w:rsidRDefault="008D15C2">
      <w:pPr>
        <w:ind w:right="73"/>
        <w:jc w:val="right"/>
        <w:rPr>
          <w:sz w:val="13"/>
        </w:rPr>
      </w:pPr>
      <w:r>
        <w:rPr>
          <w:noProof/>
          <w:sz w:val="13"/>
        </w:rPr>
        <mc:AlternateContent>
          <mc:Choice Requires="wps">
            <w:drawing>
              <wp:anchor distT="0" distB="0" distL="0" distR="0" simplePos="0" relativeHeight="251654144" behindDoc="1" locked="0" layoutInCell="1" allowOverlap="1">
                <wp:simplePos x="0" y="0"/>
                <wp:positionH relativeFrom="page">
                  <wp:posOffset>1503567</wp:posOffset>
                </wp:positionH>
                <wp:positionV relativeFrom="paragraph">
                  <wp:posOffset>-1149789</wp:posOffset>
                </wp:positionV>
                <wp:extent cx="4537075" cy="30734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37075" cy="307340"/>
                        </a:xfrm>
                        <a:prstGeom prst="rect">
                          <a:avLst/>
                        </a:prstGeom>
                      </wps:spPr>
                      <wps:txbx>
                        <w:txbxContent>
                          <w:p w:rsidR="00263E2D" w:rsidRDefault="008D15C2">
                            <w:pPr>
                              <w:spacing w:line="134" w:lineRule="exact"/>
                              <w:ind w:left="5"/>
                              <w:jc w:val="center"/>
                              <w:rPr>
                                <w:sz w:val="13"/>
                              </w:rPr>
                            </w:pPr>
                            <w:r>
                              <w:rPr>
                                <w:sz w:val="13"/>
                              </w:rPr>
                              <w:t>I</w:t>
                            </w:r>
                            <w:r>
                              <w:rPr>
                                <w:spacing w:val="-4"/>
                                <w:sz w:val="13"/>
                              </w:rPr>
                              <w:t xml:space="preserve"> </w:t>
                            </w:r>
                            <w:r>
                              <w:rPr>
                                <w:sz w:val="13"/>
                              </w:rPr>
                              <w:t>hereby</w:t>
                            </w:r>
                            <w:r>
                              <w:rPr>
                                <w:spacing w:val="-2"/>
                                <w:sz w:val="13"/>
                              </w:rPr>
                              <w:t xml:space="preserve"> </w:t>
                            </w:r>
                            <w:r>
                              <w:rPr>
                                <w:sz w:val="13"/>
                              </w:rPr>
                              <w:t>confirm</w:t>
                            </w:r>
                            <w:r>
                              <w:rPr>
                                <w:spacing w:val="-3"/>
                                <w:sz w:val="13"/>
                              </w:rPr>
                              <w:t xml:space="preserve"> </w:t>
                            </w:r>
                            <w:r>
                              <w:rPr>
                                <w:sz w:val="13"/>
                              </w:rPr>
                              <w:t>that</w:t>
                            </w:r>
                            <w:r>
                              <w:rPr>
                                <w:spacing w:val="-2"/>
                                <w:sz w:val="13"/>
                              </w:rPr>
                              <w:t xml:space="preserve"> </w:t>
                            </w:r>
                            <w:r>
                              <w:rPr>
                                <w:sz w:val="13"/>
                              </w:rPr>
                              <w:t>all pertinent</w:t>
                            </w:r>
                            <w:r>
                              <w:rPr>
                                <w:spacing w:val="-2"/>
                                <w:sz w:val="13"/>
                              </w:rPr>
                              <w:t xml:space="preserve"> </w:t>
                            </w:r>
                            <w:r>
                              <w:rPr>
                                <w:sz w:val="13"/>
                              </w:rPr>
                              <w:t>information</w:t>
                            </w:r>
                            <w:r>
                              <w:rPr>
                                <w:spacing w:val="-3"/>
                                <w:sz w:val="13"/>
                              </w:rPr>
                              <w:t xml:space="preserve"> </w:t>
                            </w:r>
                            <w:r>
                              <w:rPr>
                                <w:sz w:val="13"/>
                              </w:rPr>
                              <w:t>given</w:t>
                            </w:r>
                            <w:r>
                              <w:rPr>
                                <w:spacing w:val="-3"/>
                                <w:sz w:val="13"/>
                              </w:rPr>
                              <w:t xml:space="preserve"> </w:t>
                            </w:r>
                            <w:r>
                              <w:rPr>
                                <w:sz w:val="13"/>
                              </w:rPr>
                              <w:t>above</w:t>
                            </w:r>
                            <w:r>
                              <w:rPr>
                                <w:spacing w:val="-4"/>
                                <w:sz w:val="13"/>
                              </w:rPr>
                              <w:t xml:space="preserve"> </w:t>
                            </w:r>
                            <w:proofErr w:type="gramStart"/>
                            <w:r>
                              <w:rPr>
                                <w:sz w:val="13"/>
                              </w:rPr>
                              <w:t>are</w:t>
                            </w:r>
                            <w:proofErr w:type="gramEnd"/>
                            <w:r>
                              <w:rPr>
                                <w:spacing w:val="-4"/>
                                <w:sz w:val="13"/>
                              </w:rPr>
                              <w:t xml:space="preserve"> </w:t>
                            </w:r>
                            <w:r>
                              <w:rPr>
                                <w:sz w:val="13"/>
                              </w:rPr>
                              <w:t>true</w:t>
                            </w:r>
                            <w:r>
                              <w:rPr>
                                <w:spacing w:val="-4"/>
                                <w:sz w:val="13"/>
                              </w:rPr>
                              <w:t xml:space="preserve"> </w:t>
                            </w:r>
                            <w:r>
                              <w:rPr>
                                <w:sz w:val="13"/>
                              </w:rPr>
                              <w:t>and</w:t>
                            </w:r>
                            <w:r>
                              <w:rPr>
                                <w:spacing w:val="-3"/>
                                <w:sz w:val="13"/>
                              </w:rPr>
                              <w:t xml:space="preserve"> </w:t>
                            </w:r>
                            <w:r>
                              <w:rPr>
                                <w:spacing w:val="-2"/>
                                <w:sz w:val="13"/>
                              </w:rPr>
                              <w:t>correct.</w:t>
                            </w:r>
                          </w:p>
                          <w:p w:rsidR="00263E2D" w:rsidRDefault="008D15C2">
                            <w:pPr>
                              <w:spacing w:before="17"/>
                              <w:ind w:left="5" w:right="5"/>
                              <w:jc w:val="center"/>
                              <w:rPr>
                                <w:sz w:val="13"/>
                              </w:rPr>
                            </w:pPr>
                            <w:r>
                              <w:rPr>
                                <w:sz w:val="13"/>
                              </w:rPr>
                              <w:t>I</w:t>
                            </w:r>
                            <w:r>
                              <w:rPr>
                                <w:spacing w:val="-4"/>
                                <w:sz w:val="13"/>
                              </w:rPr>
                              <w:t xml:space="preserve"> </w:t>
                            </w:r>
                            <w:r>
                              <w:rPr>
                                <w:sz w:val="13"/>
                              </w:rPr>
                              <w:t>understand</w:t>
                            </w:r>
                            <w:r>
                              <w:rPr>
                                <w:spacing w:val="-3"/>
                                <w:sz w:val="13"/>
                              </w:rPr>
                              <w:t xml:space="preserve"> </w:t>
                            </w:r>
                            <w:r>
                              <w:rPr>
                                <w:sz w:val="13"/>
                              </w:rPr>
                              <w:t>that</w:t>
                            </w:r>
                            <w:r>
                              <w:rPr>
                                <w:spacing w:val="-2"/>
                                <w:sz w:val="13"/>
                              </w:rPr>
                              <w:t xml:space="preserve"> </w:t>
                            </w:r>
                            <w:r>
                              <w:rPr>
                                <w:sz w:val="13"/>
                              </w:rPr>
                              <w:t>any</w:t>
                            </w:r>
                            <w:r>
                              <w:rPr>
                                <w:spacing w:val="-2"/>
                                <w:sz w:val="13"/>
                              </w:rPr>
                              <w:t xml:space="preserve"> </w:t>
                            </w:r>
                            <w:r>
                              <w:rPr>
                                <w:sz w:val="13"/>
                              </w:rPr>
                              <w:t>false</w:t>
                            </w:r>
                            <w:r>
                              <w:rPr>
                                <w:spacing w:val="-4"/>
                                <w:sz w:val="13"/>
                              </w:rPr>
                              <w:t xml:space="preserve"> </w:t>
                            </w:r>
                            <w:r>
                              <w:rPr>
                                <w:sz w:val="13"/>
                              </w:rPr>
                              <w:t>information</w:t>
                            </w:r>
                            <w:r>
                              <w:rPr>
                                <w:spacing w:val="-3"/>
                                <w:sz w:val="13"/>
                              </w:rPr>
                              <w:t xml:space="preserve"> </w:t>
                            </w:r>
                            <w:r>
                              <w:rPr>
                                <w:sz w:val="13"/>
                              </w:rPr>
                              <w:t>herein</w:t>
                            </w:r>
                            <w:r>
                              <w:rPr>
                                <w:spacing w:val="-3"/>
                                <w:sz w:val="13"/>
                              </w:rPr>
                              <w:t xml:space="preserve"> </w:t>
                            </w:r>
                            <w:r>
                              <w:rPr>
                                <w:sz w:val="13"/>
                              </w:rPr>
                              <w:t>may</w:t>
                            </w:r>
                            <w:r>
                              <w:rPr>
                                <w:spacing w:val="-2"/>
                                <w:sz w:val="13"/>
                              </w:rPr>
                              <w:t xml:space="preserve"> </w:t>
                            </w:r>
                            <w:r>
                              <w:rPr>
                                <w:sz w:val="13"/>
                              </w:rPr>
                              <w:t>be</w:t>
                            </w:r>
                            <w:r>
                              <w:rPr>
                                <w:spacing w:val="-4"/>
                                <w:sz w:val="13"/>
                              </w:rPr>
                              <w:t xml:space="preserve"> </w:t>
                            </w:r>
                            <w:r>
                              <w:rPr>
                                <w:sz w:val="13"/>
                              </w:rPr>
                              <w:t>grounds</w:t>
                            </w:r>
                            <w:r>
                              <w:rPr>
                                <w:spacing w:val="-2"/>
                                <w:sz w:val="13"/>
                              </w:rPr>
                              <w:t xml:space="preserve"> </w:t>
                            </w:r>
                            <w:r>
                              <w:rPr>
                                <w:sz w:val="13"/>
                              </w:rPr>
                              <w:t>for SMDC and</w:t>
                            </w:r>
                            <w:r>
                              <w:rPr>
                                <w:spacing w:val="-3"/>
                                <w:sz w:val="13"/>
                              </w:rPr>
                              <w:t xml:space="preserve"> </w:t>
                            </w:r>
                            <w:r>
                              <w:rPr>
                                <w:sz w:val="13"/>
                              </w:rPr>
                              <w:t>its</w:t>
                            </w:r>
                            <w:r>
                              <w:rPr>
                                <w:spacing w:val="-2"/>
                                <w:sz w:val="13"/>
                              </w:rPr>
                              <w:t xml:space="preserve"> </w:t>
                            </w:r>
                            <w:r>
                              <w:rPr>
                                <w:sz w:val="13"/>
                              </w:rPr>
                              <w:t>assign</w:t>
                            </w:r>
                            <w:r>
                              <w:rPr>
                                <w:spacing w:val="-3"/>
                                <w:sz w:val="13"/>
                              </w:rPr>
                              <w:t xml:space="preserve"> </w:t>
                            </w:r>
                            <w:r>
                              <w:rPr>
                                <w:sz w:val="13"/>
                              </w:rPr>
                              <w:t>to</w:t>
                            </w:r>
                            <w:r>
                              <w:rPr>
                                <w:spacing w:val="-4"/>
                                <w:sz w:val="13"/>
                              </w:rPr>
                              <w:t xml:space="preserve"> </w:t>
                            </w:r>
                            <w:r>
                              <w:rPr>
                                <w:sz w:val="13"/>
                              </w:rPr>
                              <w:t>disapprove</w:t>
                            </w:r>
                            <w:r>
                              <w:rPr>
                                <w:spacing w:val="-4"/>
                                <w:sz w:val="13"/>
                              </w:rPr>
                              <w:t xml:space="preserve"> </w:t>
                            </w:r>
                            <w:r>
                              <w:rPr>
                                <w:sz w:val="13"/>
                              </w:rPr>
                              <w:t>my</w:t>
                            </w:r>
                            <w:r>
                              <w:rPr>
                                <w:spacing w:val="-2"/>
                                <w:sz w:val="13"/>
                              </w:rPr>
                              <w:t xml:space="preserve"> </w:t>
                            </w:r>
                            <w:r>
                              <w:rPr>
                                <w:sz w:val="13"/>
                              </w:rPr>
                              <w:t>application</w:t>
                            </w:r>
                            <w:r>
                              <w:rPr>
                                <w:spacing w:val="-3"/>
                                <w:sz w:val="13"/>
                              </w:rPr>
                              <w:t xml:space="preserve"> </w:t>
                            </w:r>
                            <w:r>
                              <w:rPr>
                                <w:sz w:val="13"/>
                              </w:rPr>
                              <w:t xml:space="preserve">for </w:t>
                            </w:r>
                            <w:r>
                              <w:rPr>
                                <w:spacing w:val="-2"/>
                                <w:sz w:val="13"/>
                              </w:rPr>
                              <w:t>accreditation.</w:t>
                            </w:r>
                          </w:p>
                          <w:p w:rsidR="00263E2D" w:rsidRDefault="008D15C2">
                            <w:pPr>
                              <w:spacing w:before="17" w:line="157" w:lineRule="exact"/>
                              <w:ind w:left="5"/>
                              <w:jc w:val="center"/>
                              <w:rPr>
                                <w:sz w:val="13"/>
                              </w:rPr>
                            </w:pPr>
                            <w:r>
                              <w:rPr>
                                <w:sz w:val="13"/>
                              </w:rPr>
                              <w:t>Further,</w:t>
                            </w:r>
                            <w:r>
                              <w:rPr>
                                <w:spacing w:val="-4"/>
                                <w:sz w:val="13"/>
                              </w:rPr>
                              <w:t xml:space="preserve"> </w:t>
                            </w:r>
                            <w:r>
                              <w:rPr>
                                <w:sz w:val="13"/>
                              </w:rPr>
                              <w:t>I</w:t>
                            </w:r>
                            <w:r>
                              <w:rPr>
                                <w:spacing w:val="-3"/>
                                <w:sz w:val="13"/>
                              </w:rPr>
                              <w:t xml:space="preserve"> </w:t>
                            </w:r>
                            <w:r>
                              <w:rPr>
                                <w:sz w:val="13"/>
                              </w:rPr>
                              <w:t>agree</w:t>
                            </w:r>
                            <w:r>
                              <w:rPr>
                                <w:spacing w:val="-4"/>
                                <w:sz w:val="13"/>
                              </w:rPr>
                              <w:t xml:space="preserve"> </w:t>
                            </w:r>
                            <w:r>
                              <w:rPr>
                                <w:sz w:val="13"/>
                              </w:rPr>
                              <w:t>to</w:t>
                            </w:r>
                            <w:r>
                              <w:rPr>
                                <w:spacing w:val="-4"/>
                                <w:sz w:val="13"/>
                              </w:rPr>
                              <w:t xml:space="preserve"> </w:t>
                            </w:r>
                            <w:r>
                              <w:rPr>
                                <w:sz w:val="13"/>
                              </w:rPr>
                              <w:t>abide</w:t>
                            </w:r>
                            <w:r>
                              <w:rPr>
                                <w:spacing w:val="-5"/>
                                <w:sz w:val="13"/>
                              </w:rPr>
                              <w:t xml:space="preserve"> </w:t>
                            </w:r>
                            <w:r>
                              <w:rPr>
                                <w:sz w:val="13"/>
                              </w:rPr>
                              <w:t>by</w:t>
                            </w:r>
                            <w:r>
                              <w:rPr>
                                <w:spacing w:val="-2"/>
                                <w:sz w:val="13"/>
                              </w:rPr>
                              <w:t xml:space="preserve"> </w:t>
                            </w:r>
                            <w:r>
                              <w:rPr>
                                <w:sz w:val="13"/>
                              </w:rPr>
                              <w:t>the</w:t>
                            </w:r>
                            <w:r>
                              <w:rPr>
                                <w:spacing w:val="-4"/>
                                <w:sz w:val="13"/>
                              </w:rPr>
                              <w:t xml:space="preserve"> </w:t>
                            </w:r>
                            <w:r>
                              <w:rPr>
                                <w:sz w:val="13"/>
                              </w:rPr>
                              <w:t>Company's</w:t>
                            </w:r>
                            <w:r>
                              <w:rPr>
                                <w:spacing w:val="-2"/>
                                <w:sz w:val="13"/>
                              </w:rPr>
                              <w:t xml:space="preserve"> </w:t>
                            </w:r>
                            <w:r>
                              <w:rPr>
                                <w:sz w:val="13"/>
                              </w:rPr>
                              <w:t>Policies</w:t>
                            </w:r>
                            <w:r>
                              <w:rPr>
                                <w:spacing w:val="-3"/>
                                <w:sz w:val="13"/>
                              </w:rPr>
                              <w:t xml:space="preserve"> </w:t>
                            </w:r>
                            <w:r>
                              <w:rPr>
                                <w:sz w:val="13"/>
                              </w:rPr>
                              <w:t>and</w:t>
                            </w:r>
                            <w:r>
                              <w:rPr>
                                <w:spacing w:val="-3"/>
                                <w:sz w:val="13"/>
                              </w:rPr>
                              <w:t xml:space="preserve"> </w:t>
                            </w:r>
                            <w:r>
                              <w:rPr>
                                <w:sz w:val="13"/>
                              </w:rPr>
                              <w:t>Code</w:t>
                            </w:r>
                            <w:r>
                              <w:rPr>
                                <w:spacing w:val="-4"/>
                                <w:sz w:val="13"/>
                              </w:rPr>
                              <w:t xml:space="preserve"> </w:t>
                            </w:r>
                            <w:r>
                              <w:rPr>
                                <w:sz w:val="13"/>
                              </w:rPr>
                              <w:t>of</w:t>
                            </w:r>
                            <w:r>
                              <w:rPr>
                                <w:spacing w:val="-2"/>
                                <w:sz w:val="13"/>
                              </w:rPr>
                              <w:t xml:space="preserve"> Ethics.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18.391151pt;margin-top:-90.534569pt;width:357.25pt;height:24.2pt;mso-position-horizontal-relative:page;mso-position-vertical-relative:paragraph;z-index:-15959040" type="#_x0000_t202" id="docshape29" filled="false" stroked="false">
                <v:textbox inset="0,0,0,0">
                  <w:txbxContent>
                    <w:p>
                      <w:pPr>
                        <w:spacing w:line="134" w:lineRule="exact" w:before="0"/>
                        <w:ind w:left="5" w:right="0" w:firstLine="0"/>
                        <w:jc w:val="center"/>
                        <w:rPr>
                          <w:sz w:val="13"/>
                        </w:rPr>
                      </w:pPr>
                      <w:r>
                        <w:rPr>
                          <w:sz w:val="13"/>
                        </w:rPr>
                        <w:t>I</w:t>
                      </w:r>
                      <w:r>
                        <w:rPr>
                          <w:spacing w:val="-4"/>
                          <w:sz w:val="13"/>
                        </w:rPr>
                        <w:t> </w:t>
                      </w:r>
                      <w:r>
                        <w:rPr>
                          <w:sz w:val="13"/>
                        </w:rPr>
                        <w:t>hereby</w:t>
                      </w:r>
                      <w:r>
                        <w:rPr>
                          <w:spacing w:val="-2"/>
                          <w:sz w:val="13"/>
                        </w:rPr>
                        <w:t> </w:t>
                      </w:r>
                      <w:r>
                        <w:rPr>
                          <w:sz w:val="13"/>
                        </w:rPr>
                        <w:t>confirm</w:t>
                      </w:r>
                      <w:r>
                        <w:rPr>
                          <w:spacing w:val="-3"/>
                          <w:sz w:val="13"/>
                        </w:rPr>
                        <w:t> </w:t>
                      </w:r>
                      <w:r>
                        <w:rPr>
                          <w:sz w:val="13"/>
                        </w:rPr>
                        <w:t>that</w:t>
                      </w:r>
                      <w:r>
                        <w:rPr>
                          <w:spacing w:val="-2"/>
                          <w:sz w:val="13"/>
                        </w:rPr>
                        <w:t> </w:t>
                      </w:r>
                      <w:r>
                        <w:rPr>
                          <w:sz w:val="13"/>
                        </w:rPr>
                        <w:t>all pertinent</w:t>
                      </w:r>
                      <w:r>
                        <w:rPr>
                          <w:spacing w:val="-2"/>
                          <w:sz w:val="13"/>
                        </w:rPr>
                        <w:t> </w:t>
                      </w:r>
                      <w:r>
                        <w:rPr>
                          <w:sz w:val="13"/>
                        </w:rPr>
                        <w:t>information</w:t>
                      </w:r>
                      <w:r>
                        <w:rPr>
                          <w:spacing w:val="-3"/>
                          <w:sz w:val="13"/>
                        </w:rPr>
                        <w:t> </w:t>
                      </w:r>
                      <w:r>
                        <w:rPr>
                          <w:sz w:val="13"/>
                        </w:rPr>
                        <w:t>given</w:t>
                      </w:r>
                      <w:r>
                        <w:rPr>
                          <w:spacing w:val="-3"/>
                          <w:sz w:val="13"/>
                        </w:rPr>
                        <w:t> </w:t>
                      </w:r>
                      <w:r>
                        <w:rPr>
                          <w:sz w:val="13"/>
                        </w:rPr>
                        <w:t>above</w:t>
                      </w:r>
                      <w:r>
                        <w:rPr>
                          <w:spacing w:val="-4"/>
                          <w:sz w:val="13"/>
                        </w:rPr>
                        <w:t> </w:t>
                      </w:r>
                      <w:r>
                        <w:rPr>
                          <w:sz w:val="13"/>
                        </w:rPr>
                        <w:t>are</w:t>
                      </w:r>
                      <w:r>
                        <w:rPr>
                          <w:spacing w:val="-4"/>
                          <w:sz w:val="13"/>
                        </w:rPr>
                        <w:t> </w:t>
                      </w:r>
                      <w:r>
                        <w:rPr>
                          <w:sz w:val="13"/>
                        </w:rPr>
                        <w:t>true</w:t>
                      </w:r>
                      <w:r>
                        <w:rPr>
                          <w:spacing w:val="-4"/>
                          <w:sz w:val="13"/>
                        </w:rPr>
                        <w:t> </w:t>
                      </w:r>
                      <w:r>
                        <w:rPr>
                          <w:sz w:val="13"/>
                        </w:rPr>
                        <w:t>and</w:t>
                      </w:r>
                      <w:r>
                        <w:rPr>
                          <w:spacing w:val="-3"/>
                          <w:sz w:val="13"/>
                        </w:rPr>
                        <w:t> </w:t>
                      </w:r>
                      <w:r>
                        <w:rPr>
                          <w:spacing w:val="-2"/>
                          <w:sz w:val="13"/>
                        </w:rPr>
                        <w:t>correct.</w:t>
                      </w:r>
                    </w:p>
                    <w:p>
                      <w:pPr>
                        <w:spacing w:before="17"/>
                        <w:ind w:left="5" w:right="5" w:firstLine="0"/>
                        <w:jc w:val="center"/>
                        <w:rPr>
                          <w:sz w:val="13"/>
                        </w:rPr>
                      </w:pPr>
                      <w:r>
                        <w:rPr>
                          <w:sz w:val="13"/>
                        </w:rPr>
                        <w:t>I</w:t>
                      </w:r>
                      <w:r>
                        <w:rPr>
                          <w:spacing w:val="-4"/>
                          <w:sz w:val="13"/>
                        </w:rPr>
                        <w:t> </w:t>
                      </w:r>
                      <w:r>
                        <w:rPr>
                          <w:sz w:val="13"/>
                        </w:rPr>
                        <w:t>understand</w:t>
                      </w:r>
                      <w:r>
                        <w:rPr>
                          <w:spacing w:val="-3"/>
                          <w:sz w:val="13"/>
                        </w:rPr>
                        <w:t> </w:t>
                      </w:r>
                      <w:r>
                        <w:rPr>
                          <w:sz w:val="13"/>
                        </w:rPr>
                        <w:t>that</w:t>
                      </w:r>
                      <w:r>
                        <w:rPr>
                          <w:spacing w:val="-2"/>
                          <w:sz w:val="13"/>
                        </w:rPr>
                        <w:t> </w:t>
                      </w:r>
                      <w:r>
                        <w:rPr>
                          <w:sz w:val="13"/>
                        </w:rPr>
                        <w:t>any</w:t>
                      </w:r>
                      <w:r>
                        <w:rPr>
                          <w:spacing w:val="-2"/>
                          <w:sz w:val="13"/>
                        </w:rPr>
                        <w:t> </w:t>
                      </w:r>
                      <w:r>
                        <w:rPr>
                          <w:sz w:val="13"/>
                        </w:rPr>
                        <w:t>false</w:t>
                      </w:r>
                      <w:r>
                        <w:rPr>
                          <w:spacing w:val="-4"/>
                          <w:sz w:val="13"/>
                        </w:rPr>
                        <w:t> </w:t>
                      </w:r>
                      <w:r>
                        <w:rPr>
                          <w:sz w:val="13"/>
                        </w:rPr>
                        <w:t>information</w:t>
                      </w:r>
                      <w:r>
                        <w:rPr>
                          <w:spacing w:val="-3"/>
                          <w:sz w:val="13"/>
                        </w:rPr>
                        <w:t> </w:t>
                      </w:r>
                      <w:r>
                        <w:rPr>
                          <w:sz w:val="13"/>
                        </w:rPr>
                        <w:t>herein</w:t>
                      </w:r>
                      <w:r>
                        <w:rPr>
                          <w:spacing w:val="-3"/>
                          <w:sz w:val="13"/>
                        </w:rPr>
                        <w:t> </w:t>
                      </w:r>
                      <w:r>
                        <w:rPr>
                          <w:sz w:val="13"/>
                        </w:rPr>
                        <w:t>may</w:t>
                      </w:r>
                      <w:r>
                        <w:rPr>
                          <w:spacing w:val="-2"/>
                          <w:sz w:val="13"/>
                        </w:rPr>
                        <w:t> </w:t>
                      </w:r>
                      <w:r>
                        <w:rPr>
                          <w:sz w:val="13"/>
                        </w:rPr>
                        <w:t>be</w:t>
                      </w:r>
                      <w:r>
                        <w:rPr>
                          <w:spacing w:val="-4"/>
                          <w:sz w:val="13"/>
                        </w:rPr>
                        <w:t> </w:t>
                      </w:r>
                      <w:r>
                        <w:rPr>
                          <w:sz w:val="13"/>
                        </w:rPr>
                        <w:t>grounds</w:t>
                      </w:r>
                      <w:r>
                        <w:rPr>
                          <w:spacing w:val="-2"/>
                          <w:sz w:val="13"/>
                        </w:rPr>
                        <w:t> </w:t>
                      </w:r>
                      <w:r>
                        <w:rPr>
                          <w:sz w:val="13"/>
                        </w:rPr>
                        <w:t>for SMDC and</w:t>
                      </w:r>
                      <w:r>
                        <w:rPr>
                          <w:spacing w:val="-3"/>
                          <w:sz w:val="13"/>
                        </w:rPr>
                        <w:t> </w:t>
                      </w:r>
                      <w:r>
                        <w:rPr>
                          <w:sz w:val="13"/>
                        </w:rPr>
                        <w:t>its</w:t>
                      </w:r>
                      <w:r>
                        <w:rPr>
                          <w:spacing w:val="-2"/>
                          <w:sz w:val="13"/>
                        </w:rPr>
                        <w:t> </w:t>
                      </w:r>
                      <w:r>
                        <w:rPr>
                          <w:sz w:val="13"/>
                        </w:rPr>
                        <w:t>assign</w:t>
                      </w:r>
                      <w:r>
                        <w:rPr>
                          <w:spacing w:val="-3"/>
                          <w:sz w:val="13"/>
                        </w:rPr>
                        <w:t> </w:t>
                      </w:r>
                      <w:r>
                        <w:rPr>
                          <w:sz w:val="13"/>
                        </w:rPr>
                        <w:t>to</w:t>
                      </w:r>
                      <w:r>
                        <w:rPr>
                          <w:spacing w:val="-4"/>
                          <w:sz w:val="13"/>
                        </w:rPr>
                        <w:t> </w:t>
                      </w:r>
                      <w:r>
                        <w:rPr>
                          <w:sz w:val="13"/>
                        </w:rPr>
                        <w:t>disapprove</w:t>
                      </w:r>
                      <w:r>
                        <w:rPr>
                          <w:spacing w:val="-4"/>
                          <w:sz w:val="13"/>
                        </w:rPr>
                        <w:t> </w:t>
                      </w:r>
                      <w:r>
                        <w:rPr>
                          <w:sz w:val="13"/>
                        </w:rPr>
                        <w:t>my</w:t>
                      </w:r>
                      <w:r>
                        <w:rPr>
                          <w:spacing w:val="-2"/>
                          <w:sz w:val="13"/>
                        </w:rPr>
                        <w:t> </w:t>
                      </w:r>
                      <w:r>
                        <w:rPr>
                          <w:sz w:val="13"/>
                        </w:rPr>
                        <w:t>application</w:t>
                      </w:r>
                      <w:r>
                        <w:rPr>
                          <w:spacing w:val="-3"/>
                          <w:sz w:val="13"/>
                        </w:rPr>
                        <w:t> </w:t>
                      </w:r>
                      <w:r>
                        <w:rPr>
                          <w:sz w:val="13"/>
                        </w:rPr>
                        <w:t>for </w:t>
                      </w:r>
                      <w:r>
                        <w:rPr>
                          <w:spacing w:val="-2"/>
                          <w:sz w:val="13"/>
                        </w:rPr>
                        <w:t>accreditation.</w:t>
                      </w:r>
                    </w:p>
                    <w:p>
                      <w:pPr>
                        <w:spacing w:line="157" w:lineRule="exact" w:before="17"/>
                        <w:ind w:left="5" w:right="0" w:firstLine="0"/>
                        <w:jc w:val="center"/>
                        <w:rPr>
                          <w:sz w:val="13"/>
                        </w:rPr>
                      </w:pPr>
                      <w:r>
                        <w:rPr>
                          <w:sz w:val="13"/>
                        </w:rPr>
                        <w:t>Further,</w:t>
                      </w:r>
                      <w:r>
                        <w:rPr>
                          <w:spacing w:val="-4"/>
                          <w:sz w:val="13"/>
                        </w:rPr>
                        <w:t> </w:t>
                      </w:r>
                      <w:r>
                        <w:rPr>
                          <w:sz w:val="13"/>
                        </w:rPr>
                        <w:t>I</w:t>
                      </w:r>
                      <w:r>
                        <w:rPr>
                          <w:spacing w:val="-3"/>
                          <w:sz w:val="13"/>
                        </w:rPr>
                        <w:t> </w:t>
                      </w:r>
                      <w:r>
                        <w:rPr>
                          <w:sz w:val="13"/>
                        </w:rPr>
                        <w:t>agree</w:t>
                      </w:r>
                      <w:r>
                        <w:rPr>
                          <w:spacing w:val="-4"/>
                          <w:sz w:val="13"/>
                        </w:rPr>
                        <w:t> </w:t>
                      </w:r>
                      <w:r>
                        <w:rPr>
                          <w:sz w:val="13"/>
                        </w:rPr>
                        <w:t>to</w:t>
                      </w:r>
                      <w:r>
                        <w:rPr>
                          <w:spacing w:val="-4"/>
                          <w:sz w:val="13"/>
                        </w:rPr>
                        <w:t> </w:t>
                      </w:r>
                      <w:r>
                        <w:rPr>
                          <w:sz w:val="13"/>
                        </w:rPr>
                        <w:t>abide</w:t>
                      </w:r>
                      <w:r>
                        <w:rPr>
                          <w:spacing w:val="-5"/>
                          <w:sz w:val="13"/>
                        </w:rPr>
                        <w:t> </w:t>
                      </w:r>
                      <w:r>
                        <w:rPr>
                          <w:sz w:val="13"/>
                        </w:rPr>
                        <w:t>by</w:t>
                      </w:r>
                      <w:r>
                        <w:rPr>
                          <w:spacing w:val="-2"/>
                          <w:sz w:val="13"/>
                        </w:rPr>
                        <w:t> </w:t>
                      </w:r>
                      <w:r>
                        <w:rPr>
                          <w:sz w:val="13"/>
                        </w:rPr>
                        <w:t>the</w:t>
                      </w:r>
                      <w:r>
                        <w:rPr>
                          <w:spacing w:val="-4"/>
                          <w:sz w:val="13"/>
                        </w:rPr>
                        <w:t> </w:t>
                      </w:r>
                      <w:r>
                        <w:rPr>
                          <w:sz w:val="13"/>
                        </w:rPr>
                        <w:t>Company's</w:t>
                      </w:r>
                      <w:r>
                        <w:rPr>
                          <w:spacing w:val="-2"/>
                          <w:sz w:val="13"/>
                        </w:rPr>
                        <w:t> </w:t>
                      </w:r>
                      <w:r>
                        <w:rPr>
                          <w:sz w:val="13"/>
                        </w:rPr>
                        <w:t>Policies</w:t>
                      </w:r>
                      <w:r>
                        <w:rPr>
                          <w:spacing w:val="-3"/>
                          <w:sz w:val="13"/>
                        </w:rPr>
                        <w:t> </w:t>
                      </w:r>
                      <w:r>
                        <w:rPr>
                          <w:sz w:val="13"/>
                        </w:rPr>
                        <w:t>and</w:t>
                      </w:r>
                      <w:r>
                        <w:rPr>
                          <w:spacing w:val="-3"/>
                          <w:sz w:val="13"/>
                        </w:rPr>
                        <w:t> </w:t>
                      </w:r>
                      <w:r>
                        <w:rPr>
                          <w:sz w:val="13"/>
                        </w:rPr>
                        <w:t>Code</w:t>
                      </w:r>
                      <w:r>
                        <w:rPr>
                          <w:spacing w:val="-4"/>
                          <w:sz w:val="13"/>
                        </w:rPr>
                        <w:t> </w:t>
                      </w:r>
                      <w:r>
                        <w:rPr>
                          <w:sz w:val="13"/>
                        </w:rPr>
                        <w:t>of</w:t>
                      </w:r>
                      <w:r>
                        <w:rPr>
                          <w:spacing w:val="-2"/>
                          <w:sz w:val="13"/>
                        </w:rPr>
                        <w:t> Ethics.</w:t>
                      </w:r>
                    </w:p>
                  </w:txbxContent>
                </v:textbox>
                <w10:wrap type="none"/>
              </v:shape>
            </w:pict>
          </mc:Fallback>
        </mc:AlternateContent>
      </w:r>
      <w:r>
        <w:rPr>
          <w:sz w:val="13"/>
        </w:rPr>
        <w:t>SRTD-</w:t>
      </w:r>
      <w:r>
        <w:rPr>
          <w:spacing w:val="-2"/>
          <w:sz w:val="13"/>
        </w:rPr>
        <w:t>JULY2022</w:t>
      </w:r>
    </w:p>
    <w:p w:rsidR="00263E2D" w:rsidRDefault="00263E2D">
      <w:pPr>
        <w:jc w:val="right"/>
        <w:rPr>
          <w:sz w:val="13"/>
        </w:rPr>
        <w:sectPr w:rsidR="00263E2D">
          <w:type w:val="continuous"/>
          <w:pgSz w:w="11910" w:h="16840"/>
          <w:pgMar w:top="0" w:right="283" w:bottom="280" w:left="283" w:header="720" w:footer="720" w:gutter="0"/>
          <w:cols w:space="720"/>
        </w:sectPr>
      </w:pPr>
    </w:p>
    <w:p w:rsidR="00263E2D" w:rsidRDefault="00263E2D">
      <w:pPr>
        <w:pStyle w:val="BodyText"/>
        <w:spacing w:before="252"/>
      </w:pPr>
    </w:p>
    <w:p w:rsidR="00263E2D" w:rsidRDefault="008D15C2">
      <w:pPr>
        <w:pStyle w:val="Heading1"/>
        <w:ind w:right="420"/>
        <w:jc w:val="center"/>
      </w:pPr>
      <w:bookmarkStart w:id="2" w:name="NDA_(1)"/>
      <w:bookmarkEnd w:id="2"/>
      <w:r>
        <w:rPr>
          <w:spacing w:val="-2"/>
        </w:rPr>
        <w:t>NON-DISCLOSURE</w:t>
      </w:r>
      <w:r>
        <w:rPr>
          <w:spacing w:val="15"/>
        </w:rPr>
        <w:t xml:space="preserve"> </w:t>
      </w:r>
      <w:r>
        <w:rPr>
          <w:spacing w:val="-2"/>
        </w:rPr>
        <w:t>AGREEMENT</w:t>
      </w:r>
    </w:p>
    <w:p w:rsidR="00263E2D" w:rsidRDefault="008D15C2">
      <w:pPr>
        <w:pStyle w:val="BodyText"/>
        <w:spacing w:before="175"/>
        <w:ind w:left="83"/>
      </w:pPr>
      <w:r>
        <w:t>Pursuant</w:t>
      </w:r>
      <w:r>
        <w:rPr>
          <w:spacing w:val="-3"/>
        </w:rPr>
        <w:t xml:space="preserve"> </w:t>
      </w:r>
      <w:r>
        <w:t>to</w:t>
      </w:r>
      <w:r>
        <w:rPr>
          <w:spacing w:val="-3"/>
        </w:rPr>
        <w:t xml:space="preserve"> </w:t>
      </w:r>
      <w:r>
        <w:t>my</w:t>
      </w:r>
      <w:r>
        <w:rPr>
          <w:spacing w:val="-2"/>
        </w:rPr>
        <w:t xml:space="preserve"> </w:t>
      </w:r>
      <w:r>
        <w:t>obligations</w:t>
      </w:r>
      <w:r>
        <w:rPr>
          <w:spacing w:val="-3"/>
        </w:rPr>
        <w:t xml:space="preserve"> </w:t>
      </w:r>
      <w:r>
        <w:t>under</w:t>
      </w:r>
      <w:r>
        <w:rPr>
          <w:spacing w:val="-3"/>
        </w:rPr>
        <w:t xml:space="preserve"> </w:t>
      </w:r>
      <w:r>
        <w:t>the</w:t>
      </w:r>
      <w:r>
        <w:rPr>
          <w:spacing w:val="-2"/>
        </w:rPr>
        <w:t xml:space="preserve"> </w:t>
      </w:r>
      <w:r>
        <w:t>applicable</w:t>
      </w:r>
      <w:r>
        <w:rPr>
          <w:spacing w:val="-3"/>
        </w:rPr>
        <w:t xml:space="preserve"> </w:t>
      </w:r>
      <w:r>
        <w:t>laws</w:t>
      </w:r>
      <w:r>
        <w:rPr>
          <w:spacing w:val="-3"/>
        </w:rPr>
        <w:t xml:space="preserve"> </w:t>
      </w:r>
      <w:r>
        <w:t>and</w:t>
      </w:r>
      <w:r>
        <w:rPr>
          <w:spacing w:val="-2"/>
        </w:rPr>
        <w:t xml:space="preserve"> </w:t>
      </w:r>
      <w:r>
        <w:t>regulations</w:t>
      </w:r>
      <w:r>
        <w:rPr>
          <w:spacing w:val="-3"/>
        </w:rPr>
        <w:t xml:space="preserve"> </w:t>
      </w:r>
      <w:r>
        <w:t>as</w:t>
      </w:r>
      <w:r>
        <w:rPr>
          <w:spacing w:val="-3"/>
        </w:rPr>
        <w:t xml:space="preserve"> </w:t>
      </w:r>
      <w:r>
        <w:t>an</w:t>
      </w:r>
      <w:r>
        <w:rPr>
          <w:spacing w:val="-2"/>
        </w:rPr>
        <w:t xml:space="preserve"> </w:t>
      </w:r>
      <w:r>
        <w:t>accredited</w:t>
      </w:r>
      <w:r>
        <w:rPr>
          <w:spacing w:val="-3"/>
        </w:rPr>
        <w:t xml:space="preserve"> </w:t>
      </w:r>
      <w:r>
        <w:t>Broker</w:t>
      </w:r>
      <w:r>
        <w:rPr>
          <w:spacing w:val="-2"/>
        </w:rPr>
        <w:t xml:space="preserve"> </w:t>
      </w:r>
      <w:r>
        <w:rPr>
          <w:spacing w:val="-5"/>
        </w:rPr>
        <w:t>of</w:t>
      </w:r>
    </w:p>
    <w:p w:rsidR="00263E2D" w:rsidRDefault="008D15C2">
      <w:pPr>
        <w:tabs>
          <w:tab w:val="left" w:pos="2896"/>
        </w:tabs>
        <w:spacing w:before="71"/>
        <w:ind w:left="23"/>
      </w:pPr>
      <w:r>
        <w:rPr>
          <w:b/>
          <w:u w:val="single"/>
        </w:rPr>
        <w:t xml:space="preserve"> </w:t>
      </w:r>
      <w:proofErr w:type="spellStart"/>
      <w:r>
        <w:rPr>
          <w:b/>
          <w:u w:val="single"/>
        </w:rPr>
        <w:t>DiamondLand</w:t>
      </w:r>
      <w:proofErr w:type="spellEnd"/>
      <w:r>
        <w:rPr>
          <w:b/>
          <w:spacing w:val="-3"/>
          <w:u w:val="single"/>
        </w:rPr>
        <w:t xml:space="preserve"> </w:t>
      </w:r>
      <w:r>
        <w:rPr>
          <w:b/>
          <w:u w:val="single"/>
        </w:rPr>
        <w:t>Bright</w:t>
      </w:r>
      <w:r>
        <w:rPr>
          <w:b/>
          <w:spacing w:val="-3"/>
          <w:u w:val="single"/>
        </w:rPr>
        <w:t xml:space="preserve"> </w:t>
      </w:r>
      <w:r>
        <w:rPr>
          <w:b/>
          <w:spacing w:val="-5"/>
          <w:u w:val="single"/>
        </w:rPr>
        <w:t>OPC</w:t>
      </w:r>
      <w:r>
        <w:rPr>
          <w:b/>
          <w:u w:val="single"/>
        </w:rPr>
        <w:tab/>
      </w:r>
      <w:r>
        <w:rPr>
          <w:b/>
          <w:spacing w:val="61"/>
        </w:rPr>
        <w:t xml:space="preserve"> </w:t>
      </w:r>
      <w:r>
        <w:t>(hereinafter referred</w:t>
      </w:r>
      <w:r>
        <w:rPr>
          <w:spacing w:val="56"/>
        </w:rPr>
        <w:t xml:space="preserve"> </w:t>
      </w:r>
      <w:r>
        <w:t>to</w:t>
      </w:r>
      <w:r>
        <w:rPr>
          <w:spacing w:val="56"/>
        </w:rPr>
        <w:t xml:space="preserve"> </w:t>
      </w:r>
      <w:r>
        <w:t>as</w:t>
      </w:r>
      <w:r>
        <w:rPr>
          <w:spacing w:val="56"/>
        </w:rPr>
        <w:t xml:space="preserve"> </w:t>
      </w:r>
      <w:r>
        <w:t>the</w:t>
      </w:r>
      <w:r>
        <w:rPr>
          <w:spacing w:val="38"/>
        </w:rPr>
        <w:t xml:space="preserve"> </w:t>
      </w:r>
      <w:r>
        <w:t>“Company”),</w:t>
      </w:r>
      <w:r>
        <w:rPr>
          <w:spacing w:val="56"/>
        </w:rPr>
        <w:t xml:space="preserve"> </w:t>
      </w:r>
      <w:r>
        <w:t>I</w:t>
      </w:r>
      <w:r>
        <w:rPr>
          <w:spacing w:val="56"/>
        </w:rPr>
        <w:t xml:space="preserve"> </w:t>
      </w:r>
      <w:r>
        <w:t>hereby</w:t>
      </w:r>
      <w:r>
        <w:rPr>
          <w:spacing w:val="56"/>
        </w:rPr>
        <w:t xml:space="preserve"> </w:t>
      </w:r>
      <w:r>
        <w:t>voluntarily</w:t>
      </w:r>
      <w:r>
        <w:rPr>
          <w:spacing w:val="56"/>
        </w:rPr>
        <w:t xml:space="preserve"> </w:t>
      </w:r>
      <w:r>
        <w:t>and</w:t>
      </w:r>
    </w:p>
    <w:p w:rsidR="00263E2D" w:rsidRDefault="008D15C2">
      <w:pPr>
        <w:pStyle w:val="BodyText"/>
        <w:spacing w:line="249" w:lineRule="auto"/>
        <w:ind w:left="123" w:hanging="20"/>
      </w:pPr>
      <w:proofErr w:type="gramStart"/>
      <w:r>
        <w:t>unconditionally</w:t>
      </w:r>
      <w:proofErr w:type="gramEnd"/>
      <w:r>
        <w:rPr>
          <w:spacing w:val="40"/>
        </w:rPr>
        <w:t xml:space="preserve"> </w:t>
      </w:r>
      <w:r>
        <w:t>agree</w:t>
      </w:r>
      <w:r>
        <w:rPr>
          <w:spacing w:val="40"/>
        </w:rPr>
        <w:t xml:space="preserve"> </w:t>
      </w:r>
      <w:r>
        <w:t>to</w:t>
      </w:r>
      <w:r>
        <w:rPr>
          <w:spacing w:val="40"/>
        </w:rPr>
        <w:t xml:space="preserve"> </w:t>
      </w:r>
      <w:r>
        <w:t>execute</w:t>
      </w:r>
      <w:r>
        <w:rPr>
          <w:spacing w:val="40"/>
        </w:rPr>
        <w:t xml:space="preserve"> </w:t>
      </w:r>
      <w:r>
        <w:t>this</w:t>
      </w:r>
      <w:r>
        <w:rPr>
          <w:spacing w:val="40"/>
        </w:rPr>
        <w:t xml:space="preserve"> </w:t>
      </w:r>
      <w:r>
        <w:t>Non-Disclosure</w:t>
      </w:r>
      <w:r>
        <w:rPr>
          <w:spacing w:val="40"/>
        </w:rPr>
        <w:t xml:space="preserve"> </w:t>
      </w:r>
      <w:r>
        <w:t>Agreement</w:t>
      </w:r>
      <w:r>
        <w:rPr>
          <w:spacing w:val="40"/>
        </w:rPr>
        <w:t xml:space="preserve"> </w:t>
      </w:r>
      <w:r>
        <w:t>(“Agreement”)</w:t>
      </w:r>
      <w:r>
        <w:rPr>
          <w:spacing w:val="40"/>
        </w:rPr>
        <w:t xml:space="preserve"> </w:t>
      </w:r>
      <w:r>
        <w:t>and</w:t>
      </w:r>
      <w:r>
        <w:rPr>
          <w:spacing w:val="40"/>
        </w:rPr>
        <w:t xml:space="preserve"> </w:t>
      </w:r>
      <w:r>
        <w:t>comply</w:t>
      </w:r>
      <w:r>
        <w:rPr>
          <w:spacing w:val="40"/>
        </w:rPr>
        <w:t xml:space="preserve"> </w:t>
      </w:r>
      <w:r>
        <w:t>with</w:t>
      </w:r>
      <w:r>
        <w:rPr>
          <w:spacing w:val="40"/>
        </w:rPr>
        <w:t xml:space="preserve"> </w:t>
      </w:r>
      <w:r>
        <w:t>the following terms and conditions:</w:t>
      </w:r>
    </w:p>
    <w:p w:rsidR="00263E2D" w:rsidRDefault="00263E2D">
      <w:pPr>
        <w:pStyle w:val="BodyText"/>
        <w:spacing w:before="64"/>
      </w:pPr>
    </w:p>
    <w:p w:rsidR="00263E2D" w:rsidRDefault="008D15C2">
      <w:pPr>
        <w:pStyle w:val="Heading1"/>
        <w:numPr>
          <w:ilvl w:val="0"/>
          <w:numId w:val="2"/>
        </w:numPr>
        <w:tabs>
          <w:tab w:val="left" w:pos="373"/>
        </w:tabs>
        <w:ind w:left="373" w:hanging="270"/>
      </w:pPr>
      <w:r>
        <w:t>Confidential</w:t>
      </w:r>
      <w:r>
        <w:rPr>
          <w:spacing w:val="-11"/>
        </w:rPr>
        <w:t xml:space="preserve"> </w:t>
      </w:r>
      <w:r>
        <w:rPr>
          <w:spacing w:val="-2"/>
        </w:rPr>
        <w:t>Information</w:t>
      </w:r>
    </w:p>
    <w:p w:rsidR="00263E2D" w:rsidRDefault="008D15C2">
      <w:pPr>
        <w:pStyle w:val="BodyText"/>
        <w:spacing w:before="178" w:line="232" w:lineRule="auto"/>
        <w:ind w:left="423" w:right="183"/>
      </w:pPr>
      <w:r>
        <w:t>During</w:t>
      </w:r>
      <w:r>
        <w:rPr>
          <w:spacing w:val="-1"/>
        </w:rPr>
        <w:t xml:space="preserve"> </w:t>
      </w:r>
      <w:r>
        <w:t>the</w:t>
      </w:r>
      <w:r>
        <w:rPr>
          <w:spacing w:val="-1"/>
        </w:rPr>
        <w:t xml:space="preserve"> </w:t>
      </w:r>
      <w:r>
        <w:t>course</w:t>
      </w:r>
      <w:r>
        <w:rPr>
          <w:spacing w:val="-1"/>
        </w:rPr>
        <w:t xml:space="preserve"> </w:t>
      </w:r>
      <w:r>
        <w:t>of</w:t>
      </w:r>
      <w:r>
        <w:rPr>
          <w:spacing w:val="-1"/>
        </w:rPr>
        <w:t xml:space="preserve"> </w:t>
      </w:r>
      <w:r>
        <w:t>my</w:t>
      </w:r>
      <w:r>
        <w:rPr>
          <w:spacing w:val="-1"/>
        </w:rPr>
        <w:t xml:space="preserve"> </w:t>
      </w:r>
      <w:r>
        <w:t>engagement</w:t>
      </w:r>
      <w:r>
        <w:rPr>
          <w:spacing w:val="-1"/>
        </w:rPr>
        <w:t xml:space="preserve"> </w:t>
      </w:r>
      <w:r>
        <w:t>or</w:t>
      </w:r>
      <w:r>
        <w:rPr>
          <w:spacing w:val="-1"/>
        </w:rPr>
        <w:t xml:space="preserve"> </w:t>
      </w:r>
      <w:r>
        <w:t>accreditation</w:t>
      </w:r>
      <w:r>
        <w:rPr>
          <w:spacing w:val="-1"/>
        </w:rPr>
        <w:t xml:space="preserve"> </w:t>
      </w:r>
      <w:r>
        <w:t>with</w:t>
      </w:r>
      <w:r>
        <w:rPr>
          <w:spacing w:val="-1"/>
        </w:rPr>
        <w:t xml:space="preserve"> </w:t>
      </w:r>
      <w:r>
        <w:t>the</w:t>
      </w:r>
      <w:r>
        <w:rPr>
          <w:spacing w:val="-1"/>
        </w:rPr>
        <w:t xml:space="preserve"> </w:t>
      </w:r>
      <w:r>
        <w:t>Company,</w:t>
      </w:r>
      <w:r>
        <w:rPr>
          <w:spacing w:val="-1"/>
        </w:rPr>
        <w:t xml:space="preserve"> </w:t>
      </w:r>
      <w:r>
        <w:t>I</w:t>
      </w:r>
      <w:r>
        <w:rPr>
          <w:spacing w:val="-1"/>
        </w:rPr>
        <w:t xml:space="preserve"> </w:t>
      </w:r>
      <w:r>
        <w:t>may</w:t>
      </w:r>
      <w:r>
        <w:rPr>
          <w:spacing w:val="-1"/>
        </w:rPr>
        <w:t xml:space="preserve"> </w:t>
      </w:r>
      <w:r>
        <w:t>receive</w:t>
      </w:r>
      <w:r>
        <w:rPr>
          <w:spacing w:val="-1"/>
        </w:rPr>
        <w:t xml:space="preserve"> </w:t>
      </w:r>
      <w:r>
        <w:t>or</w:t>
      </w:r>
      <w:r>
        <w:rPr>
          <w:spacing w:val="-1"/>
        </w:rPr>
        <w:t xml:space="preserve"> </w:t>
      </w:r>
      <w:r>
        <w:t>have</w:t>
      </w:r>
      <w:r>
        <w:rPr>
          <w:spacing w:val="-1"/>
        </w:rPr>
        <w:t xml:space="preserve"> </w:t>
      </w:r>
      <w:r>
        <w:t>access to confidential and sensitive information, including:</w:t>
      </w:r>
    </w:p>
    <w:p w:rsidR="00263E2D" w:rsidRDefault="00263E2D">
      <w:pPr>
        <w:pStyle w:val="BodyText"/>
        <w:spacing w:before="4"/>
        <w:rPr>
          <w:sz w:val="19"/>
        </w:rPr>
      </w:pPr>
    </w:p>
    <w:p w:rsidR="00263E2D" w:rsidRDefault="00263E2D">
      <w:pPr>
        <w:pStyle w:val="BodyText"/>
        <w:rPr>
          <w:sz w:val="19"/>
        </w:rPr>
        <w:sectPr w:rsidR="00263E2D">
          <w:headerReference w:type="default" r:id="rId12"/>
          <w:pgSz w:w="12240" w:h="15840"/>
          <w:pgMar w:top="900" w:right="992" w:bottom="280" w:left="1417" w:header="707" w:footer="0" w:gutter="0"/>
          <w:cols w:space="720"/>
        </w:sectPr>
      </w:pPr>
    </w:p>
    <w:p w:rsidR="00263E2D" w:rsidRDefault="008D15C2">
      <w:pPr>
        <w:pStyle w:val="ListParagraph"/>
        <w:numPr>
          <w:ilvl w:val="1"/>
          <w:numId w:val="2"/>
        </w:numPr>
        <w:tabs>
          <w:tab w:val="left" w:pos="640"/>
        </w:tabs>
        <w:spacing w:before="57"/>
        <w:ind w:left="640" w:hanging="217"/>
        <w:rPr>
          <w:b/>
        </w:rPr>
      </w:pPr>
      <w:r>
        <w:rPr>
          <w:b/>
        </w:rPr>
        <w:lastRenderedPageBreak/>
        <w:t>Technical</w:t>
      </w:r>
      <w:r>
        <w:rPr>
          <w:b/>
          <w:spacing w:val="-8"/>
        </w:rPr>
        <w:t xml:space="preserve"> </w:t>
      </w:r>
      <w:r>
        <w:rPr>
          <w:b/>
          <w:spacing w:val="-2"/>
        </w:rPr>
        <w:t>information-</w:t>
      </w:r>
    </w:p>
    <w:p w:rsidR="00263E2D" w:rsidRDefault="00263E2D">
      <w:pPr>
        <w:pStyle w:val="BodyText"/>
        <w:spacing w:before="42"/>
        <w:rPr>
          <w:b/>
        </w:rPr>
      </w:pPr>
    </w:p>
    <w:p w:rsidR="00263E2D" w:rsidRDefault="008D15C2">
      <w:pPr>
        <w:pStyle w:val="ListParagraph"/>
        <w:numPr>
          <w:ilvl w:val="1"/>
          <w:numId w:val="2"/>
        </w:numPr>
        <w:tabs>
          <w:tab w:val="left" w:pos="649"/>
        </w:tabs>
        <w:spacing w:before="1"/>
        <w:ind w:left="649" w:hanging="226"/>
        <w:rPr>
          <w:b/>
        </w:rPr>
      </w:pPr>
      <w:r>
        <w:rPr>
          <w:b/>
        </w:rPr>
        <w:t>Business</w:t>
      </w:r>
      <w:r>
        <w:rPr>
          <w:b/>
          <w:spacing w:val="-7"/>
        </w:rPr>
        <w:t xml:space="preserve"> </w:t>
      </w:r>
      <w:r>
        <w:rPr>
          <w:b/>
          <w:spacing w:val="-2"/>
        </w:rPr>
        <w:t>information-</w:t>
      </w:r>
    </w:p>
    <w:p w:rsidR="00263E2D" w:rsidRDefault="00263E2D">
      <w:pPr>
        <w:pStyle w:val="BodyText"/>
        <w:spacing w:before="82"/>
        <w:rPr>
          <w:b/>
        </w:rPr>
      </w:pPr>
    </w:p>
    <w:p w:rsidR="00263E2D" w:rsidRDefault="008D15C2">
      <w:pPr>
        <w:pStyle w:val="ListParagraph"/>
        <w:numPr>
          <w:ilvl w:val="1"/>
          <w:numId w:val="2"/>
        </w:numPr>
        <w:tabs>
          <w:tab w:val="left" w:pos="643"/>
        </w:tabs>
        <w:spacing w:before="1"/>
        <w:ind w:left="643" w:hanging="200"/>
        <w:rPr>
          <w:b/>
        </w:rPr>
      </w:pPr>
      <w:r>
        <w:rPr>
          <w:b/>
        </w:rPr>
        <w:t>Personal</w:t>
      </w:r>
      <w:r>
        <w:rPr>
          <w:b/>
          <w:spacing w:val="-7"/>
        </w:rPr>
        <w:t xml:space="preserve"> </w:t>
      </w:r>
      <w:r>
        <w:rPr>
          <w:b/>
          <w:spacing w:val="-2"/>
        </w:rPr>
        <w:t>Information-</w:t>
      </w:r>
    </w:p>
    <w:p w:rsidR="00263E2D" w:rsidRDefault="008D15C2">
      <w:pPr>
        <w:pStyle w:val="BodyText"/>
        <w:spacing w:before="100" w:line="213" w:lineRule="auto"/>
        <w:ind w:left="67" w:right="56"/>
      </w:pPr>
      <w:r>
        <w:br w:type="column"/>
      </w:r>
      <w:proofErr w:type="gramStart"/>
      <w:r>
        <w:lastRenderedPageBreak/>
        <w:t>such</w:t>
      </w:r>
      <w:proofErr w:type="gramEnd"/>
      <w:r>
        <w:rPr>
          <w:spacing w:val="-2"/>
        </w:rPr>
        <w:t xml:space="preserve"> </w:t>
      </w:r>
      <w:r>
        <w:t>as</w:t>
      </w:r>
      <w:r>
        <w:rPr>
          <w:spacing w:val="-2"/>
        </w:rPr>
        <w:t xml:space="preserve"> </w:t>
      </w:r>
      <w:r>
        <w:t>methods,</w:t>
      </w:r>
      <w:r>
        <w:rPr>
          <w:spacing w:val="-2"/>
        </w:rPr>
        <w:t xml:space="preserve"> </w:t>
      </w:r>
      <w:r>
        <w:t>process,</w:t>
      </w:r>
      <w:r>
        <w:rPr>
          <w:spacing w:val="-2"/>
        </w:rPr>
        <w:t xml:space="preserve"> </w:t>
      </w:r>
      <w:r>
        <w:t>systems,</w:t>
      </w:r>
      <w:r>
        <w:rPr>
          <w:spacing w:val="-2"/>
        </w:rPr>
        <w:t xml:space="preserve"> </w:t>
      </w:r>
      <w:r>
        <w:t>inventions,</w:t>
      </w:r>
      <w:r>
        <w:rPr>
          <w:spacing w:val="-2"/>
        </w:rPr>
        <w:t xml:space="preserve"> </w:t>
      </w:r>
      <w:r>
        <w:t>software</w:t>
      </w:r>
      <w:r>
        <w:rPr>
          <w:spacing w:val="-2"/>
        </w:rPr>
        <w:t xml:space="preserve"> </w:t>
      </w:r>
      <w:r>
        <w:t>and</w:t>
      </w:r>
      <w:r>
        <w:rPr>
          <w:spacing w:val="-2"/>
        </w:rPr>
        <w:t xml:space="preserve"> </w:t>
      </w:r>
      <w:r>
        <w:t xml:space="preserve">research </w:t>
      </w:r>
      <w:r>
        <w:rPr>
          <w:spacing w:val="-2"/>
        </w:rPr>
        <w:t>materials.</w:t>
      </w:r>
    </w:p>
    <w:p w:rsidR="00263E2D" w:rsidRDefault="008D15C2">
      <w:pPr>
        <w:pStyle w:val="BodyText"/>
        <w:spacing w:before="102" w:line="213" w:lineRule="auto"/>
        <w:ind w:left="47" w:right="56" w:hanging="40"/>
      </w:pPr>
      <w:proofErr w:type="gramStart"/>
      <w:r>
        <w:t>such</w:t>
      </w:r>
      <w:proofErr w:type="gramEnd"/>
      <w:r>
        <w:rPr>
          <w:spacing w:val="-2"/>
        </w:rPr>
        <w:t xml:space="preserve"> </w:t>
      </w:r>
      <w:r>
        <w:t>as</w:t>
      </w:r>
      <w:r>
        <w:rPr>
          <w:spacing w:val="-2"/>
        </w:rPr>
        <w:t xml:space="preserve"> </w:t>
      </w:r>
      <w:r>
        <w:t>client</w:t>
      </w:r>
      <w:r>
        <w:rPr>
          <w:spacing w:val="-2"/>
        </w:rPr>
        <w:t xml:space="preserve"> </w:t>
      </w:r>
      <w:r>
        <w:t>lists,</w:t>
      </w:r>
      <w:r>
        <w:rPr>
          <w:spacing w:val="-2"/>
        </w:rPr>
        <w:t xml:space="preserve"> </w:t>
      </w:r>
      <w:r>
        <w:t>pricing</w:t>
      </w:r>
      <w:r>
        <w:rPr>
          <w:spacing w:val="-2"/>
        </w:rPr>
        <w:t xml:space="preserve"> </w:t>
      </w:r>
      <w:r>
        <w:t>data,</w:t>
      </w:r>
      <w:r>
        <w:rPr>
          <w:spacing w:val="-2"/>
        </w:rPr>
        <w:t xml:space="preserve"> </w:t>
      </w:r>
      <w:r>
        <w:t>marketing</w:t>
      </w:r>
      <w:r>
        <w:rPr>
          <w:spacing w:val="-2"/>
        </w:rPr>
        <w:t xml:space="preserve"> </w:t>
      </w:r>
      <w:r>
        <w:t>strategies,</w:t>
      </w:r>
      <w:r>
        <w:rPr>
          <w:spacing w:val="-2"/>
        </w:rPr>
        <w:t xml:space="preserve"> </w:t>
      </w:r>
      <w:r>
        <w:t>business</w:t>
      </w:r>
      <w:r>
        <w:rPr>
          <w:spacing w:val="-2"/>
        </w:rPr>
        <w:t xml:space="preserve"> </w:t>
      </w:r>
      <w:r>
        <w:t>plans</w:t>
      </w:r>
      <w:r>
        <w:rPr>
          <w:spacing w:val="-2"/>
        </w:rPr>
        <w:t xml:space="preserve"> </w:t>
      </w:r>
      <w:r>
        <w:t>and supply sources.</w:t>
      </w:r>
    </w:p>
    <w:p w:rsidR="00263E2D" w:rsidRDefault="008D15C2">
      <w:pPr>
        <w:pStyle w:val="BodyText"/>
        <w:spacing w:before="136" w:line="196" w:lineRule="auto"/>
        <w:ind w:left="47" w:right="459"/>
      </w:pPr>
      <w:r>
        <w:t xml:space="preserve">any data that can identify individuals (“Data Subject”), including but not </w:t>
      </w:r>
      <w:r>
        <w:rPr>
          <w:position w:val="-1"/>
        </w:rPr>
        <w:t>limited to the</w:t>
      </w:r>
      <w:r>
        <w:rPr>
          <w:spacing w:val="40"/>
          <w:position w:val="-1"/>
        </w:rPr>
        <w:t xml:space="preserve"> </w:t>
      </w:r>
      <w:r>
        <w:t xml:space="preserve">Company’s applicants, employees, officers, directors, </w:t>
      </w:r>
      <w:proofErr w:type="spellStart"/>
      <w:r>
        <w:t>consultants,clients</w:t>
      </w:r>
      <w:proofErr w:type="spellEnd"/>
      <w:r>
        <w:t>,</w:t>
      </w:r>
      <w:r>
        <w:rPr>
          <w:spacing w:val="-2"/>
        </w:rPr>
        <w:t xml:space="preserve"> </w:t>
      </w:r>
      <w:r>
        <w:t>customers,</w:t>
      </w:r>
      <w:r>
        <w:rPr>
          <w:spacing w:val="-2"/>
        </w:rPr>
        <w:t xml:space="preserve"> </w:t>
      </w:r>
      <w:proofErr w:type="spellStart"/>
      <w:r>
        <w:t>suppliers,service</w:t>
      </w:r>
      <w:proofErr w:type="spellEnd"/>
      <w:r>
        <w:rPr>
          <w:spacing w:val="40"/>
        </w:rPr>
        <w:t xml:space="preserve"> </w:t>
      </w:r>
      <w:r>
        <w:t>providers</w:t>
      </w:r>
      <w:r>
        <w:rPr>
          <w:spacing w:val="40"/>
        </w:rPr>
        <w:t xml:space="preserve"> </w:t>
      </w:r>
      <w:r>
        <w:t>and</w:t>
      </w:r>
      <w:r>
        <w:rPr>
          <w:spacing w:val="-2"/>
        </w:rPr>
        <w:t xml:space="preserve"> </w:t>
      </w:r>
      <w:r>
        <w:t>partners, is</w:t>
      </w:r>
      <w:r>
        <w:rPr>
          <w:spacing w:val="40"/>
        </w:rPr>
        <w:t xml:space="preserve"> </w:t>
      </w:r>
      <w:r>
        <w:t>apparent</w:t>
      </w:r>
      <w:r>
        <w:rPr>
          <w:spacing w:val="40"/>
        </w:rPr>
        <w:t xml:space="preserve"> </w:t>
      </w:r>
      <w:r>
        <w:t>or can</w:t>
      </w:r>
      <w:r>
        <w:rPr>
          <w:spacing w:val="40"/>
        </w:rPr>
        <w:t xml:space="preserve"> </w:t>
      </w:r>
      <w:r>
        <w:t>be</w:t>
      </w:r>
      <w:r>
        <w:rPr>
          <w:spacing w:val="40"/>
        </w:rPr>
        <w:t xml:space="preserve"> </w:t>
      </w:r>
      <w:r>
        <w:t>reasonably</w:t>
      </w:r>
      <w:r>
        <w:rPr>
          <w:spacing w:val="40"/>
        </w:rPr>
        <w:t xml:space="preserve"> </w:t>
      </w:r>
      <w:r>
        <w:t>and</w:t>
      </w:r>
      <w:r>
        <w:rPr>
          <w:spacing w:val="40"/>
        </w:rPr>
        <w:t xml:space="preserve"> </w:t>
      </w:r>
      <w:r>
        <w:t>d</w:t>
      </w:r>
      <w:r>
        <w:t>irectly</w:t>
      </w:r>
      <w:r>
        <w:rPr>
          <w:spacing w:val="40"/>
        </w:rPr>
        <w:t xml:space="preserve"> </w:t>
      </w:r>
      <w:r>
        <w:t>ascertained,</w:t>
      </w:r>
      <w:r>
        <w:rPr>
          <w:spacing w:val="40"/>
        </w:rPr>
        <w:t xml:space="preserve"> </w:t>
      </w:r>
      <w:r>
        <w:t>or</w:t>
      </w:r>
    </w:p>
    <w:p w:rsidR="00263E2D" w:rsidRDefault="00263E2D">
      <w:pPr>
        <w:pStyle w:val="BodyText"/>
        <w:spacing w:line="196" w:lineRule="auto"/>
        <w:sectPr w:rsidR="00263E2D">
          <w:type w:val="continuous"/>
          <w:pgSz w:w="12240" w:h="15840"/>
          <w:pgMar w:top="0" w:right="992" w:bottom="280" w:left="1417" w:header="707" w:footer="0" w:gutter="0"/>
          <w:cols w:num="2" w:space="720" w:equalWidth="0">
            <w:col w:w="2716" w:space="40"/>
            <w:col w:w="7075"/>
          </w:cols>
        </w:sectPr>
      </w:pPr>
    </w:p>
    <w:p w:rsidR="00263E2D" w:rsidRDefault="008D15C2">
      <w:pPr>
        <w:pStyle w:val="BodyText"/>
        <w:spacing w:before="4" w:line="237" w:lineRule="auto"/>
        <w:ind w:left="743" w:right="425" w:hanging="30"/>
        <w:jc w:val="center"/>
      </w:pPr>
      <w:proofErr w:type="gramStart"/>
      <w:r>
        <w:lastRenderedPageBreak/>
        <w:t>when</w:t>
      </w:r>
      <w:proofErr w:type="gramEnd"/>
      <w:r>
        <w:t xml:space="preserve"> put together with other information would directly and certainly identify such individual. This includes but is not limited to such individual’s name, race, ethnic origin, age, place and date of</w:t>
      </w:r>
      <w:r>
        <w:rPr>
          <w:spacing w:val="40"/>
        </w:rPr>
        <w:t xml:space="preserve"> </w:t>
      </w:r>
      <w:r>
        <w:t>birth</w:t>
      </w:r>
      <w:r>
        <w:t>,</w:t>
      </w:r>
      <w:r>
        <w:rPr>
          <w:spacing w:val="40"/>
        </w:rPr>
        <w:t xml:space="preserve"> </w:t>
      </w:r>
      <w:r>
        <w:t>citizenship,</w:t>
      </w:r>
      <w:r>
        <w:rPr>
          <w:spacing w:val="40"/>
        </w:rPr>
        <w:t xml:space="preserve"> </w:t>
      </w:r>
      <w:r>
        <w:t>residence</w:t>
      </w:r>
      <w:r>
        <w:rPr>
          <w:spacing w:val="40"/>
        </w:rPr>
        <w:t xml:space="preserve"> </w:t>
      </w:r>
      <w:r>
        <w:t>or</w:t>
      </w:r>
      <w:r>
        <w:rPr>
          <w:spacing w:val="40"/>
        </w:rPr>
        <w:t xml:space="preserve"> </w:t>
      </w:r>
      <w:r>
        <w:t>office</w:t>
      </w:r>
      <w:r>
        <w:rPr>
          <w:spacing w:val="40"/>
        </w:rPr>
        <w:t xml:space="preserve"> </w:t>
      </w:r>
      <w:r>
        <w:t>address, contact info(phone</w:t>
      </w:r>
      <w:r>
        <w:rPr>
          <w:spacing w:val="40"/>
        </w:rPr>
        <w:t xml:space="preserve"> </w:t>
      </w:r>
      <w:r>
        <w:t>and/or</w:t>
      </w:r>
      <w:r>
        <w:rPr>
          <w:spacing w:val="40"/>
        </w:rPr>
        <w:t xml:space="preserve"> </w:t>
      </w:r>
      <w:r>
        <w:t>email</w:t>
      </w:r>
      <w:r>
        <w:rPr>
          <w:spacing w:val="40"/>
        </w:rPr>
        <w:t xml:space="preserve"> </w:t>
      </w:r>
      <w:r>
        <w:t>address), marital</w:t>
      </w:r>
      <w:r>
        <w:rPr>
          <w:spacing w:val="40"/>
        </w:rPr>
        <w:t xml:space="preserve"> </w:t>
      </w:r>
      <w:r>
        <w:t>status, name of</w:t>
      </w:r>
      <w:r>
        <w:rPr>
          <w:spacing w:val="40"/>
        </w:rPr>
        <w:t xml:space="preserve"> </w:t>
      </w:r>
      <w:r>
        <w:t>spouse</w:t>
      </w:r>
      <w:r>
        <w:rPr>
          <w:spacing w:val="40"/>
        </w:rPr>
        <w:t xml:space="preserve"> </w:t>
      </w:r>
      <w:r>
        <w:t>and/or</w:t>
      </w:r>
      <w:r>
        <w:rPr>
          <w:spacing w:val="40"/>
        </w:rPr>
        <w:t xml:space="preserve"> </w:t>
      </w:r>
      <w:r>
        <w:t>child/children/dependents,</w:t>
      </w:r>
      <w:r>
        <w:rPr>
          <w:spacing w:val="40"/>
        </w:rPr>
        <w:t xml:space="preserve"> </w:t>
      </w:r>
      <w:r>
        <w:t>if</w:t>
      </w:r>
      <w:r>
        <w:rPr>
          <w:spacing w:val="40"/>
        </w:rPr>
        <w:t xml:space="preserve"> </w:t>
      </w:r>
      <w:r>
        <w:t>any,</w:t>
      </w:r>
      <w:r>
        <w:rPr>
          <w:spacing w:val="40"/>
        </w:rPr>
        <w:t xml:space="preserve"> </w:t>
      </w:r>
      <w:r>
        <w:t>name</w:t>
      </w:r>
      <w:r>
        <w:rPr>
          <w:spacing w:val="40"/>
        </w:rPr>
        <w:t xml:space="preserve"> </w:t>
      </w:r>
      <w:r>
        <w:t>of</w:t>
      </w:r>
      <w:r>
        <w:rPr>
          <w:spacing w:val="40"/>
        </w:rPr>
        <w:t xml:space="preserve"> </w:t>
      </w:r>
      <w:r>
        <w:t>parents, physical</w:t>
      </w:r>
      <w:r>
        <w:rPr>
          <w:spacing w:val="80"/>
        </w:rPr>
        <w:t xml:space="preserve"> </w:t>
      </w:r>
      <w:r>
        <w:t>attributes</w:t>
      </w:r>
      <w:r>
        <w:rPr>
          <w:spacing w:val="80"/>
        </w:rPr>
        <w:t xml:space="preserve"> </w:t>
      </w:r>
      <w:r>
        <w:t>or</w:t>
      </w:r>
      <w:r>
        <w:rPr>
          <w:spacing w:val="80"/>
        </w:rPr>
        <w:t xml:space="preserve"> </w:t>
      </w:r>
      <w:r>
        <w:t>identifying</w:t>
      </w:r>
      <w:r>
        <w:rPr>
          <w:spacing w:val="80"/>
        </w:rPr>
        <w:t xml:space="preserve"> </w:t>
      </w:r>
      <w:r>
        <w:t>marks,</w:t>
      </w:r>
      <w:r>
        <w:rPr>
          <w:spacing w:val="40"/>
        </w:rPr>
        <w:t xml:space="preserve"> </w:t>
      </w:r>
      <w:r>
        <w:t>occupation,</w:t>
      </w:r>
      <w:r>
        <w:rPr>
          <w:spacing w:val="40"/>
        </w:rPr>
        <w:t xml:space="preserve"> </w:t>
      </w:r>
      <w:r>
        <w:t>religious,</w:t>
      </w:r>
      <w:r>
        <w:rPr>
          <w:spacing w:val="40"/>
        </w:rPr>
        <w:t xml:space="preserve"> </w:t>
      </w:r>
      <w:r>
        <w:t>philosophical</w:t>
      </w:r>
      <w:r>
        <w:rPr>
          <w:spacing w:val="80"/>
        </w:rPr>
        <w:t xml:space="preserve"> </w:t>
      </w:r>
      <w:r>
        <w:t>or</w:t>
      </w:r>
      <w:r>
        <w:rPr>
          <w:spacing w:val="80"/>
        </w:rPr>
        <w:t xml:space="preserve"> </w:t>
      </w:r>
      <w:r>
        <w:t>political affiliations,</w:t>
      </w:r>
      <w:r>
        <w:rPr>
          <w:spacing w:val="40"/>
        </w:rPr>
        <w:t xml:space="preserve"> </w:t>
      </w:r>
      <w:r>
        <w:t>education,</w:t>
      </w:r>
      <w:r>
        <w:rPr>
          <w:spacing w:val="40"/>
        </w:rPr>
        <w:t xml:space="preserve"> </w:t>
      </w:r>
      <w:r>
        <w:t>health,</w:t>
      </w:r>
      <w:r>
        <w:rPr>
          <w:spacing w:val="40"/>
        </w:rPr>
        <w:t xml:space="preserve"> </w:t>
      </w:r>
      <w:r>
        <w:t>previous</w:t>
      </w:r>
      <w:r>
        <w:rPr>
          <w:spacing w:val="40"/>
        </w:rPr>
        <w:t xml:space="preserve"> </w:t>
      </w:r>
      <w:r>
        <w:t>or</w:t>
      </w:r>
      <w:r>
        <w:rPr>
          <w:spacing w:val="40"/>
        </w:rPr>
        <w:t xml:space="preserve"> </w:t>
      </w:r>
      <w:r>
        <w:t>current</w:t>
      </w:r>
      <w:r>
        <w:rPr>
          <w:spacing w:val="40"/>
        </w:rPr>
        <w:t xml:space="preserve"> </w:t>
      </w:r>
      <w:r>
        <w:t>health</w:t>
      </w:r>
      <w:r>
        <w:rPr>
          <w:spacing w:val="40"/>
        </w:rPr>
        <w:t xml:space="preserve"> </w:t>
      </w:r>
      <w:r>
        <w:t>records, criminal</w:t>
      </w:r>
      <w:r>
        <w:rPr>
          <w:spacing w:val="40"/>
        </w:rPr>
        <w:t xml:space="preserve"> </w:t>
      </w:r>
      <w:r>
        <w:t>background</w:t>
      </w:r>
      <w:r>
        <w:rPr>
          <w:spacing w:val="40"/>
        </w:rPr>
        <w:t xml:space="preserve"> </w:t>
      </w:r>
      <w:r>
        <w:t>or</w:t>
      </w:r>
      <w:r>
        <w:rPr>
          <w:spacing w:val="40"/>
        </w:rPr>
        <w:t xml:space="preserve"> </w:t>
      </w:r>
      <w:r>
        <w:t xml:space="preserve">any proceeding for any offense or court sentences, social security numbers, </w:t>
      </w:r>
      <w:proofErr w:type="spellStart"/>
      <w:r>
        <w:t>PhilHealth</w:t>
      </w:r>
      <w:proofErr w:type="spellEnd"/>
      <w:r>
        <w:t xml:space="preserve"> number and details, </w:t>
      </w:r>
      <w:proofErr w:type="spellStart"/>
      <w:r>
        <w:t>Pag-Ibig</w:t>
      </w:r>
      <w:proofErr w:type="spellEnd"/>
      <w:r>
        <w:t xml:space="preserve"> number and details, Tax Identificat</w:t>
      </w:r>
      <w:r>
        <w:t>ion No. and details, tax returns, licenses</w:t>
      </w:r>
    </w:p>
    <w:p w:rsidR="00263E2D" w:rsidRDefault="008D15C2">
      <w:pPr>
        <w:pStyle w:val="BodyText"/>
        <w:spacing w:before="11" w:line="249" w:lineRule="auto"/>
        <w:ind w:left="763" w:right="288" w:firstLine="20"/>
      </w:pPr>
      <w:proofErr w:type="gramStart"/>
      <w:r>
        <w:t>or</w:t>
      </w:r>
      <w:proofErr w:type="gramEnd"/>
      <w:r>
        <w:rPr>
          <w:spacing w:val="-1"/>
        </w:rPr>
        <w:t xml:space="preserve"> </w:t>
      </w:r>
      <w:r>
        <w:t>its</w:t>
      </w:r>
      <w:r>
        <w:rPr>
          <w:spacing w:val="40"/>
        </w:rPr>
        <w:t xml:space="preserve"> </w:t>
      </w:r>
      <w:r>
        <w:t>denials,</w:t>
      </w:r>
      <w:r>
        <w:rPr>
          <w:spacing w:val="40"/>
        </w:rPr>
        <w:t xml:space="preserve"> </w:t>
      </w:r>
      <w:r>
        <w:t>suspension</w:t>
      </w:r>
      <w:r>
        <w:rPr>
          <w:spacing w:val="40"/>
        </w:rPr>
        <w:t xml:space="preserve"> </w:t>
      </w:r>
      <w:r>
        <w:t>or</w:t>
      </w:r>
      <w:r>
        <w:rPr>
          <w:spacing w:val="40"/>
        </w:rPr>
        <w:t xml:space="preserve"> </w:t>
      </w:r>
      <w:r>
        <w:t>revocation,</w:t>
      </w:r>
      <w:r>
        <w:rPr>
          <w:spacing w:val="40"/>
        </w:rPr>
        <w:t xml:space="preserve"> </w:t>
      </w:r>
      <w:r>
        <w:t>or</w:t>
      </w:r>
      <w:r>
        <w:rPr>
          <w:spacing w:val="-1"/>
        </w:rPr>
        <w:t xml:space="preserve"> </w:t>
      </w:r>
      <w:r>
        <w:t>any</w:t>
      </w:r>
      <w:r>
        <w:rPr>
          <w:spacing w:val="-1"/>
        </w:rPr>
        <w:t xml:space="preserve"> </w:t>
      </w:r>
      <w:r>
        <w:t>similar</w:t>
      </w:r>
      <w:r>
        <w:rPr>
          <w:spacing w:val="-1"/>
        </w:rPr>
        <w:t xml:space="preserve"> </w:t>
      </w:r>
      <w:r>
        <w:t>information</w:t>
      </w:r>
      <w:r>
        <w:rPr>
          <w:spacing w:val="40"/>
        </w:rPr>
        <w:t xml:space="preserve"> </w:t>
      </w:r>
      <w:r>
        <w:t>or</w:t>
      </w:r>
      <w:r>
        <w:rPr>
          <w:spacing w:val="-1"/>
        </w:rPr>
        <w:t xml:space="preserve"> </w:t>
      </w:r>
      <w:r>
        <w:t>data</w:t>
      </w:r>
      <w:r>
        <w:rPr>
          <w:spacing w:val="40"/>
        </w:rPr>
        <w:t xml:space="preserve"> </w:t>
      </w:r>
      <w:r>
        <w:t>protected</w:t>
      </w:r>
      <w:r>
        <w:rPr>
          <w:spacing w:val="-1"/>
        </w:rPr>
        <w:t xml:space="preserve"> </w:t>
      </w:r>
      <w:r>
        <w:t>under Republic Act No. 10173, otherwise known as the</w:t>
      </w:r>
      <w:r>
        <w:rPr>
          <w:spacing w:val="40"/>
        </w:rPr>
        <w:t xml:space="preserve"> </w:t>
      </w:r>
      <w:r>
        <w:t>Data Privacy Act (“DPA”), and applicable laws and</w:t>
      </w:r>
      <w:r>
        <w:rPr>
          <w:spacing w:val="40"/>
        </w:rPr>
        <w:t xml:space="preserve"> </w:t>
      </w:r>
      <w:r>
        <w:t>regulations,</w:t>
      </w:r>
      <w:r>
        <w:rPr>
          <w:spacing w:val="40"/>
        </w:rPr>
        <w:t xml:space="preserve"> </w:t>
      </w:r>
      <w:r>
        <w:t>including</w:t>
      </w:r>
      <w:r>
        <w:rPr>
          <w:spacing w:val="40"/>
        </w:rPr>
        <w:t xml:space="preserve"> </w:t>
      </w:r>
      <w:r>
        <w:t>but</w:t>
      </w:r>
      <w:r>
        <w:rPr>
          <w:spacing w:val="40"/>
        </w:rPr>
        <w:t xml:space="preserve"> </w:t>
      </w:r>
      <w:r>
        <w:t>not</w:t>
      </w:r>
      <w:r>
        <w:rPr>
          <w:spacing w:val="40"/>
        </w:rPr>
        <w:t xml:space="preserve"> </w:t>
      </w:r>
      <w:r>
        <w:t>limited</w:t>
      </w:r>
      <w:r>
        <w:rPr>
          <w:spacing w:val="40"/>
        </w:rPr>
        <w:t xml:space="preserve"> </w:t>
      </w:r>
      <w:r>
        <w:t>to</w:t>
      </w:r>
      <w:r>
        <w:rPr>
          <w:spacing w:val="40"/>
        </w:rPr>
        <w:t xml:space="preserve"> </w:t>
      </w:r>
      <w:r>
        <w:t>Personal</w:t>
      </w:r>
      <w:r>
        <w:rPr>
          <w:spacing w:val="40"/>
        </w:rPr>
        <w:t xml:space="preserve"> </w:t>
      </w:r>
      <w:r>
        <w:t>Information,</w:t>
      </w:r>
      <w:r>
        <w:rPr>
          <w:spacing w:val="40"/>
        </w:rPr>
        <w:t xml:space="preserve"> </w:t>
      </w:r>
      <w:r>
        <w:t>Sensitive</w:t>
      </w:r>
      <w:r>
        <w:rPr>
          <w:spacing w:val="40"/>
        </w:rPr>
        <w:t xml:space="preserve"> </w:t>
      </w:r>
      <w:r>
        <w:t>Personal Information and Privileged Information as defined under the DPA.</w:t>
      </w:r>
    </w:p>
    <w:p w:rsidR="00263E2D" w:rsidRDefault="00263E2D">
      <w:pPr>
        <w:pStyle w:val="BodyText"/>
        <w:spacing w:before="34"/>
      </w:pPr>
    </w:p>
    <w:p w:rsidR="00263E2D" w:rsidRDefault="008D15C2">
      <w:pPr>
        <w:pStyle w:val="Heading1"/>
        <w:numPr>
          <w:ilvl w:val="0"/>
          <w:numId w:val="2"/>
        </w:numPr>
        <w:tabs>
          <w:tab w:val="left" w:pos="443"/>
        </w:tabs>
        <w:ind w:left="443" w:hanging="320"/>
      </w:pPr>
      <w:r>
        <w:t>Compliance</w:t>
      </w:r>
      <w:r>
        <w:rPr>
          <w:spacing w:val="-2"/>
        </w:rPr>
        <w:t xml:space="preserve"> </w:t>
      </w:r>
      <w:r>
        <w:t>with</w:t>
      </w:r>
      <w:r>
        <w:rPr>
          <w:spacing w:val="-1"/>
        </w:rPr>
        <w:t xml:space="preserve"> </w:t>
      </w:r>
      <w:r>
        <w:t>Data</w:t>
      </w:r>
      <w:r>
        <w:rPr>
          <w:spacing w:val="-2"/>
        </w:rPr>
        <w:t xml:space="preserve"> </w:t>
      </w:r>
      <w:r>
        <w:t>Privacy</w:t>
      </w:r>
      <w:r>
        <w:rPr>
          <w:spacing w:val="-1"/>
        </w:rPr>
        <w:t xml:space="preserve"> </w:t>
      </w:r>
      <w:r>
        <w:rPr>
          <w:spacing w:val="-4"/>
        </w:rPr>
        <w:t>Laws</w:t>
      </w:r>
    </w:p>
    <w:p w:rsidR="00263E2D" w:rsidRDefault="008D15C2">
      <w:pPr>
        <w:pStyle w:val="BodyText"/>
        <w:spacing w:before="85" w:line="201" w:lineRule="auto"/>
        <w:ind w:left="412" w:right="216"/>
      </w:pPr>
      <w:r>
        <w:t>I understand and acknowledge that any handling of personal information must be in accordance wit</w:t>
      </w:r>
      <w:r>
        <w:t>h Republic Act No. 10173, otherwise known as the Data Privacy Act of 2012 (DPA), and its Implementing Rules</w:t>
      </w:r>
      <w:r>
        <w:rPr>
          <w:spacing w:val="-1"/>
        </w:rPr>
        <w:t xml:space="preserve"> </w:t>
      </w:r>
      <w:r>
        <w:t>and</w:t>
      </w:r>
      <w:r>
        <w:rPr>
          <w:spacing w:val="-1"/>
        </w:rPr>
        <w:t xml:space="preserve"> </w:t>
      </w:r>
      <w:r>
        <w:t>Regulations.</w:t>
      </w:r>
      <w:r>
        <w:rPr>
          <w:spacing w:val="-1"/>
        </w:rPr>
        <w:t xml:space="preserve"> </w:t>
      </w:r>
      <w:r>
        <w:t>I</w:t>
      </w:r>
      <w:r>
        <w:rPr>
          <w:spacing w:val="-1"/>
        </w:rPr>
        <w:t xml:space="preserve"> </w:t>
      </w:r>
      <w:r>
        <w:t>commit</w:t>
      </w:r>
      <w:r>
        <w:rPr>
          <w:spacing w:val="-1"/>
        </w:rPr>
        <w:t xml:space="preserve"> </w:t>
      </w:r>
      <w:r>
        <w:t>to</w:t>
      </w:r>
      <w:r>
        <w:rPr>
          <w:spacing w:val="-1"/>
        </w:rPr>
        <w:t xml:space="preserve"> </w:t>
      </w:r>
      <w:r>
        <w:t>uphold</w:t>
      </w:r>
      <w:r>
        <w:rPr>
          <w:spacing w:val="-1"/>
        </w:rPr>
        <w:t xml:space="preserve"> </w:t>
      </w:r>
      <w:r>
        <w:t>the</w:t>
      </w:r>
      <w:r>
        <w:rPr>
          <w:spacing w:val="-1"/>
        </w:rPr>
        <w:t xml:space="preserve"> </w:t>
      </w:r>
      <w:r>
        <w:t>privacy,</w:t>
      </w:r>
      <w:r>
        <w:rPr>
          <w:spacing w:val="-1"/>
        </w:rPr>
        <w:t xml:space="preserve"> </w:t>
      </w:r>
      <w:r>
        <w:t>security,</w:t>
      </w:r>
      <w:r>
        <w:rPr>
          <w:spacing w:val="-1"/>
        </w:rPr>
        <w:t xml:space="preserve"> </w:t>
      </w:r>
      <w:r>
        <w:t>and</w:t>
      </w:r>
      <w:r>
        <w:rPr>
          <w:spacing w:val="-1"/>
        </w:rPr>
        <w:t xml:space="preserve"> </w:t>
      </w:r>
      <w:r>
        <w:t>confidentiality</w:t>
      </w:r>
      <w:r>
        <w:rPr>
          <w:spacing w:val="-1"/>
        </w:rPr>
        <w:t xml:space="preserve"> </w:t>
      </w:r>
      <w:r>
        <w:t>of</w:t>
      </w:r>
      <w:r>
        <w:rPr>
          <w:spacing w:val="-1"/>
        </w:rPr>
        <w:t xml:space="preserve"> </w:t>
      </w:r>
      <w:r>
        <w:t>all</w:t>
      </w:r>
      <w:r>
        <w:rPr>
          <w:spacing w:val="-1"/>
        </w:rPr>
        <w:t xml:space="preserve"> </w:t>
      </w:r>
      <w:r>
        <w:t>personal</w:t>
      </w:r>
      <w:r>
        <w:rPr>
          <w:spacing w:val="-1"/>
        </w:rPr>
        <w:t xml:space="preserve"> </w:t>
      </w:r>
      <w:r>
        <w:t>data accessed or processed.</w:t>
      </w:r>
    </w:p>
    <w:p w:rsidR="00263E2D" w:rsidRDefault="00263E2D">
      <w:pPr>
        <w:pStyle w:val="BodyText"/>
        <w:spacing w:before="76"/>
      </w:pPr>
    </w:p>
    <w:p w:rsidR="00263E2D" w:rsidRDefault="008D15C2">
      <w:pPr>
        <w:pStyle w:val="Heading1"/>
        <w:numPr>
          <w:ilvl w:val="0"/>
          <w:numId w:val="2"/>
        </w:numPr>
        <w:tabs>
          <w:tab w:val="left" w:pos="423"/>
        </w:tabs>
        <w:ind w:left="423" w:hanging="320"/>
      </w:pPr>
      <w:r>
        <w:t>Obligation</w:t>
      </w:r>
      <w:r>
        <w:rPr>
          <w:spacing w:val="-5"/>
        </w:rPr>
        <w:t xml:space="preserve"> </w:t>
      </w:r>
      <w:r>
        <w:t>of</w:t>
      </w:r>
      <w:r>
        <w:rPr>
          <w:spacing w:val="-5"/>
        </w:rPr>
        <w:t xml:space="preserve"> </w:t>
      </w:r>
      <w:r>
        <w:rPr>
          <w:spacing w:val="-2"/>
        </w:rPr>
        <w:t>Confidenti</w:t>
      </w:r>
      <w:r>
        <w:rPr>
          <w:spacing w:val="-2"/>
        </w:rPr>
        <w:t>ality</w:t>
      </w:r>
    </w:p>
    <w:p w:rsidR="00263E2D" w:rsidRDefault="008D15C2">
      <w:pPr>
        <w:pStyle w:val="BodyText"/>
        <w:spacing w:before="80" w:line="206" w:lineRule="auto"/>
        <w:ind w:left="423" w:right="183"/>
      </w:pPr>
      <w:r>
        <w:t>I shall</w:t>
      </w:r>
      <w:r>
        <w:rPr>
          <w:spacing w:val="40"/>
        </w:rPr>
        <w:t xml:space="preserve"> </w:t>
      </w:r>
      <w:r>
        <w:t>not</w:t>
      </w:r>
      <w:r>
        <w:rPr>
          <w:spacing w:val="40"/>
        </w:rPr>
        <w:t xml:space="preserve"> </w:t>
      </w:r>
      <w:r>
        <w:t>disclose,</w:t>
      </w:r>
      <w:r>
        <w:rPr>
          <w:spacing w:val="40"/>
        </w:rPr>
        <w:t xml:space="preserve"> </w:t>
      </w:r>
      <w:r>
        <w:t>share, or</w:t>
      </w:r>
      <w:r>
        <w:rPr>
          <w:spacing w:val="40"/>
        </w:rPr>
        <w:t xml:space="preserve"> </w:t>
      </w:r>
      <w:r>
        <w:t>misuse</w:t>
      </w:r>
      <w:r>
        <w:rPr>
          <w:spacing w:val="40"/>
        </w:rPr>
        <w:t xml:space="preserve"> </w:t>
      </w:r>
      <w:r>
        <w:t>any</w:t>
      </w:r>
      <w:r>
        <w:rPr>
          <w:spacing w:val="40"/>
        </w:rPr>
        <w:t xml:space="preserve"> </w:t>
      </w:r>
      <w:r>
        <w:t>Confidential</w:t>
      </w:r>
      <w:r>
        <w:rPr>
          <w:spacing w:val="40"/>
        </w:rPr>
        <w:t xml:space="preserve"> </w:t>
      </w:r>
      <w:r>
        <w:t>Information</w:t>
      </w:r>
      <w:r>
        <w:rPr>
          <w:spacing w:val="40"/>
        </w:rPr>
        <w:t xml:space="preserve"> </w:t>
      </w:r>
      <w:r>
        <w:t>obtained</w:t>
      </w:r>
      <w:r>
        <w:rPr>
          <w:spacing w:val="40"/>
        </w:rPr>
        <w:t xml:space="preserve"> </w:t>
      </w:r>
      <w:r>
        <w:t>from</w:t>
      </w:r>
      <w:r>
        <w:rPr>
          <w:spacing w:val="40"/>
        </w:rPr>
        <w:t xml:space="preserve"> </w:t>
      </w:r>
      <w:r>
        <w:t>the</w:t>
      </w:r>
      <w:r>
        <w:rPr>
          <w:spacing w:val="40"/>
        </w:rPr>
        <w:t xml:space="preserve"> </w:t>
      </w:r>
      <w:r>
        <w:t>Company, whether</w:t>
      </w:r>
      <w:r>
        <w:rPr>
          <w:spacing w:val="-1"/>
        </w:rPr>
        <w:t xml:space="preserve"> </w:t>
      </w:r>
      <w:r>
        <w:t>written,</w:t>
      </w:r>
      <w:r>
        <w:rPr>
          <w:spacing w:val="-1"/>
        </w:rPr>
        <w:t xml:space="preserve"> </w:t>
      </w:r>
      <w:r>
        <w:t>verbal,</w:t>
      </w:r>
      <w:r>
        <w:rPr>
          <w:spacing w:val="-1"/>
        </w:rPr>
        <w:t xml:space="preserve"> </w:t>
      </w:r>
      <w:r>
        <w:t>or</w:t>
      </w:r>
      <w:r>
        <w:rPr>
          <w:spacing w:val="-1"/>
        </w:rPr>
        <w:t xml:space="preserve"> </w:t>
      </w:r>
      <w:r>
        <w:t>digital,</w:t>
      </w:r>
      <w:r>
        <w:rPr>
          <w:spacing w:val="-1"/>
        </w:rPr>
        <w:t xml:space="preserve"> </w:t>
      </w:r>
      <w:r>
        <w:t>unless</w:t>
      </w:r>
      <w:r>
        <w:rPr>
          <w:spacing w:val="-1"/>
        </w:rPr>
        <w:t xml:space="preserve"> </w:t>
      </w:r>
      <w:r>
        <w:t>written</w:t>
      </w:r>
      <w:r>
        <w:rPr>
          <w:spacing w:val="-1"/>
        </w:rPr>
        <w:t xml:space="preserve"> </w:t>
      </w:r>
      <w:r>
        <w:t>consent</w:t>
      </w:r>
      <w:r>
        <w:rPr>
          <w:spacing w:val="-1"/>
        </w:rPr>
        <w:t xml:space="preserve"> </w:t>
      </w:r>
      <w:r>
        <w:t>is</w:t>
      </w:r>
      <w:r>
        <w:rPr>
          <w:spacing w:val="-1"/>
        </w:rPr>
        <w:t xml:space="preserve"> </w:t>
      </w:r>
      <w:r>
        <w:t>provided</w:t>
      </w:r>
      <w:r>
        <w:rPr>
          <w:spacing w:val="-1"/>
        </w:rPr>
        <w:t xml:space="preserve"> </w:t>
      </w:r>
      <w:r>
        <w:t>by</w:t>
      </w:r>
      <w:r>
        <w:rPr>
          <w:spacing w:val="-1"/>
        </w:rPr>
        <w:t xml:space="preserve"> </w:t>
      </w:r>
      <w:r>
        <w:t>an</w:t>
      </w:r>
      <w:r>
        <w:rPr>
          <w:spacing w:val="-1"/>
        </w:rPr>
        <w:t xml:space="preserve"> </w:t>
      </w:r>
      <w:r>
        <w:t>authorized</w:t>
      </w:r>
      <w:r>
        <w:rPr>
          <w:spacing w:val="-1"/>
        </w:rPr>
        <w:t xml:space="preserve"> </w:t>
      </w:r>
      <w:r>
        <w:t>representative of the Company.</w:t>
      </w:r>
    </w:p>
    <w:p w:rsidR="00263E2D" w:rsidRDefault="00263E2D">
      <w:pPr>
        <w:pStyle w:val="BodyText"/>
        <w:spacing w:line="206" w:lineRule="auto"/>
        <w:sectPr w:rsidR="00263E2D">
          <w:type w:val="continuous"/>
          <w:pgSz w:w="12240" w:h="15840"/>
          <w:pgMar w:top="0" w:right="992" w:bottom="280" w:left="1417" w:header="707" w:footer="0" w:gutter="0"/>
          <w:cols w:space="720"/>
        </w:sectPr>
      </w:pPr>
    </w:p>
    <w:p w:rsidR="00263E2D" w:rsidRDefault="00263E2D">
      <w:pPr>
        <w:pStyle w:val="BodyText"/>
      </w:pPr>
    </w:p>
    <w:p w:rsidR="00263E2D" w:rsidRDefault="00263E2D">
      <w:pPr>
        <w:pStyle w:val="BodyText"/>
        <w:spacing w:before="62"/>
      </w:pPr>
    </w:p>
    <w:p w:rsidR="00263E2D" w:rsidRDefault="008D15C2">
      <w:pPr>
        <w:pStyle w:val="Heading1"/>
        <w:numPr>
          <w:ilvl w:val="0"/>
          <w:numId w:val="2"/>
        </w:numPr>
        <w:tabs>
          <w:tab w:val="left" w:pos="594"/>
        </w:tabs>
        <w:ind w:left="594" w:hanging="471"/>
        <w:jc w:val="both"/>
      </w:pPr>
      <w:r>
        <w:rPr>
          <w:spacing w:val="-2"/>
        </w:rPr>
        <w:t>Duration</w:t>
      </w:r>
    </w:p>
    <w:p w:rsidR="00263E2D" w:rsidRDefault="008D15C2">
      <w:pPr>
        <w:pStyle w:val="BodyText"/>
        <w:spacing w:before="80" w:line="206" w:lineRule="auto"/>
        <w:ind w:left="563" w:right="1119"/>
        <w:jc w:val="both"/>
      </w:pPr>
      <w:r>
        <w:t>My</w:t>
      </w:r>
      <w:r>
        <w:rPr>
          <w:spacing w:val="-1"/>
        </w:rPr>
        <w:t xml:space="preserve"> </w:t>
      </w:r>
      <w:r>
        <w:t>obligation</w:t>
      </w:r>
      <w:r>
        <w:rPr>
          <w:spacing w:val="-1"/>
        </w:rPr>
        <w:t xml:space="preserve"> </w:t>
      </w:r>
      <w:r>
        <w:t>to</w:t>
      </w:r>
      <w:r>
        <w:rPr>
          <w:spacing w:val="-1"/>
        </w:rPr>
        <w:t xml:space="preserve"> </w:t>
      </w:r>
      <w:r>
        <w:t>keep</w:t>
      </w:r>
      <w:r>
        <w:rPr>
          <w:spacing w:val="-1"/>
        </w:rPr>
        <w:t xml:space="preserve"> </w:t>
      </w:r>
      <w:r>
        <w:t>Confidential</w:t>
      </w:r>
      <w:r>
        <w:rPr>
          <w:spacing w:val="-1"/>
        </w:rPr>
        <w:t xml:space="preserve"> </w:t>
      </w:r>
      <w:r>
        <w:t>Information</w:t>
      </w:r>
      <w:r>
        <w:rPr>
          <w:spacing w:val="-1"/>
        </w:rPr>
        <w:t xml:space="preserve"> </w:t>
      </w:r>
      <w:r>
        <w:t>private</w:t>
      </w:r>
      <w:r>
        <w:rPr>
          <w:spacing w:val="-1"/>
        </w:rPr>
        <w:t xml:space="preserve"> </w:t>
      </w:r>
      <w:r>
        <w:t>will</w:t>
      </w:r>
      <w:r>
        <w:rPr>
          <w:spacing w:val="-1"/>
        </w:rPr>
        <w:t xml:space="preserve"> </w:t>
      </w:r>
      <w:r>
        <w:t>remain</w:t>
      </w:r>
      <w:r>
        <w:rPr>
          <w:spacing w:val="-1"/>
        </w:rPr>
        <w:t xml:space="preserve"> </w:t>
      </w:r>
      <w:r>
        <w:t>in</w:t>
      </w:r>
      <w:r>
        <w:rPr>
          <w:spacing w:val="-1"/>
        </w:rPr>
        <w:t xml:space="preserve"> </w:t>
      </w:r>
      <w:r>
        <w:t>effect</w:t>
      </w:r>
      <w:r>
        <w:rPr>
          <w:spacing w:val="-1"/>
        </w:rPr>
        <w:t xml:space="preserve"> </w:t>
      </w:r>
      <w:r>
        <w:t>throughout</w:t>
      </w:r>
      <w:r>
        <w:rPr>
          <w:spacing w:val="-1"/>
        </w:rPr>
        <w:t xml:space="preserve"> </w:t>
      </w:r>
      <w:r>
        <w:t xml:space="preserve">my engagement with the Company and shall continue even after the termination of said </w:t>
      </w:r>
      <w:r>
        <w:rPr>
          <w:spacing w:val="-2"/>
        </w:rPr>
        <w:t>engagement.</w:t>
      </w:r>
    </w:p>
    <w:p w:rsidR="00263E2D" w:rsidRDefault="00263E2D">
      <w:pPr>
        <w:pStyle w:val="BodyText"/>
        <w:spacing w:before="10"/>
      </w:pPr>
    </w:p>
    <w:p w:rsidR="00263E2D" w:rsidRDefault="008D15C2">
      <w:pPr>
        <w:pStyle w:val="Heading1"/>
        <w:numPr>
          <w:ilvl w:val="0"/>
          <w:numId w:val="2"/>
        </w:numPr>
        <w:tabs>
          <w:tab w:val="left" w:pos="504"/>
        </w:tabs>
        <w:ind w:left="504" w:hanging="421"/>
      </w:pPr>
      <w:r>
        <w:t>Return</w:t>
      </w:r>
      <w:r>
        <w:rPr>
          <w:spacing w:val="-5"/>
        </w:rPr>
        <w:t xml:space="preserve"> </w:t>
      </w:r>
      <w:r>
        <w:t>or</w:t>
      </w:r>
      <w:r>
        <w:rPr>
          <w:spacing w:val="-4"/>
        </w:rPr>
        <w:t xml:space="preserve"> </w:t>
      </w:r>
      <w:r>
        <w:t>Destruction</w:t>
      </w:r>
      <w:r>
        <w:rPr>
          <w:spacing w:val="-4"/>
        </w:rPr>
        <w:t xml:space="preserve"> </w:t>
      </w:r>
      <w:r>
        <w:t>of</w:t>
      </w:r>
      <w:r>
        <w:rPr>
          <w:spacing w:val="-4"/>
        </w:rPr>
        <w:t xml:space="preserve"> </w:t>
      </w:r>
      <w:r>
        <w:rPr>
          <w:spacing w:val="-2"/>
        </w:rPr>
        <w:t>Information</w:t>
      </w:r>
    </w:p>
    <w:p w:rsidR="00263E2D" w:rsidRDefault="008D15C2">
      <w:pPr>
        <w:pStyle w:val="BodyText"/>
        <w:spacing w:before="169" w:line="196" w:lineRule="auto"/>
        <w:ind w:left="543" w:right="877"/>
      </w:pPr>
      <w:r>
        <w:t>Upon</w:t>
      </w:r>
      <w:r>
        <w:rPr>
          <w:spacing w:val="-1"/>
        </w:rPr>
        <w:t xml:space="preserve"> </w:t>
      </w:r>
      <w:r>
        <w:t>the</w:t>
      </w:r>
      <w:r>
        <w:rPr>
          <w:spacing w:val="-1"/>
        </w:rPr>
        <w:t xml:space="preserve"> </w:t>
      </w:r>
      <w:r>
        <w:t>end</w:t>
      </w:r>
      <w:r>
        <w:rPr>
          <w:spacing w:val="-1"/>
        </w:rPr>
        <w:t xml:space="preserve"> </w:t>
      </w:r>
      <w:r>
        <w:t>of</w:t>
      </w:r>
      <w:r>
        <w:rPr>
          <w:spacing w:val="-1"/>
        </w:rPr>
        <w:t xml:space="preserve"> </w:t>
      </w:r>
      <w:r>
        <w:t>my</w:t>
      </w:r>
      <w:r>
        <w:rPr>
          <w:spacing w:val="-1"/>
        </w:rPr>
        <w:t xml:space="preserve"> </w:t>
      </w:r>
      <w:r>
        <w:t>relationship</w:t>
      </w:r>
      <w:r>
        <w:rPr>
          <w:spacing w:val="-1"/>
        </w:rPr>
        <w:t xml:space="preserve"> </w:t>
      </w:r>
      <w:r>
        <w:t>with</w:t>
      </w:r>
      <w:r>
        <w:rPr>
          <w:spacing w:val="-1"/>
        </w:rPr>
        <w:t xml:space="preserve"> </w:t>
      </w:r>
      <w:r>
        <w:t>the</w:t>
      </w:r>
      <w:r>
        <w:rPr>
          <w:spacing w:val="-1"/>
        </w:rPr>
        <w:t xml:space="preserve"> </w:t>
      </w:r>
      <w:r>
        <w:t>Company,</w:t>
      </w:r>
      <w:r>
        <w:rPr>
          <w:spacing w:val="-1"/>
        </w:rPr>
        <w:t xml:space="preserve"> </w:t>
      </w:r>
      <w:r>
        <w:t>I</w:t>
      </w:r>
      <w:r>
        <w:rPr>
          <w:spacing w:val="-1"/>
        </w:rPr>
        <w:t xml:space="preserve"> </w:t>
      </w:r>
      <w:r>
        <w:t>agree</w:t>
      </w:r>
      <w:r>
        <w:rPr>
          <w:spacing w:val="-1"/>
        </w:rPr>
        <w:t xml:space="preserve"> </w:t>
      </w:r>
      <w:r>
        <w:t>to</w:t>
      </w:r>
      <w:r>
        <w:rPr>
          <w:spacing w:val="-1"/>
        </w:rPr>
        <w:t xml:space="preserve"> </w:t>
      </w:r>
      <w:r>
        <w:t>return</w:t>
      </w:r>
      <w:r>
        <w:rPr>
          <w:spacing w:val="-1"/>
        </w:rPr>
        <w:t xml:space="preserve"> </w:t>
      </w:r>
      <w:r>
        <w:t>or</w:t>
      </w:r>
      <w:r>
        <w:rPr>
          <w:spacing w:val="-1"/>
        </w:rPr>
        <w:t xml:space="preserve"> </w:t>
      </w:r>
      <w:r>
        <w:t>destroy</w:t>
      </w:r>
      <w:r>
        <w:rPr>
          <w:spacing w:val="-1"/>
        </w:rPr>
        <w:t xml:space="preserve"> </w:t>
      </w:r>
      <w:r>
        <w:t>any</w:t>
      </w:r>
      <w:r>
        <w:rPr>
          <w:spacing w:val="-1"/>
        </w:rPr>
        <w:t xml:space="preserve"> </w:t>
      </w:r>
      <w:r>
        <w:t>physical or</w:t>
      </w:r>
      <w:r>
        <w:rPr>
          <w:spacing w:val="-2"/>
        </w:rPr>
        <w:t xml:space="preserve"> </w:t>
      </w:r>
      <w:r>
        <w:t>electronic</w:t>
      </w:r>
      <w:r>
        <w:rPr>
          <w:spacing w:val="-2"/>
        </w:rPr>
        <w:t xml:space="preserve"> </w:t>
      </w:r>
      <w:r>
        <w:t>documents</w:t>
      </w:r>
      <w:r>
        <w:rPr>
          <w:spacing w:val="-2"/>
        </w:rPr>
        <w:t xml:space="preserve"> </w:t>
      </w:r>
      <w:r>
        <w:t>containing</w:t>
      </w:r>
      <w:r>
        <w:rPr>
          <w:spacing w:val="-2"/>
        </w:rPr>
        <w:t xml:space="preserve"> </w:t>
      </w:r>
      <w:r>
        <w:t>Confidential</w:t>
      </w:r>
      <w:r>
        <w:rPr>
          <w:spacing w:val="-1"/>
        </w:rPr>
        <w:t xml:space="preserve"> </w:t>
      </w:r>
      <w:r>
        <w:t>Information,</w:t>
      </w:r>
      <w:r>
        <w:rPr>
          <w:spacing w:val="-2"/>
        </w:rPr>
        <w:t xml:space="preserve"> </w:t>
      </w:r>
      <w:r>
        <w:t>as</w:t>
      </w:r>
      <w:r>
        <w:rPr>
          <w:spacing w:val="-2"/>
        </w:rPr>
        <w:t xml:space="preserve"> </w:t>
      </w:r>
      <w:r>
        <w:t>instructed</w:t>
      </w:r>
      <w:r>
        <w:rPr>
          <w:spacing w:val="-2"/>
        </w:rPr>
        <w:t xml:space="preserve"> </w:t>
      </w:r>
      <w:r>
        <w:t>by</w:t>
      </w:r>
      <w:r>
        <w:rPr>
          <w:spacing w:val="-2"/>
        </w:rPr>
        <w:t xml:space="preserve"> </w:t>
      </w:r>
      <w:r>
        <w:t>the</w:t>
      </w:r>
      <w:r>
        <w:rPr>
          <w:spacing w:val="-1"/>
        </w:rPr>
        <w:t xml:space="preserve"> </w:t>
      </w:r>
      <w:r>
        <w:rPr>
          <w:spacing w:val="-2"/>
        </w:rPr>
        <w:t>Company.</w:t>
      </w:r>
    </w:p>
    <w:p w:rsidR="00263E2D" w:rsidRDefault="008D15C2">
      <w:pPr>
        <w:pStyle w:val="Heading1"/>
        <w:numPr>
          <w:ilvl w:val="0"/>
          <w:numId w:val="2"/>
        </w:numPr>
        <w:tabs>
          <w:tab w:val="left" w:pos="484"/>
        </w:tabs>
        <w:spacing w:before="202"/>
        <w:ind w:left="484" w:hanging="421"/>
      </w:pPr>
      <w:r>
        <w:t>Breach</w:t>
      </w:r>
      <w:r>
        <w:rPr>
          <w:spacing w:val="-4"/>
        </w:rPr>
        <w:t xml:space="preserve"> </w:t>
      </w:r>
      <w:r>
        <w:t>and</w:t>
      </w:r>
      <w:r>
        <w:rPr>
          <w:spacing w:val="-3"/>
        </w:rPr>
        <w:t xml:space="preserve"> </w:t>
      </w:r>
      <w:r>
        <w:rPr>
          <w:spacing w:val="-2"/>
        </w:rPr>
        <w:t>Liability</w:t>
      </w:r>
    </w:p>
    <w:p w:rsidR="00263E2D" w:rsidRDefault="008D15C2">
      <w:pPr>
        <w:pStyle w:val="BodyText"/>
        <w:spacing w:before="109" w:line="196" w:lineRule="auto"/>
        <w:ind w:left="503" w:right="183"/>
      </w:pPr>
      <w:r>
        <w:t>Any</w:t>
      </w:r>
      <w:r>
        <w:rPr>
          <w:spacing w:val="40"/>
        </w:rPr>
        <w:t xml:space="preserve"> </w:t>
      </w:r>
      <w:r>
        <w:t>breach</w:t>
      </w:r>
      <w:r>
        <w:rPr>
          <w:spacing w:val="40"/>
        </w:rPr>
        <w:t xml:space="preserve"> </w:t>
      </w:r>
      <w:r>
        <w:t>of</w:t>
      </w:r>
      <w:r>
        <w:rPr>
          <w:spacing w:val="40"/>
        </w:rPr>
        <w:t xml:space="preserve"> </w:t>
      </w:r>
      <w:r>
        <w:t>this</w:t>
      </w:r>
      <w:r>
        <w:rPr>
          <w:spacing w:val="40"/>
        </w:rPr>
        <w:t xml:space="preserve"> </w:t>
      </w:r>
      <w:r>
        <w:t>Agreement,</w:t>
      </w:r>
      <w:r>
        <w:rPr>
          <w:spacing w:val="40"/>
        </w:rPr>
        <w:t xml:space="preserve"> </w:t>
      </w:r>
      <w:r>
        <w:t>including</w:t>
      </w:r>
      <w:r>
        <w:rPr>
          <w:spacing w:val="40"/>
        </w:rPr>
        <w:t xml:space="preserve"> </w:t>
      </w:r>
      <w:r>
        <w:t>violations</w:t>
      </w:r>
      <w:r>
        <w:rPr>
          <w:spacing w:val="40"/>
        </w:rPr>
        <w:t xml:space="preserve"> </w:t>
      </w:r>
      <w:r>
        <w:t>of</w:t>
      </w:r>
      <w:r>
        <w:rPr>
          <w:spacing w:val="40"/>
        </w:rPr>
        <w:t xml:space="preserve"> </w:t>
      </w:r>
      <w:r>
        <w:t>the</w:t>
      </w:r>
      <w:r>
        <w:rPr>
          <w:spacing w:val="-1"/>
        </w:rPr>
        <w:t xml:space="preserve"> </w:t>
      </w:r>
      <w:r>
        <w:t>Data</w:t>
      </w:r>
      <w:r>
        <w:rPr>
          <w:spacing w:val="-1"/>
        </w:rPr>
        <w:t xml:space="preserve"> </w:t>
      </w:r>
      <w:r>
        <w:t>Privacy</w:t>
      </w:r>
      <w:r>
        <w:rPr>
          <w:spacing w:val="-1"/>
        </w:rPr>
        <w:t xml:space="preserve"> </w:t>
      </w:r>
      <w:r>
        <w:t>Act,</w:t>
      </w:r>
      <w:r>
        <w:rPr>
          <w:spacing w:val="-1"/>
        </w:rPr>
        <w:t xml:space="preserve"> </w:t>
      </w:r>
      <w:r>
        <w:t>may</w:t>
      </w:r>
      <w:r>
        <w:rPr>
          <w:spacing w:val="-1"/>
        </w:rPr>
        <w:t xml:space="preserve"> </w:t>
      </w:r>
      <w:r>
        <w:t>result</w:t>
      </w:r>
      <w:r>
        <w:rPr>
          <w:spacing w:val="-1"/>
        </w:rPr>
        <w:t xml:space="preserve"> </w:t>
      </w:r>
      <w:r>
        <w:t>in disciplinary action, legal consequences, and/or civil or criminal liabilities under the law.</w:t>
      </w:r>
    </w:p>
    <w:p w:rsidR="00263E2D" w:rsidRDefault="00263E2D">
      <w:pPr>
        <w:pStyle w:val="BodyText"/>
        <w:spacing w:before="111"/>
      </w:pPr>
    </w:p>
    <w:p w:rsidR="00263E2D" w:rsidRDefault="008D15C2">
      <w:pPr>
        <w:pStyle w:val="BodyText"/>
        <w:spacing w:line="196" w:lineRule="auto"/>
        <w:ind w:left="483" w:right="877"/>
      </w:pPr>
      <w:r>
        <w:t>By</w:t>
      </w:r>
      <w:r>
        <w:rPr>
          <w:spacing w:val="-1"/>
        </w:rPr>
        <w:t xml:space="preserve"> </w:t>
      </w:r>
      <w:r>
        <w:t>signing</w:t>
      </w:r>
      <w:r>
        <w:rPr>
          <w:spacing w:val="-1"/>
        </w:rPr>
        <w:t xml:space="preserve"> </w:t>
      </w:r>
      <w:r>
        <w:t>below,</w:t>
      </w:r>
      <w:r>
        <w:rPr>
          <w:spacing w:val="-1"/>
        </w:rPr>
        <w:t xml:space="preserve"> </w:t>
      </w:r>
      <w:r>
        <w:t>I</w:t>
      </w:r>
      <w:r>
        <w:rPr>
          <w:spacing w:val="-1"/>
        </w:rPr>
        <w:t xml:space="preserve"> </w:t>
      </w:r>
      <w:r>
        <w:t>confirm</w:t>
      </w:r>
      <w:r>
        <w:rPr>
          <w:spacing w:val="-1"/>
        </w:rPr>
        <w:t xml:space="preserve"> </w:t>
      </w:r>
      <w:r>
        <w:t>that</w:t>
      </w:r>
      <w:r>
        <w:rPr>
          <w:spacing w:val="-1"/>
        </w:rPr>
        <w:t xml:space="preserve"> </w:t>
      </w:r>
      <w:r>
        <w:t>I</w:t>
      </w:r>
      <w:r>
        <w:rPr>
          <w:spacing w:val="-1"/>
        </w:rPr>
        <w:t xml:space="preserve"> </w:t>
      </w:r>
      <w:r>
        <w:t>have</w:t>
      </w:r>
      <w:r>
        <w:rPr>
          <w:spacing w:val="-1"/>
        </w:rPr>
        <w:t xml:space="preserve"> </w:t>
      </w:r>
      <w:r>
        <w:t>read,</w:t>
      </w:r>
      <w:r>
        <w:rPr>
          <w:spacing w:val="-1"/>
        </w:rPr>
        <w:t xml:space="preserve"> </w:t>
      </w:r>
      <w:r>
        <w:t>understood,</w:t>
      </w:r>
      <w:r>
        <w:rPr>
          <w:spacing w:val="-1"/>
        </w:rPr>
        <w:t xml:space="preserve"> </w:t>
      </w:r>
      <w:r>
        <w:t>and</w:t>
      </w:r>
      <w:r>
        <w:rPr>
          <w:spacing w:val="-1"/>
        </w:rPr>
        <w:t xml:space="preserve"> </w:t>
      </w:r>
      <w:r>
        <w:t>agree</w:t>
      </w:r>
      <w:r>
        <w:rPr>
          <w:spacing w:val="-1"/>
        </w:rPr>
        <w:t xml:space="preserve"> </w:t>
      </w:r>
      <w:r>
        <w:t>to</w:t>
      </w:r>
      <w:r>
        <w:rPr>
          <w:spacing w:val="-1"/>
        </w:rPr>
        <w:t xml:space="preserve"> </w:t>
      </w:r>
      <w:r>
        <w:t>be</w:t>
      </w:r>
      <w:r>
        <w:rPr>
          <w:spacing w:val="-1"/>
        </w:rPr>
        <w:t xml:space="preserve"> </w:t>
      </w:r>
      <w:r>
        <w:t>bound</w:t>
      </w:r>
      <w:r>
        <w:rPr>
          <w:spacing w:val="-1"/>
        </w:rPr>
        <w:t xml:space="preserve"> </w:t>
      </w:r>
      <w:r>
        <w:t>by</w:t>
      </w:r>
      <w:r>
        <w:rPr>
          <w:spacing w:val="-1"/>
        </w:rPr>
        <w:t xml:space="preserve"> </w:t>
      </w:r>
      <w:r>
        <w:t>the</w:t>
      </w:r>
      <w:r>
        <w:rPr>
          <w:spacing w:val="-1"/>
        </w:rPr>
        <w:t xml:space="preserve"> </w:t>
      </w:r>
      <w:r>
        <w:t>terms of this Non-Disclosure Agreement.</w:t>
      </w:r>
    </w:p>
    <w:p w:rsidR="00263E2D" w:rsidRDefault="00263E2D">
      <w:pPr>
        <w:pStyle w:val="BodyText"/>
        <w:rPr>
          <w:sz w:val="20"/>
        </w:rPr>
      </w:pPr>
    </w:p>
    <w:p w:rsidR="00263E2D" w:rsidRDefault="00263E2D">
      <w:pPr>
        <w:pStyle w:val="BodyText"/>
        <w:rPr>
          <w:sz w:val="20"/>
        </w:rPr>
      </w:pPr>
    </w:p>
    <w:p w:rsidR="00263E2D" w:rsidRDefault="00263E2D">
      <w:pPr>
        <w:pStyle w:val="BodyText"/>
        <w:rPr>
          <w:sz w:val="20"/>
        </w:rPr>
      </w:pPr>
    </w:p>
    <w:p w:rsidR="00263E2D" w:rsidRDefault="008D15C2">
      <w:pPr>
        <w:pStyle w:val="BodyText"/>
        <w:spacing w:before="163"/>
        <w:rPr>
          <w:sz w:val="20"/>
        </w:rPr>
      </w:pPr>
      <w:r>
        <w:rPr>
          <w:noProof/>
          <w:sz w:val="20"/>
        </w:rPr>
        <mc:AlternateContent>
          <mc:Choice Requires="wps">
            <w:drawing>
              <wp:anchor distT="0" distB="0" distL="0" distR="0" simplePos="0" relativeHeight="251664384" behindDoc="1" locked="0" layoutInCell="1" allowOverlap="1">
                <wp:simplePos x="0" y="0"/>
                <wp:positionH relativeFrom="page">
                  <wp:posOffset>1216025</wp:posOffset>
                </wp:positionH>
                <wp:positionV relativeFrom="paragraph">
                  <wp:posOffset>274024</wp:posOffset>
                </wp:positionV>
                <wp:extent cx="2667635"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270"/>
                        </a:xfrm>
                        <a:custGeom>
                          <a:avLst/>
                          <a:gdLst/>
                          <a:ahLst/>
                          <a:cxnLst/>
                          <a:rect l="l" t="t" r="r" b="b"/>
                          <a:pathLst>
                            <a:path w="2667635">
                              <a:moveTo>
                                <a:pt x="2667254" y="0"/>
                              </a:moveTo>
                              <a:lnTo>
                                <a:pt x="0" y="0"/>
                              </a:lnTo>
                            </a:path>
                          </a:pathLst>
                        </a:custGeom>
                        <a:ln w="12700">
                          <a:solidFill>
                            <a:srgbClr val="20202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95.75pt;margin-top:21.576757pt;width:210.05pt;height:.1pt;mso-position-horizontal-relative:page;mso-position-vertical-relative:paragraph;z-index:-15720448;mso-wrap-distance-left:0;mso-wrap-distance-right:0" id="docshape32" coordorigin="1915,432" coordsize="4201,0" path="m6115,432l1915,432e" filled="false" stroked="true" strokeweight="1pt" strokecolor="#202020">
                <v:path arrowok="t"/>
                <v:stroke dashstyle="solid"/>
                <w10:wrap type="topAndBottom"/>
              </v:shape>
            </w:pict>
          </mc:Fallback>
        </mc:AlternateContent>
      </w:r>
    </w:p>
    <w:p w:rsidR="00263E2D" w:rsidRDefault="008D15C2">
      <w:pPr>
        <w:spacing w:before="66"/>
        <w:ind w:left="483"/>
        <w:rPr>
          <w:b/>
          <w:sz w:val="18"/>
        </w:rPr>
      </w:pPr>
      <w:r>
        <w:rPr>
          <w:b/>
          <w:sz w:val="18"/>
        </w:rPr>
        <w:t>Signature</w:t>
      </w:r>
      <w:r>
        <w:rPr>
          <w:b/>
          <w:spacing w:val="-5"/>
          <w:sz w:val="18"/>
        </w:rPr>
        <w:t xml:space="preserve"> </w:t>
      </w:r>
      <w:r>
        <w:rPr>
          <w:b/>
          <w:sz w:val="18"/>
        </w:rPr>
        <w:t>over</w:t>
      </w:r>
      <w:r>
        <w:rPr>
          <w:b/>
          <w:spacing w:val="-5"/>
          <w:sz w:val="18"/>
        </w:rPr>
        <w:t xml:space="preserve"> </w:t>
      </w:r>
      <w:r>
        <w:rPr>
          <w:b/>
          <w:sz w:val="18"/>
        </w:rPr>
        <w:t>Broker's</w:t>
      </w:r>
      <w:r>
        <w:rPr>
          <w:b/>
          <w:spacing w:val="-5"/>
          <w:sz w:val="18"/>
        </w:rPr>
        <w:t xml:space="preserve"> </w:t>
      </w:r>
      <w:r>
        <w:rPr>
          <w:b/>
          <w:sz w:val="18"/>
        </w:rPr>
        <w:t>name</w:t>
      </w:r>
      <w:r>
        <w:rPr>
          <w:b/>
          <w:spacing w:val="-4"/>
          <w:sz w:val="18"/>
        </w:rPr>
        <w:t xml:space="preserve"> </w:t>
      </w:r>
      <w:r>
        <w:rPr>
          <w:b/>
          <w:sz w:val="18"/>
        </w:rPr>
        <w:t>/</w:t>
      </w:r>
      <w:r>
        <w:rPr>
          <w:b/>
          <w:spacing w:val="-5"/>
          <w:sz w:val="18"/>
        </w:rPr>
        <w:t xml:space="preserve"> </w:t>
      </w:r>
      <w:r>
        <w:rPr>
          <w:b/>
          <w:sz w:val="18"/>
        </w:rPr>
        <w:t>Company</w:t>
      </w:r>
      <w:r>
        <w:rPr>
          <w:b/>
          <w:spacing w:val="-5"/>
          <w:sz w:val="18"/>
        </w:rPr>
        <w:t xml:space="preserve"> </w:t>
      </w:r>
      <w:r>
        <w:rPr>
          <w:b/>
          <w:spacing w:val="-2"/>
          <w:sz w:val="18"/>
        </w:rPr>
        <w:t>representative</w:t>
      </w:r>
    </w:p>
    <w:p w:rsidR="00263E2D" w:rsidRDefault="00263E2D">
      <w:pPr>
        <w:rPr>
          <w:b/>
          <w:sz w:val="18"/>
        </w:rPr>
        <w:sectPr w:rsidR="00263E2D">
          <w:headerReference w:type="default" r:id="rId13"/>
          <w:pgSz w:w="12240" w:h="15840"/>
          <w:pgMar w:top="1620" w:right="992" w:bottom="280" w:left="1417" w:header="1431" w:footer="0" w:gutter="0"/>
          <w:cols w:space="720"/>
        </w:sectPr>
      </w:pPr>
    </w:p>
    <w:p w:rsidR="00263E2D" w:rsidRDefault="008D15C2">
      <w:pPr>
        <w:spacing w:before="31"/>
        <w:ind w:left="2866"/>
        <w:rPr>
          <w:b/>
          <w:sz w:val="24"/>
        </w:rPr>
      </w:pPr>
      <w:r>
        <w:rPr>
          <w:b/>
          <w:sz w:val="24"/>
        </w:rPr>
        <w:lastRenderedPageBreak/>
        <w:t>Certification</w:t>
      </w:r>
      <w:r>
        <w:rPr>
          <w:b/>
          <w:spacing w:val="-6"/>
          <w:sz w:val="24"/>
        </w:rPr>
        <w:t xml:space="preserve"> </w:t>
      </w:r>
      <w:r>
        <w:rPr>
          <w:b/>
          <w:sz w:val="24"/>
        </w:rPr>
        <w:t>of</w:t>
      </w:r>
      <w:r>
        <w:rPr>
          <w:b/>
          <w:spacing w:val="-6"/>
          <w:sz w:val="24"/>
        </w:rPr>
        <w:t xml:space="preserve"> </w:t>
      </w:r>
      <w:r>
        <w:rPr>
          <w:b/>
          <w:sz w:val="24"/>
        </w:rPr>
        <w:t>Broker</w:t>
      </w:r>
      <w:r>
        <w:rPr>
          <w:b/>
          <w:spacing w:val="-6"/>
          <w:sz w:val="24"/>
        </w:rPr>
        <w:t xml:space="preserve"> </w:t>
      </w:r>
      <w:r>
        <w:rPr>
          <w:b/>
          <w:sz w:val="24"/>
        </w:rPr>
        <w:t>/Sales</w:t>
      </w:r>
      <w:r>
        <w:rPr>
          <w:b/>
          <w:spacing w:val="-5"/>
          <w:sz w:val="24"/>
        </w:rPr>
        <w:t xml:space="preserve"> </w:t>
      </w:r>
      <w:r>
        <w:rPr>
          <w:b/>
          <w:spacing w:val="-2"/>
          <w:sz w:val="24"/>
        </w:rPr>
        <w:t>Manager</w:t>
      </w:r>
    </w:p>
    <w:p w:rsidR="00263E2D" w:rsidRDefault="00263E2D">
      <w:pPr>
        <w:pStyle w:val="BodyText"/>
        <w:rPr>
          <w:b/>
          <w:sz w:val="20"/>
        </w:rPr>
      </w:pPr>
    </w:p>
    <w:p w:rsidR="00263E2D" w:rsidRDefault="00263E2D">
      <w:pPr>
        <w:pStyle w:val="BodyText"/>
        <w:spacing w:before="46"/>
        <w:rPr>
          <w:b/>
          <w:sz w:val="20"/>
        </w:rPr>
      </w:pPr>
    </w:p>
    <w:p w:rsidR="00263E2D" w:rsidRDefault="008D15C2">
      <w:pPr>
        <w:tabs>
          <w:tab w:val="left" w:pos="6320"/>
          <w:tab w:val="left" w:pos="9373"/>
        </w:tabs>
        <w:ind w:left="12"/>
        <w:rPr>
          <w:rFonts w:ascii="Verdana"/>
          <w:sz w:val="16"/>
        </w:rPr>
      </w:pPr>
      <w:r>
        <w:rPr>
          <w:rFonts w:ascii="Times New Roman"/>
          <w:sz w:val="20"/>
        </w:rPr>
        <w:t>In</w:t>
      </w:r>
      <w:r>
        <w:rPr>
          <w:rFonts w:ascii="Times New Roman"/>
          <w:spacing w:val="-9"/>
          <w:sz w:val="20"/>
        </w:rPr>
        <w:t xml:space="preserve"> </w:t>
      </w:r>
      <w:r>
        <w:rPr>
          <w:rFonts w:ascii="Times New Roman"/>
          <w:sz w:val="20"/>
        </w:rPr>
        <w:t>consideration</w:t>
      </w:r>
      <w:r>
        <w:rPr>
          <w:rFonts w:ascii="Times New Roman"/>
          <w:spacing w:val="-8"/>
          <w:sz w:val="20"/>
        </w:rPr>
        <w:t xml:space="preserve"> </w:t>
      </w:r>
      <w:r>
        <w:rPr>
          <w:rFonts w:ascii="Times New Roman"/>
          <w:sz w:val="20"/>
        </w:rPr>
        <w:t>of</w:t>
      </w:r>
      <w:r>
        <w:rPr>
          <w:rFonts w:ascii="Times New Roman"/>
          <w:spacing w:val="-10"/>
          <w:sz w:val="20"/>
        </w:rPr>
        <w:t xml:space="preserve"> </w:t>
      </w:r>
      <w:r>
        <w:rPr>
          <w:rFonts w:ascii="Times New Roman"/>
          <w:sz w:val="20"/>
        </w:rPr>
        <w:t>the</w:t>
      </w:r>
      <w:r>
        <w:rPr>
          <w:rFonts w:ascii="Times New Roman"/>
          <w:spacing w:val="-7"/>
          <w:sz w:val="20"/>
        </w:rPr>
        <w:t xml:space="preserve"> </w:t>
      </w:r>
      <w:r>
        <w:rPr>
          <w:rFonts w:ascii="Times New Roman"/>
          <w:sz w:val="20"/>
        </w:rPr>
        <w:t>prospective</w:t>
      </w:r>
      <w:r>
        <w:rPr>
          <w:rFonts w:ascii="Times New Roman"/>
          <w:spacing w:val="-8"/>
          <w:sz w:val="20"/>
        </w:rPr>
        <w:t xml:space="preserve"> </w:t>
      </w:r>
      <w:r>
        <w:rPr>
          <w:rFonts w:ascii="Times New Roman"/>
          <w:sz w:val="20"/>
        </w:rPr>
        <w:t>accreditation</w:t>
      </w:r>
      <w:r>
        <w:rPr>
          <w:rFonts w:ascii="Times New Roman"/>
          <w:spacing w:val="-6"/>
          <w:sz w:val="20"/>
        </w:rPr>
        <w:t xml:space="preserve"> </w:t>
      </w:r>
      <w:r>
        <w:rPr>
          <w:rFonts w:ascii="Times New Roman"/>
          <w:sz w:val="20"/>
        </w:rPr>
        <w:t>with</w:t>
      </w:r>
      <w:r>
        <w:rPr>
          <w:rFonts w:ascii="Times New Roman"/>
          <w:spacing w:val="1"/>
          <w:sz w:val="20"/>
        </w:rPr>
        <w:t xml:space="preserve"> </w:t>
      </w:r>
      <w:r>
        <w:rPr>
          <w:b/>
          <w:i/>
          <w:position w:val="1"/>
          <w:sz w:val="21"/>
        </w:rPr>
        <w:t>THE</w:t>
      </w:r>
      <w:r>
        <w:rPr>
          <w:b/>
          <w:i/>
          <w:spacing w:val="-9"/>
          <w:position w:val="1"/>
          <w:sz w:val="21"/>
        </w:rPr>
        <w:t xml:space="preserve"> </w:t>
      </w:r>
      <w:r>
        <w:rPr>
          <w:b/>
          <w:i/>
          <w:spacing w:val="-2"/>
          <w:position w:val="1"/>
          <w:sz w:val="21"/>
        </w:rPr>
        <w:t>CORPORATION</w:t>
      </w:r>
      <w:r>
        <w:rPr>
          <w:b/>
          <w:i/>
          <w:position w:val="1"/>
          <w:sz w:val="21"/>
        </w:rPr>
        <w:tab/>
      </w:r>
      <w:r>
        <w:rPr>
          <w:rFonts w:ascii="Times New Roman"/>
          <w:sz w:val="20"/>
        </w:rPr>
        <w:t>I hereby</w:t>
      </w:r>
      <w:r>
        <w:rPr>
          <w:rFonts w:ascii="Times New Roman"/>
          <w:spacing w:val="-4"/>
          <w:sz w:val="20"/>
        </w:rPr>
        <w:t xml:space="preserve"> </w:t>
      </w:r>
      <w:r>
        <w:rPr>
          <w:rFonts w:ascii="Times New Roman"/>
          <w:sz w:val="20"/>
        </w:rPr>
        <w:t xml:space="preserve">testify/swear that </w:t>
      </w:r>
      <w:r>
        <w:rPr>
          <w:rFonts w:ascii="Verdana"/>
          <w:color w:val="BEBEBE"/>
          <w:sz w:val="16"/>
          <w:u w:val="single" w:color="BEBEBE"/>
        </w:rPr>
        <w:tab/>
        <w:t>(Print</w:t>
      </w:r>
      <w:r>
        <w:rPr>
          <w:rFonts w:ascii="Verdana"/>
          <w:color w:val="BEBEBE"/>
          <w:spacing w:val="-12"/>
          <w:sz w:val="16"/>
          <w:u w:val="single" w:color="BEBEBE"/>
        </w:rPr>
        <w:t xml:space="preserve"> </w:t>
      </w:r>
      <w:r>
        <w:rPr>
          <w:rFonts w:ascii="Verdana"/>
          <w:color w:val="BEBEBE"/>
          <w:sz w:val="16"/>
          <w:u w:val="single" w:color="BEBEBE"/>
        </w:rPr>
        <w:t>full</w:t>
      </w:r>
      <w:r>
        <w:rPr>
          <w:rFonts w:ascii="Verdana"/>
          <w:color w:val="BEBEBE"/>
          <w:spacing w:val="-10"/>
          <w:sz w:val="16"/>
          <w:u w:val="single" w:color="BEBEBE"/>
        </w:rPr>
        <w:t xml:space="preserve"> </w:t>
      </w:r>
      <w:r>
        <w:rPr>
          <w:rFonts w:ascii="Verdana"/>
          <w:color w:val="BEBEBE"/>
          <w:sz w:val="16"/>
          <w:u w:val="single" w:color="BEBEBE"/>
        </w:rPr>
        <w:t>name</w:t>
      </w:r>
      <w:r>
        <w:rPr>
          <w:rFonts w:ascii="Verdana"/>
          <w:color w:val="BEBEBE"/>
          <w:spacing w:val="-9"/>
          <w:sz w:val="16"/>
          <w:u w:val="single" w:color="BEBEBE"/>
        </w:rPr>
        <w:t xml:space="preserve"> </w:t>
      </w:r>
      <w:r>
        <w:rPr>
          <w:rFonts w:ascii="Verdana"/>
          <w:color w:val="BEBEBE"/>
          <w:spacing w:val="-5"/>
          <w:sz w:val="16"/>
          <w:u w:val="single" w:color="BEBEBE"/>
        </w:rPr>
        <w:t>of</w:t>
      </w:r>
    </w:p>
    <w:p w:rsidR="00263E2D" w:rsidRDefault="008D15C2">
      <w:pPr>
        <w:tabs>
          <w:tab w:val="left" w:pos="2892"/>
          <w:tab w:val="left" w:pos="5772"/>
          <w:tab w:val="left" w:pos="10813"/>
        </w:tabs>
        <w:spacing w:line="227" w:lineRule="exact"/>
        <w:ind w:left="12"/>
        <w:jc w:val="both"/>
        <w:rPr>
          <w:rFonts w:ascii="Verdana"/>
          <w:sz w:val="16"/>
        </w:rPr>
      </w:pPr>
      <w:r>
        <w:rPr>
          <w:rFonts w:ascii="Verdana"/>
          <w:color w:val="BEBEBE"/>
          <w:sz w:val="16"/>
          <w:u w:val="single" w:color="BEBEBE"/>
        </w:rPr>
        <w:t>Marketing</w:t>
      </w:r>
      <w:r>
        <w:rPr>
          <w:rFonts w:ascii="Verdana"/>
          <w:color w:val="BEBEBE"/>
          <w:spacing w:val="-5"/>
          <w:sz w:val="16"/>
          <w:u w:val="single" w:color="BEBEBE"/>
        </w:rPr>
        <w:t xml:space="preserve"> </w:t>
      </w:r>
      <w:r>
        <w:rPr>
          <w:rFonts w:ascii="Verdana"/>
          <w:color w:val="BEBEBE"/>
          <w:spacing w:val="-2"/>
          <w:sz w:val="16"/>
          <w:u w:val="single" w:color="BEBEBE"/>
        </w:rPr>
        <w:t>Partner)</w:t>
      </w:r>
      <w:r>
        <w:rPr>
          <w:rFonts w:ascii="Verdana"/>
          <w:color w:val="BEBEBE"/>
          <w:sz w:val="16"/>
          <w:u w:val="single" w:color="BEBEBE"/>
        </w:rPr>
        <w:tab/>
      </w:r>
      <w:r>
        <w:rPr>
          <w:rFonts w:ascii="Times New Roman"/>
          <w:sz w:val="20"/>
        </w:rPr>
        <w:t xml:space="preserve">a resident of </w:t>
      </w:r>
      <w:r>
        <w:rPr>
          <w:rFonts w:ascii="Times New Roman"/>
          <w:color w:val="BEBEBE"/>
          <w:sz w:val="20"/>
          <w:u w:val="single" w:color="BEBEBE"/>
        </w:rPr>
        <w:tab/>
        <w:t>(</w:t>
      </w:r>
      <w:r>
        <w:rPr>
          <w:rFonts w:ascii="Verdana"/>
          <w:color w:val="BEBEBE"/>
          <w:sz w:val="16"/>
          <w:u w:val="single" w:color="BEBEBE"/>
        </w:rPr>
        <w:t>Full</w:t>
      </w:r>
      <w:r>
        <w:rPr>
          <w:rFonts w:ascii="Verdana"/>
          <w:color w:val="BEBEBE"/>
          <w:spacing w:val="-4"/>
          <w:sz w:val="16"/>
          <w:u w:val="single" w:color="BEBEBE"/>
        </w:rPr>
        <w:t xml:space="preserve"> </w:t>
      </w:r>
      <w:r>
        <w:rPr>
          <w:rFonts w:ascii="Verdana"/>
          <w:color w:val="BEBEBE"/>
          <w:sz w:val="16"/>
          <w:u w:val="single" w:color="BEBEBE"/>
        </w:rPr>
        <w:t>Address</w:t>
      </w:r>
      <w:r>
        <w:rPr>
          <w:rFonts w:ascii="Verdana"/>
          <w:color w:val="BEBEBE"/>
          <w:spacing w:val="-6"/>
          <w:sz w:val="16"/>
          <w:u w:val="single" w:color="BEBEBE"/>
        </w:rPr>
        <w:t xml:space="preserve"> </w:t>
      </w:r>
      <w:r>
        <w:rPr>
          <w:rFonts w:ascii="Verdana"/>
          <w:color w:val="BEBEBE"/>
          <w:sz w:val="16"/>
          <w:u w:val="single" w:color="BEBEBE"/>
        </w:rPr>
        <w:t>of</w:t>
      </w:r>
      <w:r>
        <w:rPr>
          <w:rFonts w:ascii="Verdana"/>
          <w:color w:val="BEBEBE"/>
          <w:spacing w:val="-3"/>
          <w:sz w:val="16"/>
          <w:u w:val="single" w:color="BEBEBE"/>
        </w:rPr>
        <w:t xml:space="preserve"> </w:t>
      </w:r>
      <w:r>
        <w:rPr>
          <w:rFonts w:ascii="Verdana"/>
          <w:color w:val="BEBEBE"/>
          <w:sz w:val="16"/>
          <w:u w:val="single" w:color="BEBEBE"/>
        </w:rPr>
        <w:t>Marketing</w:t>
      </w:r>
      <w:r>
        <w:rPr>
          <w:rFonts w:ascii="Verdana"/>
          <w:color w:val="BEBEBE"/>
          <w:spacing w:val="-2"/>
          <w:sz w:val="16"/>
          <w:u w:val="single" w:color="BEBEBE"/>
        </w:rPr>
        <w:t xml:space="preserve"> Partner)</w:t>
      </w:r>
      <w:r>
        <w:rPr>
          <w:rFonts w:ascii="Verdana"/>
          <w:color w:val="BEBEBE"/>
          <w:sz w:val="16"/>
          <w:u w:val="single" w:color="BEBEBE"/>
        </w:rPr>
        <w:tab/>
      </w:r>
    </w:p>
    <w:p w:rsidR="00263E2D" w:rsidRDefault="008D15C2">
      <w:pPr>
        <w:tabs>
          <w:tab w:val="left" w:pos="777"/>
          <w:tab w:val="left" w:pos="3612"/>
        </w:tabs>
        <w:ind w:left="12" w:right="9"/>
        <w:jc w:val="both"/>
        <w:rPr>
          <w:rFonts w:ascii="Times New Roman"/>
          <w:sz w:val="20"/>
        </w:rPr>
      </w:pPr>
      <w:r>
        <w:rPr>
          <w:rFonts w:ascii="Times New Roman"/>
          <w:sz w:val="20"/>
          <w:u w:val="single" w:color="BEBEBE"/>
        </w:rPr>
        <w:tab/>
      </w:r>
      <w:r>
        <w:rPr>
          <w:rFonts w:ascii="Times New Roman"/>
          <w:sz w:val="20"/>
        </w:rPr>
        <w:t xml:space="preserve"> </w:t>
      </w:r>
      <w:proofErr w:type="gramStart"/>
      <w:r>
        <w:rPr>
          <w:rFonts w:ascii="Times New Roman"/>
          <w:sz w:val="20"/>
        </w:rPr>
        <w:t>with</w:t>
      </w:r>
      <w:proofErr w:type="gramEnd"/>
      <w:r>
        <w:rPr>
          <w:rFonts w:ascii="Times New Roman"/>
          <w:sz w:val="20"/>
        </w:rPr>
        <w:t xml:space="preserve"> contact details </w:t>
      </w:r>
      <w:r>
        <w:rPr>
          <w:rFonts w:ascii="Verdana"/>
          <w:color w:val="BEBEBE"/>
          <w:sz w:val="16"/>
          <w:u w:val="single" w:color="BEBEBE"/>
        </w:rPr>
        <w:tab/>
        <w:t>Tel</w:t>
      </w:r>
      <w:r>
        <w:rPr>
          <w:rFonts w:ascii="Verdana"/>
          <w:color w:val="BEBEBE"/>
          <w:spacing w:val="-1"/>
          <w:sz w:val="16"/>
          <w:u w:val="single" w:color="BEBEBE"/>
        </w:rPr>
        <w:t xml:space="preserve"> </w:t>
      </w:r>
      <w:r>
        <w:rPr>
          <w:rFonts w:ascii="Verdana"/>
          <w:color w:val="BEBEBE"/>
          <w:sz w:val="16"/>
          <w:u w:val="single" w:color="BEBEBE"/>
        </w:rPr>
        <w:t>no.</w:t>
      </w:r>
      <w:r>
        <w:rPr>
          <w:rFonts w:ascii="Verdana"/>
          <w:color w:val="BEBEBE"/>
          <w:spacing w:val="-1"/>
          <w:sz w:val="16"/>
          <w:u w:val="single" w:color="BEBEBE"/>
        </w:rPr>
        <w:t xml:space="preserve"> </w:t>
      </w:r>
      <w:r>
        <w:rPr>
          <w:rFonts w:ascii="Verdana"/>
          <w:color w:val="BEBEBE"/>
          <w:sz w:val="16"/>
          <w:u w:val="single" w:color="BEBEBE"/>
        </w:rPr>
        <w:t>/</w:t>
      </w:r>
      <w:r>
        <w:rPr>
          <w:rFonts w:ascii="Verdana"/>
          <w:color w:val="BEBEBE"/>
          <w:spacing w:val="-4"/>
          <w:sz w:val="16"/>
          <w:u w:val="single" w:color="BEBEBE"/>
        </w:rPr>
        <w:t xml:space="preserve"> </w:t>
      </w:r>
      <w:r>
        <w:rPr>
          <w:rFonts w:ascii="Verdana"/>
          <w:color w:val="BEBEBE"/>
          <w:sz w:val="16"/>
          <w:u w:val="single" w:color="BEBEBE"/>
        </w:rPr>
        <w:t>Cellphone</w:t>
      </w:r>
      <w:r>
        <w:rPr>
          <w:rFonts w:ascii="Verdana"/>
          <w:color w:val="BEBEBE"/>
          <w:spacing w:val="-3"/>
          <w:sz w:val="16"/>
          <w:u w:val="single" w:color="BEBEBE"/>
        </w:rPr>
        <w:t xml:space="preserve"> </w:t>
      </w:r>
      <w:r>
        <w:rPr>
          <w:rFonts w:ascii="Verdana"/>
          <w:color w:val="BEBEBE"/>
          <w:sz w:val="16"/>
          <w:u w:val="single" w:color="BEBEBE"/>
        </w:rPr>
        <w:t>no.</w:t>
      </w:r>
      <w:r>
        <w:rPr>
          <w:rFonts w:ascii="Verdana"/>
          <w:color w:val="BEBEBE"/>
          <w:spacing w:val="-4"/>
          <w:sz w:val="16"/>
          <w:u w:val="single" w:color="BEBEBE"/>
        </w:rPr>
        <w:t xml:space="preserve"> </w:t>
      </w:r>
      <w:r>
        <w:rPr>
          <w:rFonts w:ascii="Verdana"/>
          <w:color w:val="BEBEBE"/>
          <w:sz w:val="16"/>
          <w:u w:val="single" w:color="BEBEBE"/>
        </w:rPr>
        <w:t>/</w:t>
      </w:r>
      <w:r>
        <w:rPr>
          <w:rFonts w:ascii="Verdana"/>
          <w:color w:val="BEBEBE"/>
          <w:spacing w:val="-1"/>
          <w:sz w:val="16"/>
          <w:u w:val="single" w:color="BEBEBE"/>
        </w:rPr>
        <w:t xml:space="preserve"> </w:t>
      </w:r>
      <w:r>
        <w:rPr>
          <w:rFonts w:ascii="Verdana"/>
          <w:color w:val="BEBEBE"/>
          <w:sz w:val="16"/>
          <w:u w:val="single" w:color="BEBEBE"/>
        </w:rPr>
        <w:t>Email</w:t>
      </w:r>
      <w:r>
        <w:rPr>
          <w:rFonts w:ascii="Verdana"/>
          <w:color w:val="BEBEBE"/>
          <w:spacing w:val="-1"/>
          <w:sz w:val="16"/>
          <w:u w:val="single" w:color="BEBEBE"/>
        </w:rPr>
        <w:t xml:space="preserve"> </w:t>
      </w:r>
      <w:r>
        <w:rPr>
          <w:rFonts w:ascii="Verdana"/>
          <w:color w:val="BEBEBE"/>
          <w:sz w:val="16"/>
          <w:u w:val="single" w:color="BEBEBE"/>
        </w:rPr>
        <w:t>Address</w:t>
      </w:r>
      <w:r>
        <w:rPr>
          <w:rFonts w:ascii="Verdana"/>
          <w:color w:val="BEBEBE"/>
          <w:spacing w:val="80"/>
          <w:sz w:val="16"/>
          <w:u w:val="single" w:color="BEBEBE"/>
        </w:rPr>
        <w:t xml:space="preserve">   </w:t>
      </w:r>
      <w:r>
        <w:rPr>
          <w:rFonts w:ascii="Verdana"/>
          <w:color w:val="BEBEBE"/>
          <w:spacing w:val="-7"/>
          <w:sz w:val="16"/>
        </w:rPr>
        <w:t xml:space="preserve"> </w:t>
      </w:r>
      <w:r>
        <w:rPr>
          <w:rFonts w:ascii="Times New Roman"/>
          <w:sz w:val="20"/>
        </w:rPr>
        <w:t>is a person of a good moral character based on the general background check, conducted through investigation of personal and employment history. Thus, al</w:t>
      </w:r>
      <w:r>
        <w:rPr>
          <w:rFonts w:ascii="Times New Roman"/>
          <w:sz w:val="20"/>
        </w:rPr>
        <w:t>lowing/qualifying him/her to be accredited as an International Marketing Partner for THE CORPORATION. This background check will include, but is not limited to, verification of any dates, names, facts, or circumstances provided by the applicant Marketing P</w:t>
      </w:r>
      <w:r>
        <w:rPr>
          <w:rFonts w:ascii="Times New Roman"/>
          <w:sz w:val="20"/>
        </w:rPr>
        <w:t>artner on his/her accreditation application. This further understands that no additional notice shall be required to conduct additional background checks once/if said applicant become an Accredited Marketing Partner.</w:t>
      </w:r>
    </w:p>
    <w:p w:rsidR="00263E2D" w:rsidRDefault="008D15C2">
      <w:pPr>
        <w:spacing w:before="184"/>
        <w:ind w:left="12" w:right="9"/>
        <w:jc w:val="both"/>
        <w:rPr>
          <w:rFonts w:ascii="Times New Roman"/>
          <w:sz w:val="20"/>
        </w:rPr>
      </w:pPr>
      <w:r>
        <w:rPr>
          <w:rFonts w:ascii="Times New Roman"/>
          <w:sz w:val="16"/>
        </w:rPr>
        <w:t>(The scope of this investigative report</w:t>
      </w:r>
      <w:r>
        <w:rPr>
          <w:rFonts w:ascii="Times New Roman"/>
          <w:sz w:val="16"/>
        </w:rPr>
        <w:t xml:space="preserve"> may include, but is not limited to, the following areas: Verification of Social Security Number, current and previous residences,</w:t>
      </w:r>
      <w:r>
        <w:rPr>
          <w:rFonts w:ascii="Times New Roman"/>
          <w:spacing w:val="40"/>
          <w:sz w:val="16"/>
        </w:rPr>
        <w:t xml:space="preserve"> </w:t>
      </w:r>
      <w:r>
        <w:rPr>
          <w:rFonts w:ascii="Times New Roman"/>
          <w:sz w:val="16"/>
        </w:rPr>
        <w:t>employment history</w:t>
      </w:r>
      <w:r>
        <w:rPr>
          <w:rFonts w:ascii="Times New Roman"/>
          <w:spacing w:val="-3"/>
          <w:sz w:val="16"/>
        </w:rPr>
        <w:t xml:space="preserve"> </w:t>
      </w:r>
      <w:r>
        <w:rPr>
          <w:rFonts w:ascii="Times New Roman"/>
          <w:sz w:val="16"/>
        </w:rPr>
        <w:t>including</w:t>
      </w:r>
      <w:r>
        <w:rPr>
          <w:rFonts w:ascii="Times New Roman"/>
          <w:spacing w:val="-3"/>
          <w:sz w:val="16"/>
        </w:rPr>
        <w:t xml:space="preserve"> </w:t>
      </w:r>
      <w:r>
        <w:rPr>
          <w:rFonts w:ascii="Times New Roman"/>
          <w:sz w:val="16"/>
        </w:rPr>
        <w:t>all</w:t>
      </w:r>
      <w:r>
        <w:rPr>
          <w:rFonts w:ascii="Times New Roman"/>
          <w:spacing w:val="-1"/>
          <w:sz w:val="16"/>
        </w:rPr>
        <w:t xml:space="preserve"> </w:t>
      </w:r>
      <w:r>
        <w:rPr>
          <w:rFonts w:ascii="Times New Roman"/>
          <w:sz w:val="16"/>
        </w:rPr>
        <w:t>personnel</w:t>
      </w:r>
      <w:r>
        <w:rPr>
          <w:rFonts w:ascii="Times New Roman"/>
          <w:spacing w:val="-1"/>
          <w:sz w:val="16"/>
        </w:rPr>
        <w:t xml:space="preserve"> </w:t>
      </w:r>
      <w:r>
        <w:rPr>
          <w:rFonts w:ascii="Times New Roman"/>
          <w:sz w:val="16"/>
        </w:rPr>
        <w:t>files, education,</w:t>
      </w:r>
      <w:r>
        <w:rPr>
          <w:rFonts w:ascii="Times New Roman"/>
          <w:spacing w:val="-1"/>
          <w:sz w:val="16"/>
        </w:rPr>
        <w:t xml:space="preserve"> </w:t>
      </w:r>
      <w:r>
        <w:rPr>
          <w:rFonts w:ascii="Times New Roman"/>
          <w:sz w:val="16"/>
        </w:rPr>
        <w:t xml:space="preserve">character references, </w:t>
      </w:r>
      <w:r>
        <w:rPr>
          <w:rFonts w:ascii="Times New Roman"/>
          <w:b/>
          <w:sz w:val="16"/>
        </w:rPr>
        <w:t xml:space="preserve">Credit History </w:t>
      </w:r>
      <w:r>
        <w:rPr>
          <w:rFonts w:ascii="Times New Roman"/>
          <w:sz w:val="16"/>
        </w:rPr>
        <w:t>and reports,</w:t>
      </w:r>
      <w:r>
        <w:rPr>
          <w:rFonts w:ascii="Times New Roman"/>
          <w:spacing w:val="-1"/>
          <w:sz w:val="16"/>
        </w:rPr>
        <w:t xml:space="preserve"> </w:t>
      </w:r>
      <w:r>
        <w:rPr>
          <w:rFonts w:ascii="Times New Roman"/>
          <w:sz w:val="16"/>
        </w:rPr>
        <w:t>criminal</w:t>
      </w:r>
      <w:r>
        <w:rPr>
          <w:rFonts w:ascii="Times New Roman"/>
          <w:spacing w:val="-1"/>
          <w:sz w:val="16"/>
        </w:rPr>
        <w:t xml:space="preserve"> </w:t>
      </w:r>
      <w:r>
        <w:rPr>
          <w:rFonts w:ascii="Times New Roman"/>
          <w:sz w:val="16"/>
        </w:rPr>
        <w:t>history</w:t>
      </w:r>
      <w:r>
        <w:rPr>
          <w:rFonts w:ascii="Times New Roman"/>
          <w:spacing w:val="-3"/>
          <w:sz w:val="16"/>
        </w:rPr>
        <w:t xml:space="preserve"> </w:t>
      </w:r>
      <w:r>
        <w:rPr>
          <w:rFonts w:ascii="Times New Roman"/>
          <w:sz w:val="16"/>
        </w:rPr>
        <w:t>records from any</w:t>
      </w:r>
      <w:r>
        <w:rPr>
          <w:rFonts w:ascii="Times New Roman"/>
          <w:spacing w:val="-3"/>
          <w:sz w:val="16"/>
        </w:rPr>
        <w:t xml:space="preserve"> </w:t>
      </w:r>
      <w:r>
        <w:rPr>
          <w:rFonts w:ascii="Times New Roman"/>
          <w:sz w:val="16"/>
        </w:rPr>
        <w:t>criminal</w:t>
      </w:r>
      <w:r>
        <w:rPr>
          <w:rFonts w:ascii="Times New Roman"/>
          <w:spacing w:val="-1"/>
          <w:sz w:val="16"/>
        </w:rPr>
        <w:t xml:space="preserve"> </w:t>
      </w:r>
      <w:r>
        <w:rPr>
          <w:rFonts w:ascii="Times New Roman"/>
          <w:sz w:val="16"/>
        </w:rPr>
        <w:t>justice</w:t>
      </w:r>
      <w:r>
        <w:rPr>
          <w:rFonts w:ascii="Times New Roman"/>
          <w:spacing w:val="-1"/>
          <w:sz w:val="16"/>
        </w:rPr>
        <w:t xml:space="preserve"> </w:t>
      </w:r>
      <w:r>
        <w:rPr>
          <w:rFonts w:ascii="Times New Roman"/>
          <w:sz w:val="16"/>
        </w:rPr>
        <w:t>agency</w:t>
      </w:r>
      <w:r>
        <w:rPr>
          <w:rFonts w:ascii="Times New Roman"/>
          <w:spacing w:val="40"/>
          <w:sz w:val="16"/>
        </w:rPr>
        <w:t xml:space="preserve"> </w:t>
      </w:r>
      <w:r>
        <w:rPr>
          <w:rFonts w:ascii="Times New Roman"/>
          <w:sz w:val="16"/>
        </w:rPr>
        <w:t>in any or all federal, state county jurisdictions, birth records and any other public records.</w:t>
      </w:r>
      <w:r>
        <w:rPr>
          <w:rFonts w:ascii="Times New Roman"/>
          <w:sz w:val="20"/>
        </w:rPr>
        <w:t>)</w:t>
      </w:r>
    </w:p>
    <w:p w:rsidR="00263E2D" w:rsidRDefault="00263E2D">
      <w:pPr>
        <w:pStyle w:val="BodyText"/>
        <w:rPr>
          <w:rFonts w:ascii="Times New Roman"/>
          <w:sz w:val="20"/>
        </w:rPr>
      </w:pPr>
    </w:p>
    <w:p w:rsidR="00263E2D" w:rsidRDefault="00263E2D">
      <w:pPr>
        <w:pStyle w:val="BodyText"/>
        <w:rPr>
          <w:rFonts w:ascii="Times New Roman"/>
          <w:sz w:val="20"/>
        </w:rPr>
      </w:pPr>
    </w:p>
    <w:p w:rsidR="00263E2D" w:rsidRDefault="00263E2D">
      <w:pPr>
        <w:pStyle w:val="BodyText"/>
        <w:rPr>
          <w:rFonts w:ascii="Times New Roman"/>
          <w:sz w:val="20"/>
        </w:rPr>
      </w:pPr>
    </w:p>
    <w:p w:rsidR="00263E2D" w:rsidRDefault="008D15C2">
      <w:pPr>
        <w:pStyle w:val="BodyText"/>
        <w:spacing w:before="120"/>
        <w:rPr>
          <w:rFonts w:ascii="Times New Roman"/>
          <w:sz w:val="20"/>
        </w:rPr>
      </w:pPr>
      <w:r>
        <w:rPr>
          <w:rFonts w:ascii="Times New Roman"/>
          <w:noProof/>
          <w:sz w:val="20"/>
        </w:rPr>
        <mc:AlternateContent>
          <mc:Choice Requires="wps">
            <w:drawing>
              <wp:anchor distT="0" distB="0" distL="0" distR="0" simplePos="0" relativeHeight="251665408" behindDoc="1" locked="0" layoutInCell="1" allowOverlap="1">
                <wp:simplePos x="0" y="0"/>
                <wp:positionH relativeFrom="page">
                  <wp:posOffset>457200</wp:posOffset>
                </wp:positionH>
                <wp:positionV relativeFrom="paragraph">
                  <wp:posOffset>237721</wp:posOffset>
                </wp:positionV>
                <wp:extent cx="2743835" cy="9525"/>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835" cy="9525"/>
                        </a:xfrm>
                        <a:custGeom>
                          <a:avLst/>
                          <a:gdLst/>
                          <a:ahLst/>
                          <a:cxnLst/>
                          <a:rect l="l" t="t" r="r" b="b"/>
                          <a:pathLst>
                            <a:path w="2743835" h="9525">
                              <a:moveTo>
                                <a:pt x="2743835" y="0"/>
                              </a:moveTo>
                              <a:lnTo>
                                <a:pt x="0" y="0"/>
                              </a:lnTo>
                              <a:lnTo>
                                <a:pt x="0" y="9144"/>
                              </a:lnTo>
                              <a:lnTo>
                                <a:pt x="2743835" y="9144"/>
                              </a:lnTo>
                              <a:lnTo>
                                <a:pt x="27438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6pt;margin-top:18.718239pt;width:216.05pt;height:.72pt;mso-position-horizontal-relative:page;mso-position-vertical-relative:paragraph;z-index:-15719936;mso-wrap-distance-left:0;mso-wrap-distance-right:0" id="docshape33" filled="true" fillcolor="#000000" stroked="false">
                <v:fill type="solid"/>
                <w10:wrap type="topAndBottom"/>
              </v:rect>
            </w:pict>
          </mc:Fallback>
        </mc:AlternateContent>
      </w:r>
    </w:p>
    <w:p w:rsidR="00263E2D" w:rsidRDefault="008D15C2">
      <w:pPr>
        <w:spacing w:before="8"/>
        <w:ind w:left="12"/>
        <w:rPr>
          <w:b/>
        </w:rPr>
      </w:pPr>
      <w:r>
        <w:rPr>
          <w:b/>
          <w:color w:val="202020"/>
          <w:spacing w:val="-4"/>
        </w:rPr>
        <w:t>(Signature</w:t>
      </w:r>
      <w:r>
        <w:rPr>
          <w:b/>
          <w:color w:val="202020"/>
          <w:spacing w:val="4"/>
        </w:rPr>
        <w:t xml:space="preserve"> </w:t>
      </w:r>
      <w:r>
        <w:rPr>
          <w:b/>
          <w:color w:val="202020"/>
          <w:spacing w:val="-4"/>
        </w:rPr>
        <w:t>over</w:t>
      </w:r>
      <w:r>
        <w:rPr>
          <w:b/>
          <w:color w:val="202020"/>
          <w:spacing w:val="4"/>
        </w:rPr>
        <w:t xml:space="preserve"> </w:t>
      </w:r>
      <w:r>
        <w:rPr>
          <w:b/>
          <w:color w:val="202020"/>
          <w:spacing w:val="-4"/>
        </w:rPr>
        <w:t>printed</w:t>
      </w:r>
      <w:r>
        <w:rPr>
          <w:b/>
          <w:color w:val="202020"/>
          <w:spacing w:val="-16"/>
        </w:rPr>
        <w:t xml:space="preserve"> </w:t>
      </w:r>
      <w:r>
        <w:rPr>
          <w:b/>
          <w:color w:val="202020"/>
          <w:spacing w:val="-4"/>
        </w:rPr>
        <w:t>name</w:t>
      </w:r>
      <w:r>
        <w:rPr>
          <w:b/>
          <w:color w:val="202020"/>
          <w:spacing w:val="-16"/>
        </w:rPr>
        <w:t xml:space="preserve"> </w:t>
      </w:r>
      <w:r>
        <w:rPr>
          <w:b/>
          <w:color w:val="202020"/>
          <w:spacing w:val="-4"/>
        </w:rPr>
        <w:t>/</w:t>
      </w:r>
      <w:r>
        <w:rPr>
          <w:b/>
          <w:color w:val="202020"/>
          <w:spacing w:val="-22"/>
        </w:rPr>
        <w:t xml:space="preserve"> </w:t>
      </w:r>
      <w:r>
        <w:rPr>
          <w:b/>
          <w:color w:val="202020"/>
          <w:spacing w:val="-4"/>
        </w:rPr>
        <w:t>Date)</w:t>
      </w:r>
    </w:p>
    <w:p w:rsidR="00263E2D" w:rsidRDefault="008D15C2">
      <w:pPr>
        <w:pStyle w:val="BodyText"/>
        <w:spacing w:before="11"/>
        <w:ind w:left="61"/>
      </w:pPr>
      <w:r>
        <w:rPr>
          <w:spacing w:val="-10"/>
        </w:rPr>
        <w:t>Sales</w:t>
      </w:r>
      <w:r>
        <w:rPr>
          <w:spacing w:val="-16"/>
        </w:rPr>
        <w:t xml:space="preserve"> </w:t>
      </w:r>
      <w:r>
        <w:rPr>
          <w:spacing w:val="-10"/>
        </w:rPr>
        <w:t>Manager</w:t>
      </w:r>
      <w:r>
        <w:rPr>
          <w:spacing w:val="-1"/>
        </w:rPr>
        <w:t xml:space="preserve"> </w:t>
      </w:r>
      <w:r>
        <w:rPr>
          <w:spacing w:val="-10"/>
        </w:rPr>
        <w:t>/</w:t>
      </w:r>
      <w:r>
        <w:rPr>
          <w:spacing w:val="-4"/>
        </w:rPr>
        <w:t xml:space="preserve"> </w:t>
      </w:r>
      <w:r>
        <w:rPr>
          <w:spacing w:val="-10"/>
        </w:rPr>
        <w:t>Marketing</w:t>
      </w:r>
      <w:r>
        <w:t xml:space="preserve"> </w:t>
      </w:r>
      <w:r>
        <w:rPr>
          <w:spacing w:val="-10"/>
        </w:rPr>
        <w:t>Director</w:t>
      </w:r>
    </w:p>
    <w:p w:rsidR="00263E2D" w:rsidRDefault="00263E2D">
      <w:pPr>
        <w:pStyle w:val="BodyText"/>
        <w:sectPr w:rsidR="00263E2D">
          <w:headerReference w:type="default" r:id="rId14"/>
          <w:pgSz w:w="12240" w:h="20160"/>
          <w:pgMar w:top="2040" w:right="708" w:bottom="280" w:left="708" w:header="0" w:footer="0" w:gutter="0"/>
          <w:cols w:space="720"/>
        </w:sectPr>
      </w:pPr>
    </w:p>
    <w:p w:rsidR="00263E2D" w:rsidRDefault="008D15C2">
      <w:pPr>
        <w:pStyle w:val="Heading1"/>
        <w:spacing w:before="46"/>
        <w:ind w:left="20"/>
        <w:jc w:val="center"/>
      </w:pPr>
      <w:bookmarkStart w:id="3" w:name="DPA_(1)"/>
      <w:bookmarkEnd w:id="3"/>
      <w:r>
        <w:lastRenderedPageBreak/>
        <w:t>DATA</w:t>
      </w:r>
      <w:r>
        <w:rPr>
          <w:spacing w:val="-4"/>
        </w:rPr>
        <w:t xml:space="preserve"> </w:t>
      </w:r>
      <w:r>
        <w:t>PRIVACY</w:t>
      </w:r>
      <w:r>
        <w:rPr>
          <w:spacing w:val="-6"/>
        </w:rPr>
        <w:t xml:space="preserve"> </w:t>
      </w:r>
      <w:r>
        <w:t>CONSENT</w:t>
      </w:r>
      <w:r>
        <w:rPr>
          <w:spacing w:val="-3"/>
        </w:rPr>
        <w:t xml:space="preserve"> </w:t>
      </w:r>
      <w:r>
        <w:rPr>
          <w:spacing w:val="-4"/>
        </w:rPr>
        <w:t>FORM</w:t>
      </w:r>
    </w:p>
    <w:p w:rsidR="00263E2D" w:rsidRDefault="00263E2D">
      <w:pPr>
        <w:pStyle w:val="BodyText"/>
        <w:rPr>
          <w:b/>
        </w:rPr>
      </w:pPr>
    </w:p>
    <w:p w:rsidR="00263E2D" w:rsidRDefault="00263E2D">
      <w:pPr>
        <w:pStyle w:val="BodyText"/>
        <w:spacing w:before="142"/>
        <w:rPr>
          <w:b/>
        </w:rPr>
      </w:pPr>
    </w:p>
    <w:p w:rsidR="00263E2D" w:rsidRDefault="008D15C2">
      <w:pPr>
        <w:tabs>
          <w:tab w:val="left" w:pos="4153"/>
          <w:tab w:val="left" w:pos="4487"/>
          <w:tab w:val="left" w:pos="4940"/>
          <w:tab w:val="left" w:pos="5622"/>
          <w:tab w:val="left" w:pos="6260"/>
          <w:tab w:val="left" w:pos="7162"/>
          <w:tab w:val="left" w:pos="8530"/>
          <w:tab w:val="left" w:pos="9022"/>
        </w:tabs>
        <w:jc w:val="center"/>
        <w:rPr>
          <w:sz w:val="21"/>
        </w:rPr>
      </w:pPr>
      <w:r>
        <w:rPr>
          <w:noProof/>
          <w:sz w:val="21"/>
        </w:rPr>
        <mc:AlternateContent>
          <mc:Choice Requires="wps">
            <w:drawing>
              <wp:anchor distT="0" distB="0" distL="0" distR="0" simplePos="0" relativeHeight="251661312" behindDoc="1" locked="0" layoutInCell="1" allowOverlap="1">
                <wp:simplePos x="0" y="0"/>
                <wp:positionH relativeFrom="page">
                  <wp:posOffset>1028700</wp:posOffset>
                </wp:positionH>
                <wp:positionV relativeFrom="paragraph">
                  <wp:posOffset>-60238</wp:posOffset>
                </wp:positionV>
                <wp:extent cx="2523490" cy="212090"/>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3490" cy="212090"/>
                          <a:chOff x="0" y="0"/>
                          <a:chExt cx="2523490" cy="212090"/>
                        </a:xfrm>
                      </wpg:grpSpPr>
                      <wps:wsp>
                        <wps:cNvPr id="36" name="Graphic 36"/>
                        <wps:cNvSpPr/>
                        <wps:spPr>
                          <a:xfrm>
                            <a:off x="131295" y="207219"/>
                            <a:ext cx="2392045" cy="1270"/>
                          </a:xfrm>
                          <a:custGeom>
                            <a:avLst/>
                            <a:gdLst/>
                            <a:ahLst/>
                            <a:cxnLst/>
                            <a:rect l="l" t="t" r="r" b="b"/>
                            <a:pathLst>
                              <a:path w="2392045">
                                <a:moveTo>
                                  <a:pt x="0" y="0"/>
                                </a:moveTo>
                                <a:lnTo>
                                  <a:pt x="2392021" y="0"/>
                                </a:lnTo>
                              </a:path>
                            </a:pathLst>
                          </a:custGeom>
                          <a:ln w="8717">
                            <a:solidFill>
                              <a:srgbClr val="000000"/>
                            </a:solidFill>
                            <a:prstDash val="solid"/>
                          </a:ln>
                        </wps:spPr>
                        <wps:bodyPr wrap="square" lIns="0" tIns="0" rIns="0" bIns="0" rtlCol="0">
                          <a:prstTxWarp prst="textNoShape">
                            <a:avLst/>
                          </a:prstTxWarp>
                          <a:noAutofit/>
                        </wps:bodyPr>
                      </wps:wsp>
                      <wps:wsp>
                        <wps:cNvPr id="37" name="Graphic 37"/>
                        <wps:cNvSpPr/>
                        <wps:spPr>
                          <a:xfrm>
                            <a:off x="19050" y="19050"/>
                            <a:ext cx="180975" cy="165100"/>
                          </a:xfrm>
                          <a:custGeom>
                            <a:avLst/>
                            <a:gdLst/>
                            <a:ahLst/>
                            <a:cxnLst/>
                            <a:rect l="l" t="t" r="r" b="b"/>
                            <a:pathLst>
                              <a:path w="180975" h="165100">
                                <a:moveTo>
                                  <a:pt x="66675" y="165100"/>
                                </a:moveTo>
                                <a:lnTo>
                                  <a:pt x="180975" y="0"/>
                                </a:lnTo>
                              </a:path>
                              <a:path w="180975" h="165100">
                                <a:moveTo>
                                  <a:pt x="72390" y="158750"/>
                                </a:moveTo>
                                <a:lnTo>
                                  <a:pt x="0" y="109855"/>
                                </a:lnTo>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1pt;margin-top:-4.743203pt;width:198.7pt;height:16.7pt;mso-position-horizontal-relative:page;mso-position-vertical-relative:paragraph;z-index:-15953920" id="docshapegroup35" coordorigin="1620,-95" coordsize="3974,334">
                <v:line style="position:absolute" from="1827,231" to="5594,231" stroked="true" strokeweight=".6864pt" strokecolor="#000000">
                  <v:stroke dashstyle="solid"/>
                </v:line>
                <v:shape style="position:absolute;left:1650;top:-65;width:285;height:260" id="docshape36" coordorigin="1650,-65" coordsize="285,260" path="m1755,195l1935,-65m1764,185l1650,108e" filled="false" stroked="true" strokeweight="3pt" strokecolor="#000000">
                  <v:path arrowok="t"/>
                  <v:stroke dashstyle="solid"/>
                </v:shape>
                <w10:wrap type="none"/>
              </v:group>
            </w:pict>
          </mc:Fallback>
        </mc:AlternateContent>
      </w:r>
      <w:r>
        <w:rPr>
          <w:spacing w:val="-5"/>
          <w:sz w:val="21"/>
        </w:rPr>
        <w:t>I</w:t>
      </w:r>
      <w:proofErr w:type="gramStart"/>
      <w:r>
        <w:rPr>
          <w:spacing w:val="-5"/>
          <w:sz w:val="21"/>
        </w:rPr>
        <w:t>,</w:t>
      </w:r>
      <w:r>
        <w:rPr>
          <w:sz w:val="21"/>
        </w:rPr>
        <w:tab/>
      </w:r>
      <w:r>
        <w:rPr>
          <w:spacing w:val="-10"/>
          <w:sz w:val="21"/>
        </w:rPr>
        <w:t>,</w:t>
      </w:r>
      <w:proofErr w:type="gramEnd"/>
      <w:r>
        <w:rPr>
          <w:sz w:val="21"/>
        </w:rPr>
        <w:tab/>
      </w:r>
      <w:r>
        <w:rPr>
          <w:spacing w:val="-5"/>
          <w:sz w:val="21"/>
        </w:rPr>
        <w:t>of</w:t>
      </w:r>
      <w:r>
        <w:rPr>
          <w:sz w:val="21"/>
        </w:rPr>
        <w:tab/>
      </w:r>
      <w:r>
        <w:rPr>
          <w:spacing w:val="-2"/>
          <w:sz w:val="21"/>
        </w:rPr>
        <w:t>legal</w:t>
      </w:r>
      <w:r>
        <w:rPr>
          <w:sz w:val="21"/>
        </w:rPr>
        <w:tab/>
      </w:r>
      <w:r>
        <w:rPr>
          <w:spacing w:val="-4"/>
          <w:sz w:val="21"/>
        </w:rPr>
        <w:t>age,</w:t>
      </w:r>
      <w:r>
        <w:rPr>
          <w:sz w:val="21"/>
        </w:rPr>
        <w:tab/>
      </w:r>
      <w:r>
        <w:rPr>
          <w:spacing w:val="-2"/>
          <w:sz w:val="21"/>
        </w:rPr>
        <w:t>Filipino</w:t>
      </w:r>
      <w:r>
        <w:rPr>
          <w:sz w:val="21"/>
        </w:rPr>
        <w:tab/>
      </w:r>
      <w:r>
        <w:rPr>
          <w:spacing w:val="-2"/>
          <w:sz w:val="21"/>
        </w:rPr>
        <w:t>(citizenship),</w:t>
      </w:r>
      <w:r>
        <w:rPr>
          <w:sz w:val="21"/>
        </w:rPr>
        <w:tab/>
      </w:r>
      <w:r>
        <w:rPr>
          <w:spacing w:val="-5"/>
          <w:sz w:val="21"/>
        </w:rPr>
        <w:t>an</w:t>
      </w:r>
      <w:r>
        <w:rPr>
          <w:sz w:val="21"/>
        </w:rPr>
        <w:tab/>
      </w:r>
      <w:r>
        <w:rPr>
          <w:spacing w:val="-4"/>
          <w:sz w:val="21"/>
        </w:rPr>
        <w:t>(job</w:t>
      </w:r>
    </w:p>
    <w:p w:rsidR="00263E2D" w:rsidRDefault="00263E2D">
      <w:pPr>
        <w:jc w:val="center"/>
        <w:rPr>
          <w:sz w:val="21"/>
        </w:rPr>
        <w:sectPr w:rsidR="00263E2D">
          <w:headerReference w:type="default" r:id="rId15"/>
          <w:pgSz w:w="12240" w:h="15840"/>
          <w:pgMar w:top="1380" w:right="1417" w:bottom="280" w:left="1417" w:header="707" w:footer="0" w:gutter="0"/>
          <w:pgNumType w:start="1"/>
          <w:cols w:space="720"/>
        </w:sectPr>
      </w:pPr>
    </w:p>
    <w:p w:rsidR="00263E2D" w:rsidRDefault="008D15C2">
      <w:pPr>
        <w:spacing w:line="254" w:lineRule="exact"/>
        <w:ind w:left="23"/>
        <w:rPr>
          <w:b/>
          <w:position w:val="1"/>
          <w:sz w:val="21"/>
        </w:rPr>
      </w:pPr>
      <w:r>
        <w:rPr>
          <w:sz w:val="21"/>
        </w:rPr>
        <w:lastRenderedPageBreak/>
        <w:t>applicant/employee/consultant)</w:t>
      </w:r>
      <w:r>
        <w:rPr>
          <w:spacing w:val="-2"/>
          <w:sz w:val="21"/>
        </w:rPr>
        <w:t xml:space="preserve"> </w:t>
      </w:r>
      <w:r>
        <w:rPr>
          <w:sz w:val="21"/>
        </w:rPr>
        <w:t>of</w:t>
      </w:r>
      <w:r>
        <w:rPr>
          <w:spacing w:val="31"/>
          <w:sz w:val="21"/>
        </w:rPr>
        <w:t xml:space="preserve"> </w:t>
      </w:r>
      <w:proofErr w:type="spellStart"/>
      <w:r>
        <w:rPr>
          <w:b/>
          <w:position w:val="1"/>
          <w:sz w:val="21"/>
        </w:rPr>
        <w:t>DiamondLand</w:t>
      </w:r>
      <w:proofErr w:type="spellEnd"/>
      <w:r>
        <w:rPr>
          <w:b/>
          <w:spacing w:val="-9"/>
          <w:position w:val="1"/>
          <w:sz w:val="21"/>
        </w:rPr>
        <w:t xml:space="preserve"> </w:t>
      </w:r>
      <w:r>
        <w:rPr>
          <w:b/>
          <w:position w:val="1"/>
          <w:sz w:val="21"/>
        </w:rPr>
        <w:t>Bright</w:t>
      </w:r>
      <w:r>
        <w:rPr>
          <w:b/>
          <w:spacing w:val="-8"/>
          <w:position w:val="1"/>
          <w:sz w:val="21"/>
        </w:rPr>
        <w:t xml:space="preserve"> </w:t>
      </w:r>
      <w:r>
        <w:rPr>
          <w:b/>
          <w:spacing w:val="-5"/>
          <w:position w:val="1"/>
          <w:sz w:val="21"/>
        </w:rPr>
        <w:t>OPC</w:t>
      </w:r>
    </w:p>
    <w:p w:rsidR="00263E2D" w:rsidRDefault="008D15C2">
      <w:pPr>
        <w:spacing w:line="255" w:lineRule="exact"/>
        <w:ind w:left="23"/>
        <w:rPr>
          <w:sz w:val="21"/>
        </w:rPr>
      </w:pPr>
      <w:proofErr w:type="gramStart"/>
      <w:r>
        <w:rPr>
          <w:spacing w:val="-2"/>
          <w:sz w:val="21"/>
        </w:rPr>
        <w:t>that</w:t>
      </w:r>
      <w:proofErr w:type="gramEnd"/>
      <w:r>
        <w:rPr>
          <w:spacing w:val="-2"/>
          <w:sz w:val="21"/>
        </w:rPr>
        <w:t>:</w:t>
      </w:r>
    </w:p>
    <w:p w:rsidR="00263E2D" w:rsidRDefault="008D15C2">
      <w:pPr>
        <w:spacing w:line="245" w:lineRule="exact"/>
        <w:ind w:left="23"/>
        <w:rPr>
          <w:sz w:val="21"/>
        </w:rPr>
      </w:pPr>
      <w:r>
        <w:br w:type="column"/>
      </w:r>
      <w:proofErr w:type="gramStart"/>
      <w:r>
        <w:rPr>
          <w:sz w:val="21"/>
        </w:rPr>
        <w:lastRenderedPageBreak/>
        <w:t>do</w:t>
      </w:r>
      <w:proofErr w:type="gramEnd"/>
      <w:r>
        <w:rPr>
          <w:spacing w:val="70"/>
          <w:w w:val="150"/>
          <w:sz w:val="21"/>
        </w:rPr>
        <w:t xml:space="preserve"> </w:t>
      </w:r>
      <w:r>
        <w:rPr>
          <w:sz w:val="21"/>
        </w:rPr>
        <w:t>hereby</w:t>
      </w:r>
      <w:r>
        <w:rPr>
          <w:spacing w:val="47"/>
          <w:sz w:val="21"/>
        </w:rPr>
        <w:t xml:space="preserve"> </w:t>
      </w:r>
      <w:r>
        <w:rPr>
          <w:sz w:val="21"/>
        </w:rPr>
        <w:t>voluntarily</w:t>
      </w:r>
      <w:r>
        <w:rPr>
          <w:spacing w:val="47"/>
          <w:sz w:val="21"/>
        </w:rPr>
        <w:t xml:space="preserve"> </w:t>
      </w:r>
      <w:r>
        <w:rPr>
          <w:sz w:val="21"/>
        </w:rPr>
        <w:t>and</w:t>
      </w:r>
      <w:r>
        <w:rPr>
          <w:spacing w:val="47"/>
          <w:sz w:val="21"/>
        </w:rPr>
        <w:t xml:space="preserve"> </w:t>
      </w:r>
      <w:r>
        <w:rPr>
          <w:sz w:val="21"/>
        </w:rPr>
        <w:t>knowingly</w:t>
      </w:r>
      <w:r>
        <w:rPr>
          <w:spacing w:val="47"/>
          <w:sz w:val="21"/>
        </w:rPr>
        <w:t xml:space="preserve"> </w:t>
      </w:r>
      <w:r>
        <w:rPr>
          <w:spacing w:val="-2"/>
          <w:sz w:val="21"/>
        </w:rPr>
        <w:t>state</w:t>
      </w:r>
    </w:p>
    <w:p w:rsidR="00263E2D" w:rsidRDefault="00263E2D">
      <w:pPr>
        <w:spacing w:line="245" w:lineRule="exact"/>
        <w:rPr>
          <w:sz w:val="21"/>
        </w:rPr>
        <w:sectPr w:rsidR="00263E2D">
          <w:type w:val="continuous"/>
          <w:pgSz w:w="12240" w:h="15840"/>
          <w:pgMar w:top="0" w:right="1417" w:bottom="280" w:left="1417" w:header="707" w:footer="0" w:gutter="0"/>
          <w:cols w:num="2" w:space="720" w:equalWidth="0">
            <w:col w:w="5327" w:space="100"/>
            <w:col w:w="3979"/>
          </w:cols>
        </w:sectPr>
      </w:pPr>
    </w:p>
    <w:p w:rsidR="00263E2D" w:rsidRDefault="00263E2D">
      <w:pPr>
        <w:pStyle w:val="BodyText"/>
        <w:spacing w:before="1"/>
        <w:rPr>
          <w:sz w:val="13"/>
        </w:rPr>
      </w:pPr>
    </w:p>
    <w:p w:rsidR="00263E2D" w:rsidRDefault="00263E2D">
      <w:pPr>
        <w:pStyle w:val="BodyText"/>
        <w:rPr>
          <w:sz w:val="13"/>
        </w:rPr>
        <w:sectPr w:rsidR="00263E2D">
          <w:type w:val="continuous"/>
          <w:pgSz w:w="12240" w:h="15840"/>
          <w:pgMar w:top="0" w:right="1417" w:bottom="280" w:left="1417" w:header="707" w:footer="0" w:gutter="0"/>
          <w:cols w:space="720"/>
        </w:sectPr>
      </w:pPr>
    </w:p>
    <w:p w:rsidR="00263E2D" w:rsidRDefault="008D15C2">
      <w:pPr>
        <w:pStyle w:val="ListParagraph"/>
        <w:numPr>
          <w:ilvl w:val="0"/>
          <w:numId w:val="1"/>
        </w:numPr>
        <w:tabs>
          <w:tab w:val="left" w:pos="741"/>
        </w:tabs>
        <w:spacing w:before="71"/>
        <w:ind w:left="741" w:hanging="358"/>
      </w:pPr>
      <w:r>
        <w:rPr>
          <w:b/>
        </w:rPr>
        <w:lastRenderedPageBreak/>
        <w:t>CONSENT</w:t>
      </w:r>
      <w:r>
        <w:t>:</w:t>
      </w:r>
      <w:r>
        <w:rPr>
          <w:spacing w:val="-1"/>
        </w:rPr>
        <w:t xml:space="preserve"> </w:t>
      </w:r>
      <w:r>
        <w:t>I hereby freely,</w:t>
      </w:r>
      <w:r>
        <w:rPr>
          <w:spacing w:val="49"/>
        </w:rPr>
        <w:t xml:space="preserve"> </w:t>
      </w:r>
      <w:r>
        <w:t>voluntarily</w:t>
      </w:r>
      <w:r>
        <w:rPr>
          <w:spacing w:val="49"/>
        </w:rPr>
        <w:t xml:space="preserve"> </w:t>
      </w:r>
      <w:r>
        <w:t>and</w:t>
      </w:r>
      <w:r>
        <w:rPr>
          <w:spacing w:val="49"/>
        </w:rPr>
        <w:t xml:space="preserve"> </w:t>
      </w:r>
      <w:r>
        <w:t>knowingly</w:t>
      </w:r>
      <w:r>
        <w:rPr>
          <w:spacing w:val="49"/>
        </w:rPr>
        <w:t xml:space="preserve"> </w:t>
      </w:r>
      <w:r>
        <w:t>give my consent</w:t>
      </w:r>
      <w:r>
        <w:rPr>
          <w:spacing w:val="-1"/>
        </w:rPr>
        <w:t xml:space="preserve"> </w:t>
      </w:r>
      <w:r>
        <w:rPr>
          <w:spacing w:val="-5"/>
        </w:rPr>
        <w:t>to</w:t>
      </w:r>
    </w:p>
    <w:p w:rsidR="00263E2D" w:rsidRDefault="008D15C2">
      <w:pPr>
        <w:spacing w:before="59"/>
        <w:ind w:left="135"/>
        <w:rPr>
          <w:b/>
          <w:sz w:val="21"/>
        </w:rPr>
      </w:pPr>
      <w:r>
        <w:br w:type="column"/>
      </w:r>
      <w:proofErr w:type="spellStart"/>
      <w:r>
        <w:rPr>
          <w:b/>
          <w:sz w:val="21"/>
        </w:rPr>
        <w:lastRenderedPageBreak/>
        <w:t>DiamondLand</w:t>
      </w:r>
      <w:proofErr w:type="spellEnd"/>
      <w:r>
        <w:rPr>
          <w:b/>
          <w:spacing w:val="-10"/>
          <w:sz w:val="21"/>
        </w:rPr>
        <w:t xml:space="preserve"> </w:t>
      </w:r>
      <w:r>
        <w:rPr>
          <w:b/>
          <w:spacing w:val="-2"/>
          <w:sz w:val="21"/>
        </w:rPr>
        <w:t>Bright</w:t>
      </w:r>
    </w:p>
    <w:p w:rsidR="00263E2D" w:rsidRDefault="00263E2D">
      <w:pPr>
        <w:rPr>
          <w:b/>
          <w:sz w:val="21"/>
        </w:rPr>
        <w:sectPr w:rsidR="00263E2D">
          <w:type w:val="continuous"/>
          <w:pgSz w:w="12240" w:h="15840"/>
          <w:pgMar w:top="0" w:right="1417" w:bottom="280" w:left="1417" w:header="707" w:footer="0" w:gutter="0"/>
          <w:cols w:num="2" w:space="720" w:equalWidth="0">
            <w:col w:w="7388" w:space="40"/>
            <w:col w:w="1978"/>
          </w:cols>
        </w:sectPr>
      </w:pPr>
    </w:p>
    <w:p w:rsidR="00263E2D" w:rsidRDefault="008D15C2">
      <w:pPr>
        <w:pStyle w:val="BodyText"/>
        <w:tabs>
          <w:tab w:val="left" w:pos="1880"/>
        </w:tabs>
        <w:spacing w:before="16"/>
        <w:ind w:left="743"/>
      </w:pPr>
      <w:r>
        <w:rPr>
          <w:b/>
          <w:spacing w:val="-5"/>
          <w:position w:val="1"/>
          <w:sz w:val="21"/>
        </w:rPr>
        <w:lastRenderedPageBreak/>
        <w:t>OPC</w:t>
      </w:r>
      <w:r>
        <w:rPr>
          <w:b/>
          <w:position w:val="1"/>
          <w:sz w:val="21"/>
        </w:rPr>
        <w:tab/>
      </w:r>
      <w:r>
        <w:t>(“Company”),</w:t>
      </w:r>
      <w:r>
        <w:rPr>
          <w:spacing w:val="24"/>
        </w:rPr>
        <w:t xml:space="preserve"> </w:t>
      </w:r>
      <w:r>
        <w:t>including</w:t>
      </w:r>
      <w:r>
        <w:rPr>
          <w:spacing w:val="27"/>
        </w:rPr>
        <w:t xml:space="preserve"> </w:t>
      </w:r>
      <w:r>
        <w:t>its</w:t>
      </w:r>
      <w:r>
        <w:rPr>
          <w:spacing w:val="29"/>
        </w:rPr>
        <w:t xml:space="preserve"> </w:t>
      </w:r>
      <w:r>
        <w:t>departments</w:t>
      </w:r>
      <w:r>
        <w:rPr>
          <w:spacing w:val="26"/>
        </w:rPr>
        <w:t xml:space="preserve"> </w:t>
      </w:r>
      <w:r>
        <w:t>and</w:t>
      </w:r>
      <w:r>
        <w:rPr>
          <w:spacing w:val="27"/>
        </w:rPr>
        <w:t xml:space="preserve"> </w:t>
      </w:r>
      <w:r>
        <w:t>divisions,</w:t>
      </w:r>
      <w:r>
        <w:rPr>
          <w:spacing w:val="29"/>
        </w:rPr>
        <w:t xml:space="preserve"> </w:t>
      </w:r>
      <w:r>
        <w:t>such</w:t>
      </w:r>
      <w:r>
        <w:rPr>
          <w:spacing w:val="27"/>
        </w:rPr>
        <w:t xml:space="preserve"> </w:t>
      </w:r>
      <w:r>
        <w:t>as</w:t>
      </w:r>
      <w:r>
        <w:rPr>
          <w:spacing w:val="28"/>
        </w:rPr>
        <w:t xml:space="preserve"> </w:t>
      </w:r>
      <w:r>
        <w:t>but</w:t>
      </w:r>
      <w:r>
        <w:rPr>
          <w:spacing w:val="27"/>
        </w:rPr>
        <w:t xml:space="preserve"> </w:t>
      </w:r>
      <w:r>
        <w:t>not</w:t>
      </w:r>
      <w:r>
        <w:rPr>
          <w:spacing w:val="28"/>
        </w:rPr>
        <w:t xml:space="preserve"> </w:t>
      </w:r>
      <w:r>
        <w:t>limited</w:t>
      </w:r>
      <w:r>
        <w:rPr>
          <w:spacing w:val="26"/>
        </w:rPr>
        <w:t xml:space="preserve"> </w:t>
      </w:r>
      <w:r>
        <w:rPr>
          <w:spacing w:val="-5"/>
        </w:rPr>
        <w:t>to</w:t>
      </w:r>
    </w:p>
    <w:p w:rsidR="00263E2D" w:rsidRDefault="008D15C2">
      <w:pPr>
        <w:pStyle w:val="BodyText"/>
        <w:spacing w:before="17" w:line="254" w:lineRule="auto"/>
        <w:ind w:left="743" w:right="17"/>
        <w:jc w:val="both"/>
      </w:pPr>
      <w:r>
        <w:t>Human Resources and Administration, Medical, Information Technology, Legal, Tax, Finance, Treasury and Accounting, including their authorized personnel and/or representative (“personal information personnel”), to collect, store, access, verify, investigate</w:t>
      </w:r>
      <w:r>
        <w:t>, dispose and/or process in any way, means or method, whether manually, electronically or automatically, my personal information or any information or data necessary for the purposes of, and in the course of my job application, employment or any contractua</w:t>
      </w:r>
      <w:r>
        <w:t>l relationship with the Company, or termination or cessation of such job application, employment or contractual relationship, hereinafter collectively referred to as the “Purposes”, including but not limited to carrying out data</w:t>
      </w:r>
      <w:r>
        <w:rPr>
          <w:spacing w:val="40"/>
        </w:rPr>
        <w:t xml:space="preserve"> </w:t>
      </w:r>
      <w:r>
        <w:t>analytics, management, prof</w:t>
      </w:r>
      <w:r>
        <w:t>iling, manual or automated decision-making and any activity in furtherance of the Purposes. I have read and understand the privacy policy of the Company and agree to all of the terms thereof.</w:t>
      </w:r>
    </w:p>
    <w:p w:rsidR="00263E2D" w:rsidRDefault="008D15C2">
      <w:pPr>
        <w:pStyle w:val="ListParagraph"/>
        <w:numPr>
          <w:ilvl w:val="0"/>
          <w:numId w:val="1"/>
        </w:numPr>
        <w:tabs>
          <w:tab w:val="left" w:pos="740"/>
          <w:tab w:val="left" w:pos="742"/>
        </w:tabs>
        <w:spacing w:before="221" w:line="244" w:lineRule="auto"/>
        <w:ind w:left="742" w:right="18"/>
        <w:jc w:val="both"/>
      </w:pPr>
      <w:r>
        <w:rPr>
          <w:b/>
        </w:rPr>
        <w:t>DATA SHARING</w:t>
      </w:r>
      <w:r>
        <w:t>: I freely, voluntarily and knowingly grant my expre</w:t>
      </w:r>
      <w:r>
        <w:t>ss, unconditional, voluntary and</w:t>
      </w:r>
      <w:r>
        <w:rPr>
          <w:spacing w:val="-4"/>
        </w:rPr>
        <w:t xml:space="preserve"> </w:t>
      </w:r>
      <w:r>
        <w:t>informed</w:t>
      </w:r>
      <w:r>
        <w:rPr>
          <w:spacing w:val="-3"/>
        </w:rPr>
        <w:t xml:space="preserve"> </w:t>
      </w:r>
      <w:r>
        <w:t>consent</w:t>
      </w:r>
      <w:r>
        <w:rPr>
          <w:spacing w:val="-4"/>
        </w:rPr>
        <w:t xml:space="preserve"> </w:t>
      </w:r>
      <w:r>
        <w:t>to,</w:t>
      </w:r>
      <w:r>
        <w:rPr>
          <w:spacing w:val="-5"/>
        </w:rPr>
        <w:t xml:space="preserve"> </w:t>
      </w:r>
      <w:r>
        <w:t>and</w:t>
      </w:r>
      <w:r>
        <w:rPr>
          <w:spacing w:val="-4"/>
        </w:rPr>
        <w:t xml:space="preserve"> </w:t>
      </w:r>
      <w:r>
        <w:t>hereby</w:t>
      </w:r>
      <w:r>
        <w:rPr>
          <w:spacing w:val="-3"/>
        </w:rPr>
        <w:t xml:space="preserve"> </w:t>
      </w:r>
      <w:r>
        <w:t>authorize,</w:t>
      </w:r>
      <w:r>
        <w:rPr>
          <w:spacing w:val="-4"/>
        </w:rPr>
        <w:t xml:space="preserve"> </w:t>
      </w:r>
      <w:r>
        <w:t>the</w:t>
      </w:r>
      <w:r>
        <w:rPr>
          <w:spacing w:val="-3"/>
        </w:rPr>
        <w:t xml:space="preserve"> </w:t>
      </w:r>
      <w:r>
        <w:t>Company,</w:t>
      </w:r>
      <w:r>
        <w:rPr>
          <w:spacing w:val="-3"/>
        </w:rPr>
        <w:t xml:space="preserve"> </w:t>
      </w:r>
      <w:r>
        <w:t>including</w:t>
      </w:r>
      <w:r>
        <w:rPr>
          <w:spacing w:val="-4"/>
        </w:rPr>
        <w:t xml:space="preserve"> </w:t>
      </w:r>
      <w:r>
        <w:t>its</w:t>
      </w:r>
      <w:r>
        <w:rPr>
          <w:spacing w:val="-2"/>
        </w:rPr>
        <w:t xml:space="preserve"> </w:t>
      </w:r>
      <w:r>
        <w:t>personal</w:t>
      </w:r>
      <w:r>
        <w:rPr>
          <w:spacing w:val="-3"/>
        </w:rPr>
        <w:t xml:space="preserve"> </w:t>
      </w:r>
      <w:r>
        <w:t>information personnel/processor, to share, transmit, or transfer my personal information to the parent company, subsidiaries and affiliates of t</w:t>
      </w:r>
      <w:r>
        <w:t>he Company (collectively referred to as “Company Affiliates”), to act as personal information controller and/or personal information processor and to</w:t>
      </w:r>
      <w:r>
        <w:rPr>
          <w:spacing w:val="-1"/>
        </w:rPr>
        <w:t xml:space="preserve"> </w:t>
      </w:r>
      <w:r>
        <w:t>sub-contract</w:t>
      </w:r>
      <w:r>
        <w:rPr>
          <w:spacing w:val="-4"/>
        </w:rPr>
        <w:t xml:space="preserve"> </w:t>
      </w:r>
      <w:r>
        <w:t>or</w:t>
      </w:r>
      <w:r>
        <w:rPr>
          <w:spacing w:val="-4"/>
        </w:rPr>
        <w:t xml:space="preserve"> </w:t>
      </w:r>
      <w:r>
        <w:t>outsource</w:t>
      </w:r>
      <w:r>
        <w:rPr>
          <w:spacing w:val="-1"/>
        </w:rPr>
        <w:t xml:space="preserve"> </w:t>
      </w:r>
      <w:r>
        <w:t>the</w:t>
      </w:r>
      <w:r>
        <w:rPr>
          <w:spacing w:val="-2"/>
        </w:rPr>
        <w:t xml:space="preserve"> </w:t>
      </w:r>
      <w:r>
        <w:t>processing</w:t>
      </w:r>
      <w:r>
        <w:rPr>
          <w:spacing w:val="-3"/>
        </w:rPr>
        <w:t xml:space="preserve"> </w:t>
      </w:r>
      <w:r>
        <w:t>of</w:t>
      </w:r>
      <w:r>
        <w:rPr>
          <w:spacing w:val="-4"/>
        </w:rPr>
        <w:t xml:space="preserve"> </w:t>
      </w:r>
      <w:r>
        <w:t>my</w:t>
      </w:r>
      <w:r>
        <w:rPr>
          <w:spacing w:val="-2"/>
        </w:rPr>
        <w:t xml:space="preserve"> </w:t>
      </w:r>
      <w:r>
        <w:t>personal</w:t>
      </w:r>
      <w:r>
        <w:rPr>
          <w:spacing w:val="-2"/>
        </w:rPr>
        <w:t xml:space="preserve"> </w:t>
      </w:r>
      <w:r>
        <w:t>information</w:t>
      </w:r>
      <w:r>
        <w:rPr>
          <w:spacing w:val="-3"/>
        </w:rPr>
        <w:t xml:space="preserve"> </w:t>
      </w:r>
      <w:r>
        <w:t>to</w:t>
      </w:r>
      <w:r>
        <w:rPr>
          <w:spacing w:val="-1"/>
        </w:rPr>
        <w:t xml:space="preserve"> </w:t>
      </w:r>
      <w:r>
        <w:t>third</w:t>
      </w:r>
      <w:r>
        <w:rPr>
          <w:spacing w:val="-6"/>
        </w:rPr>
        <w:t xml:space="preserve"> </w:t>
      </w:r>
      <w:r>
        <w:t>parties</w:t>
      </w:r>
      <w:r>
        <w:rPr>
          <w:spacing w:val="-2"/>
        </w:rPr>
        <w:t xml:space="preserve"> </w:t>
      </w:r>
      <w:r>
        <w:t>acting</w:t>
      </w:r>
      <w:r>
        <w:rPr>
          <w:spacing w:val="-3"/>
        </w:rPr>
        <w:t xml:space="preserve"> </w:t>
      </w:r>
      <w:r>
        <w:t>as personal in</w:t>
      </w:r>
      <w:r>
        <w:t xml:space="preserve">formation processors, for and on behalf of the Company (“external service providers”) for the above mentioned Purposes. I likewise hereby authorize and give my consent to the said Company Affiliates and external service providers to collect and process my </w:t>
      </w:r>
      <w:r>
        <w:t>personal information for the abovementioned purposes.</w:t>
      </w:r>
    </w:p>
    <w:p w:rsidR="00263E2D" w:rsidRDefault="008D15C2">
      <w:pPr>
        <w:pStyle w:val="BodyText"/>
        <w:spacing w:before="211" w:line="249" w:lineRule="auto"/>
        <w:ind w:left="742" w:right="22"/>
        <w:jc w:val="both"/>
      </w:pPr>
      <w:r>
        <w:t>Further,</w:t>
      </w:r>
      <w:r>
        <w:rPr>
          <w:spacing w:val="-1"/>
        </w:rPr>
        <w:t xml:space="preserve"> </w:t>
      </w:r>
      <w:r>
        <w:t>I</w:t>
      </w:r>
      <w:r>
        <w:rPr>
          <w:spacing w:val="-1"/>
        </w:rPr>
        <w:t xml:space="preserve"> </w:t>
      </w:r>
      <w:r>
        <w:t>hereby</w:t>
      </w:r>
      <w:r>
        <w:rPr>
          <w:spacing w:val="-1"/>
        </w:rPr>
        <w:t xml:space="preserve"> </w:t>
      </w:r>
      <w:r>
        <w:t>give</w:t>
      </w:r>
      <w:r>
        <w:rPr>
          <w:spacing w:val="-1"/>
        </w:rPr>
        <w:t xml:space="preserve"> </w:t>
      </w:r>
      <w:r>
        <w:t>and</w:t>
      </w:r>
      <w:r>
        <w:rPr>
          <w:spacing w:val="-3"/>
        </w:rPr>
        <w:t xml:space="preserve"> </w:t>
      </w:r>
      <w:r>
        <w:t>grant</w:t>
      </w:r>
      <w:r>
        <w:rPr>
          <w:spacing w:val="-1"/>
        </w:rPr>
        <w:t xml:space="preserve"> </w:t>
      </w:r>
      <w:r>
        <w:t>my express, and</w:t>
      </w:r>
      <w:r>
        <w:rPr>
          <w:spacing w:val="-2"/>
        </w:rPr>
        <w:t xml:space="preserve"> </w:t>
      </w:r>
      <w:r>
        <w:t>informed</w:t>
      </w:r>
      <w:r>
        <w:rPr>
          <w:spacing w:val="-1"/>
        </w:rPr>
        <w:t xml:space="preserve"> </w:t>
      </w:r>
      <w:r>
        <w:t>consent</w:t>
      </w:r>
      <w:r>
        <w:rPr>
          <w:spacing w:val="-1"/>
        </w:rPr>
        <w:t xml:space="preserve"> </w:t>
      </w:r>
      <w:r>
        <w:t>to the</w:t>
      </w:r>
      <w:r>
        <w:rPr>
          <w:spacing w:val="-1"/>
        </w:rPr>
        <w:t xml:space="preserve"> </w:t>
      </w:r>
      <w:r>
        <w:t>Company,</w:t>
      </w:r>
      <w:r>
        <w:rPr>
          <w:spacing w:val="-1"/>
        </w:rPr>
        <w:t xml:space="preserve"> </w:t>
      </w:r>
      <w:r>
        <w:t>including</w:t>
      </w:r>
      <w:r>
        <w:rPr>
          <w:spacing w:val="-2"/>
        </w:rPr>
        <w:t xml:space="preserve"> </w:t>
      </w:r>
      <w:r>
        <w:t>its personal information personnel/processors, to share, transmit, disclose and transfer my personal information to the government, its branches, agencies and/or instrumentalities, for purposes of complying with the Company’s mandatory reportorial requirem</w:t>
      </w:r>
      <w:r>
        <w:t>ents provided by</w:t>
      </w:r>
      <w:r>
        <w:rPr>
          <w:spacing w:val="40"/>
        </w:rPr>
        <w:t xml:space="preserve"> </w:t>
      </w:r>
      <w:r>
        <w:t>law and/or regulations, such as but not limited to matters relating to taxation, or those which may be required by reason of my employment (or contractual relations) with the Company.</w:t>
      </w:r>
    </w:p>
    <w:p w:rsidR="00263E2D" w:rsidRDefault="008D15C2">
      <w:pPr>
        <w:pStyle w:val="ListParagraph"/>
        <w:numPr>
          <w:ilvl w:val="0"/>
          <w:numId w:val="1"/>
        </w:numPr>
        <w:tabs>
          <w:tab w:val="left" w:pos="740"/>
          <w:tab w:val="left" w:pos="742"/>
        </w:tabs>
        <w:spacing w:before="223" w:line="252" w:lineRule="auto"/>
        <w:ind w:left="742" w:right="19"/>
        <w:jc w:val="both"/>
      </w:pPr>
      <w:r>
        <w:rPr>
          <w:b/>
        </w:rPr>
        <w:t>CONFIDENTIALITY</w:t>
      </w:r>
      <w:r>
        <w:t>: In the event that I come across, learn</w:t>
      </w:r>
      <w:r>
        <w:t>, receive or gain access to personal information of individuals</w:t>
      </w:r>
      <w:r>
        <w:rPr>
          <w:spacing w:val="-1"/>
        </w:rPr>
        <w:t xml:space="preserve"> </w:t>
      </w:r>
      <w:r>
        <w:t>or confidential information</w:t>
      </w:r>
      <w:r>
        <w:rPr>
          <w:spacing w:val="-2"/>
        </w:rPr>
        <w:t xml:space="preserve"> </w:t>
      </w:r>
      <w:r>
        <w:t>of the Company and it Company Affiliates, such as but not limited to, clients and supplier lists and data, financial condition and other information</w:t>
      </w:r>
      <w:r>
        <w:rPr>
          <w:spacing w:val="-3"/>
        </w:rPr>
        <w:t xml:space="preserve"> </w:t>
      </w:r>
      <w:r>
        <w:t>related</w:t>
      </w:r>
      <w:r>
        <w:rPr>
          <w:spacing w:val="-3"/>
        </w:rPr>
        <w:t xml:space="preserve"> </w:t>
      </w:r>
      <w:r>
        <w:t>to</w:t>
      </w:r>
      <w:r>
        <w:rPr>
          <w:spacing w:val="-1"/>
        </w:rPr>
        <w:t xml:space="preserve"> </w:t>
      </w:r>
      <w:r>
        <w:t>fina</w:t>
      </w:r>
      <w:r>
        <w:t>nces,</w:t>
      </w:r>
      <w:r>
        <w:rPr>
          <w:spacing w:val="-2"/>
        </w:rPr>
        <w:t xml:space="preserve"> </w:t>
      </w:r>
      <w:r>
        <w:t>business</w:t>
      </w:r>
      <w:r>
        <w:rPr>
          <w:spacing w:val="-1"/>
        </w:rPr>
        <w:t xml:space="preserve"> </w:t>
      </w:r>
      <w:r>
        <w:t>operation</w:t>
      </w:r>
      <w:r>
        <w:rPr>
          <w:spacing w:val="-3"/>
        </w:rPr>
        <w:t xml:space="preserve"> </w:t>
      </w:r>
      <w:r>
        <w:t>and</w:t>
      </w:r>
      <w:r>
        <w:rPr>
          <w:spacing w:val="-3"/>
        </w:rPr>
        <w:t xml:space="preserve"> </w:t>
      </w:r>
      <w:r>
        <w:t>methods</w:t>
      </w:r>
      <w:r>
        <w:rPr>
          <w:spacing w:val="-2"/>
        </w:rPr>
        <w:t xml:space="preserve"> </w:t>
      </w:r>
      <w:r>
        <w:t>of</w:t>
      </w:r>
      <w:r>
        <w:rPr>
          <w:spacing w:val="-4"/>
        </w:rPr>
        <w:t xml:space="preserve"> </w:t>
      </w:r>
      <w:r>
        <w:t>operation,</w:t>
      </w:r>
      <w:r>
        <w:rPr>
          <w:spacing w:val="-2"/>
        </w:rPr>
        <w:t xml:space="preserve"> </w:t>
      </w:r>
      <w:r>
        <w:t>trade</w:t>
      </w:r>
      <w:r>
        <w:rPr>
          <w:spacing w:val="-2"/>
        </w:rPr>
        <w:t xml:space="preserve"> </w:t>
      </w:r>
      <w:r>
        <w:t>secrets</w:t>
      </w:r>
      <w:r>
        <w:rPr>
          <w:spacing w:val="-1"/>
        </w:rPr>
        <w:t xml:space="preserve"> </w:t>
      </w:r>
      <w:r>
        <w:t xml:space="preserve">and pricing structures, personnel and other information, which ought to reasonably be treated as confidential, I hereby undertake that I shall not, at any time during the course of, or after </w:t>
      </w:r>
      <w:r>
        <w:t>the termination of my employment, divulge such information to any person not authorized to receive them nor use the same for any purpose other than that required by the nature of my position or by law.</w:t>
      </w:r>
    </w:p>
    <w:p w:rsidR="00263E2D" w:rsidRDefault="00263E2D">
      <w:pPr>
        <w:pStyle w:val="ListParagraph"/>
        <w:spacing w:line="252" w:lineRule="auto"/>
        <w:jc w:val="both"/>
        <w:sectPr w:rsidR="00263E2D">
          <w:type w:val="continuous"/>
          <w:pgSz w:w="12240" w:h="15840"/>
          <w:pgMar w:top="0" w:right="1417" w:bottom="280" w:left="1417" w:header="707" w:footer="0" w:gutter="0"/>
          <w:cols w:space="720"/>
        </w:sectPr>
      </w:pPr>
    </w:p>
    <w:p w:rsidR="00263E2D" w:rsidRDefault="00263E2D">
      <w:pPr>
        <w:pStyle w:val="BodyText"/>
      </w:pPr>
    </w:p>
    <w:p w:rsidR="00263E2D" w:rsidRDefault="00263E2D">
      <w:pPr>
        <w:pStyle w:val="BodyText"/>
        <w:spacing w:before="11"/>
      </w:pPr>
    </w:p>
    <w:p w:rsidR="00263E2D" w:rsidRDefault="008D15C2">
      <w:pPr>
        <w:pStyle w:val="ListParagraph"/>
        <w:numPr>
          <w:ilvl w:val="0"/>
          <w:numId w:val="1"/>
        </w:numPr>
        <w:tabs>
          <w:tab w:val="left" w:pos="741"/>
          <w:tab w:val="left" w:pos="743"/>
        </w:tabs>
        <w:spacing w:line="252" w:lineRule="auto"/>
        <w:ind w:right="17"/>
        <w:jc w:val="both"/>
      </w:pPr>
      <w:r>
        <w:rPr>
          <w:b/>
        </w:rPr>
        <w:t>DISCLOSURES</w:t>
      </w:r>
      <w:r>
        <w:t>: All my personal informa</w:t>
      </w:r>
      <w:r>
        <w:t>tion or any information stated, indicated or contained in my application/Personal Data Sheet/General Information Sheet/Resume, including all requirements/documents which I submitted to the Company, which are generally made known or disclosed by me or any o</w:t>
      </w:r>
      <w:r>
        <w:t>ther third party through social media and other means, I hereby acknowledge that I am solely responsible for the consequences of such disclosure, transfer and sharing</w:t>
      </w:r>
      <w:r>
        <w:rPr>
          <w:spacing w:val="-3"/>
        </w:rPr>
        <w:t xml:space="preserve"> </w:t>
      </w:r>
      <w:r>
        <w:t>of</w:t>
      </w:r>
      <w:r>
        <w:rPr>
          <w:spacing w:val="-2"/>
        </w:rPr>
        <w:t xml:space="preserve"> </w:t>
      </w:r>
      <w:r>
        <w:t>said</w:t>
      </w:r>
      <w:r>
        <w:rPr>
          <w:spacing w:val="-3"/>
        </w:rPr>
        <w:t xml:space="preserve"> </w:t>
      </w:r>
      <w:r>
        <w:t>personal</w:t>
      </w:r>
      <w:r>
        <w:rPr>
          <w:spacing w:val="-2"/>
        </w:rPr>
        <w:t xml:space="preserve"> </w:t>
      </w:r>
      <w:r>
        <w:t>information</w:t>
      </w:r>
      <w:r>
        <w:rPr>
          <w:spacing w:val="-5"/>
        </w:rPr>
        <w:t xml:space="preserve"> </w:t>
      </w:r>
      <w:r>
        <w:t>or</w:t>
      </w:r>
      <w:r>
        <w:rPr>
          <w:spacing w:val="-2"/>
        </w:rPr>
        <w:t xml:space="preserve"> </w:t>
      </w:r>
      <w:r>
        <w:t>data.</w:t>
      </w:r>
      <w:r>
        <w:rPr>
          <w:spacing w:val="-2"/>
        </w:rPr>
        <w:t xml:space="preserve"> </w:t>
      </w:r>
      <w:r>
        <w:t>Thus,</w:t>
      </w:r>
      <w:r>
        <w:rPr>
          <w:spacing w:val="-2"/>
        </w:rPr>
        <w:t xml:space="preserve"> </w:t>
      </w:r>
      <w:r>
        <w:t>I</w:t>
      </w:r>
      <w:r>
        <w:rPr>
          <w:spacing w:val="-2"/>
        </w:rPr>
        <w:t xml:space="preserve"> </w:t>
      </w:r>
      <w:r>
        <w:t>hereby</w:t>
      </w:r>
      <w:r>
        <w:rPr>
          <w:spacing w:val="-2"/>
        </w:rPr>
        <w:t xml:space="preserve"> </w:t>
      </w:r>
      <w:r>
        <w:t>hold</w:t>
      </w:r>
      <w:r>
        <w:rPr>
          <w:spacing w:val="-4"/>
        </w:rPr>
        <w:t xml:space="preserve"> </w:t>
      </w:r>
      <w:r>
        <w:t>the</w:t>
      </w:r>
      <w:r>
        <w:rPr>
          <w:spacing w:val="-2"/>
        </w:rPr>
        <w:t xml:space="preserve"> </w:t>
      </w:r>
      <w:r>
        <w:t>Company</w:t>
      </w:r>
      <w:r>
        <w:rPr>
          <w:spacing w:val="-2"/>
        </w:rPr>
        <w:t xml:space="preserve"> </w:t>
      </w:r>
      <w:r>
        <w:t>free</w:t>
      </w:r>
      <w:r>
        <w:rPr>
          <w:spacing w:val="-2"/>
        </w:rPr>
        <w:t xml:space="preserve"> </w:t>
      </w:r>
      <w:r>
        <w:t>and</w:t>
      </w:r>
      <w:r>
        <w:rPr>
          <w:spacing w:val="-4"/>
        </w:rPr>
        <w:t xml:space="preserve"> </w:t>
      </w:r>
      <w:r>
        <w:t>harmless from suits in connection with, or arising from privacy breach of my personal data.</w:t>
      </w:r>
    </w:p>
    <w:p w:rsidR="00263E2D" w:rsidRDefault="00263E2D">
      <w:pPr>
        <w:pStyle w:val="BodyText"/>
      </w:pPr>
    </w:p>
    <w:p w:rsidR="00263E2D" w:rsidRDefault="00263E2D">
      <w:pPr>
        <w:pStyle w:val="BodyText"/>
        <w:spacing w:before="95"/>
      </w:pPr>
    </w:p>
    <w:p w:rsidR="00263E2D" w:rsidRDefault="008D15C2">
      <w:pPr>
        <w:pStyle w:val="BodyText"/>
        <w:spacing w:line="249" w:lineRule="auto"/>
        <w:ind w:left="23" w:right="17"/>
        <w:jc w:val="both"/>
      </w:pPr>
      <w:r>
        <w:t>I</w:t>
      </w:r>
      <w:r>
        <w:rPr>
          <w:spacing w:val="-1"/>
        </w:rPr>
        <w:t xml:space="preserve"> </w:t>
      </w:r>
      <w:r>
        <w:t>hereby</w:t>
      </w:r>
      <w:r>
        <w:rPr>
          <w:spacing w:val="-1"/>
        </w:rPr>
        <w:t xml:space="preserve"> </w:t>
      </w:r>
      <w:r>
        <w:t>knowingly</w:t>
      </w:r>
      <w:r>
        <w:rPr>
          <w:spacing w:val="-1"/>
        </w:rPr>
        <w:t xml:space="preserve"> </w:t>
      </w:r>
      <w:r>
        <w:t>and</w:t>
      </w:r>
      <w:r>
        <w:rPr>
          <w:spacing w:val="-2"/>
        </w:rPr>
        <w:t xml:space="preserve"> </w:t>
      </w:r>
      <w:r>
        <w:t>voluntarily</w:t>
      </w:r>
      <w:r>
        <w:rPr>
          <w:spacing w:val="-1"/>
        </w:rPr>
        <w:t xml:space="preserve"> </w:t>
      </w:r>
      <w:r>
        <w:t>acknowledge</w:t>
      </w:r>
      <w:r>
        <w:rPr>
          <w:spacing w:val="-1"/>
        </w:rPr>
        <w:t xml:space="preserve"> </w:t>
      </w:r>
      <w:r>
        <w:t>the</w:t>
      </w:r>
      <w:r>
        <w:rPr>
          <w:spacing w:val="-1"/>
        </w:rPr>
        <w:t xml:space="preserve"> </w:t>
      </w:r>
      <w:r>
        <w:t>due</w:t>
      </w:r>
      <w:r>
        <w:rPr>
          <w:spacing w:val="-1"/>
        </w:rPr>
        <w:t xml:space="preserve"> </w:t>
      </w:r>
      <w:r>
        <w:t>execution,</w:t>
      </w:r>
      <w:r>
        <w:rPr>
          <w:spacing w:val="-1"/>
        </w:rPr>
        <w:t xml:space="preserve"> </w:t>
      </w:r>
      <w:r>
        <w:t>validity</w:t>
      </w:r>
      <w:r>
        <w:rPr>
          <w:spacing w:val="-1"/>
        </w:rPr>
        <w:t xml:space="preserve"> </w:t>
      </w:r>
      <w:r>
        <w:t>and</w:t>
      </w:r>
      <w:r>
        <w:rPr>
          <w:spacing w:val="-3"/>
        </w:rPr>
        <w:t xml:space="preserve"> </w:t>
      </w:r>
      <w:proofErr w:type="spellStart"/>
      <w:r>
        <w:t>effectivity</w:t>
      </w:r>
      <w:proofErr w:type="spellEnd"/>
      <w:r>
        <w:rPr>
          <w:spacing w:val="-3"/>
        </w:rPr>
        <w:t xml:space="preserve"> </w:t>
      </w:r>
      <w:r>
        <w:t>of</w:t>
      </w:r>
      <w:r>
        <w:rPr>
          <w:spacing w:val="-1"/>
        </w:rPr>
        <w:t xml:space="preserve"> </w:t>
      </w:r>
      <w:r>
        <w:t>this</w:t>
      </w:r>
      <w:r>
        <w:rPr>
          <w:spacing w:val="-1"/>
        </w:rPr>
        <w:t xml:space="preserve"> </w:t>
      </w:r>
      <w:r>
        <w:t>Form.</w:t>
      </w:r>
      <w:r>
        <w:rPr>
          <w:spacing w:val="-1"/>
        </w:rPr>
        <w:t xml:space="preserve"> </w:t>
      </w:r>
      <w:r>
        <w:t>I hereby knowingly and voluntarily acknowledge and confirm that I have been duly informed of my rights under the law with respect to my personal information as well as of the Purposes of the processing, sharing, transmittal or transferring, or the subcontr</w:t>
      </w:r>
      <w:r>
        <w:t>acting or outsourcing of the collection and</w:t>
      </w:r>
      <w:r>
        <w:rPr>
          <w:spacing w:val="80"/>
        </w:rPr>
        <w:t xml:space="preserve"> </w:t>
      </w:r>
      <w:r>
        <w:t>processing of my personal information prior to the execution of this Form and hereby confirm that I</w:t>
      </w:r>
      <w:r>
        <w:rPr>
          <w:spacing w:val="40"/>
        </w:rPr>
        <w:t xml:space="preserve"> </w:t>
      </w:r>
      <w:r>
        <w:t>have executed the same of my own volition and free will.</w:t>
      </w:r>
    </w:p>
    <w:p w:rsidR="00263E2D" w:rsidRDefault="00263E2D">
      <w:pPr>
        <w:pStyle w:val="BodyText"/>
        <w:spacing w:before="250"/>
      </w:pPr>
    </w:p>
    <w:p w:rsidR="00263E2D" w:rsidRDefault="008D15C2">
      <w:pPr>
        <w:pStyle w:val="BodyText"/>
        <w:tabs>
          <w:tab w:val="left" w:pos="4022"/>
          <w:tab w:val="left" w:pos="6222"/>
        </w:tabs>
        <w:spacing w:before="1"/>
        <w:ind w:left="43"/>
      </w:pPr>
      <w:r>
        <w:t>Signed</w:t>
      </w:r>
      <w:r>
        <w:rPr>
          <w:spacing w:val="-2"/>
        </w:rPr>
        <w:t xml:space="preserve"> </w:t>
      </w:r>
      <w:r>
        <w:t>and</w:t>
      </w:r>
      <w:r>
        <w:rPr>
          <w:spacing w:val="-2"/>
        </w:rPr>
        <w:t xml:space="preserve"> </w:t>
      </w:r>
      <w:r>
        <w:t>executed</w:t>
      </w:r>
      <w:r>
        <w:rPr>
          <w:spacing w:val="-2"/>
        </w:rPr>
        <w:t xml:space="preserve"> </w:t>
      </w:r>
      <w:r>
        <w:t>this</w:t>
      </w:r>
      <w:r>
        <w:rPr>
          <w:spacing w:val="-2"/>
        </w:rPr>
        <w:t xml:space="preserve"> </w:t>
      </w:r>
      <w:r>
        <w:rPr>
          <w:u w:val="single"/>
        </w:rPr>
        <w:tab/>
      </w:r>
      <w:r>
        <w:t xml:space="preserve">at the City of </w:t>
      </w:r>
      <w:r>
        <w:rPr>
          <w:u w:val="single"/>
        </w:rPr>
        <w:tab/>
      </w:r>
      <w:r>
        <w:rPr>
          <w:spacing w:val="-10"/>
        </w:rPr>
        <w:t>.</w:t>
      </w:r>
    </w:p>
    <w:p w:rsidR="00263E2D" w:rsidRDefault="008D15C2">
      <w:pPr>
        <w:pStyle w:val="BodyText"/>
        <w:spacing w:before="11"/>
        <w:rPr>
          <w:sz w:val="3"/>
        </w:rPr>
      </w:pPr>
      <w:r>
        <w:rPr>
          <w:noProof/>
          <w:sz w:val="3"/>
        </w:rPr>
        <mc:AlternateContent>
          <mc:Choice Requires="wps">
            <w:drawing>
              <wp:anchor distT="0" distB="0" distL="0" distR="0" simplePos="0" relativeHeight="251666432" behindDoc="1" locked="0" layoutInCell="1" allowOverlap="1">
                <wp:simplePos x="0" y="0"/>
                <wp:positionH relativeFrom="page">
                  <wp:posOffset>4409821</wp:posOffset>
                </wp:positionH>
                <wp:positionV relativeFrom="paragraph">
                  <wp:posOffset>45855</wp:posOffset>
                </wp:positionV>
                <wp:extent cx="323215" cy="9525"/>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215" cy="9525"/>
                        </a:xfrm>
                        <a:custGeom>
                          <a:avLst/>
                          <a:gdLst/>
                          <a:ahLst/>
                          <a:cxnLst/>
                          <a:rect l="l" t="t" r="r" b="b"/>
                          <a:pathLst>
                            <a:path w="323215" h="9525">
                              <a:moveTo>
                                <a:pt x="323088" y="0"/>
                              </a:moveTo>
                              <a:lnTo>
                                <a:pt x="0" y="0"/>
                              </a:lnTo>
                              <a:lnTo>
                                <a:pt x="0" y="9144"/>
                              </a:lnTo>
                              <a:lnTo>
                                <a:pt x="323088" y="9144"/>
                              </a:lnTo>
                              <a:lnTo>
                                <a:pt x="323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47.230011pt;margin-top:3.610684pt;width:25.44pt;height:.72pt;mso-position-horizontal-relative:page;mso-position-vertical-relative:paragraph;z-index:-15718912;mso-wrap-distance-left:0;mso-wrap-distance-right:0" id="docshape37" filled="true" fillcolor="#000000" stroked="false">
                <v:fill type="solid"/>
                <w10:wrap type="topAndBottom"/>
              </v:rect>
            </w:pict>
          </mc:Fallback>
        </mc:AlternateContent>
      </w:r>
    </w:p>
    <w:p w:rsidR="00263E2D" w:rsidRDefault="00263E2D">
      <w:pPr>
        <w:pStyle w:val="BodyText"/>
        <w:rPr>
          <w:sz w:val="20"/>
        </w:rPr>
      </w:pPr>
    </w:p>
    <w:p w:rsidR="00263E2D" w:rsidRDefault="00263E2D">
      <w:pPr>
        <w:pStyle w:val="BodyText"/>
        <w:rPr>
          <w:sz w:val="20"/>
        </w:rPr>
      </w:pPr>
    </w:p>
    <w:p w:rsidR="00263E2D" w:rsidRDefault="00263E2D">
      <w:pPr>
        <w:pStyle w:val="BodyText"/>
        <w:rPr>
          <w:sz w:val="20"/>
        </w:rPr>
      </w:pPr>
    </w:p>
    <w:p w:rsidR="00263E2D" w:rsidRDefault="008D15C2">
      <w:pPr>
        <w:pStyle w:val="BodyText"/>
        <w:spacing w:before="24"/>
        <w:rPr>
          <w:sz w:val="20"/>
        </w:rPr>
      </w:pPr>
      <w:r>
        <w:rPr>
          <w:noProof/>
          <w:sz w:val="20"/>
        </w:rPr>
        <mc:AlternateContent>
          <mc:Choice Requires="wps">
            <w:drawing>
              <wp:anchor distT="0" distB="0" distL="0" distR="0" simplePos="0" relativeHeight="251667456" behindDoc="1" locked="0" layoutInCell="1" allowOverlap="1">
                <wp:simplePos x="0" y="0"/>
                <wp:positionH relativeFrom="page">
                  <wp:posOffset>2381250</wp:posOffset>
                </wp:positionH>
                <wp:positionV relativeFrom="paragraph">
                  <wp:posOffset>185914</wp:posOffset>
                </wp:positionV>
                <wp:extent cx="2861945" cy="206375"/>
                <wp:effectExtent l="0" t="0" r="0" b="0"/>
                <wp:wrapTopAndBottom/>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1945" cy="206375"/>
                          <a:chOff x="0" y="0"/>
                          <a:chExt cx="2861945" cy="206375"/>
                        </a:xfrm>
                      </wpg:grpSpPr>
                      <wps:wsp>
                        <wps:cNvPr id="40" name="Graphic 40"/>
                        <wps:cNvSpPr/>
                        <wps:spPr>
                          <a:xfrm>
                            <a:off x="149225" y="201502"/>
                            <a:ext cx="2712720" cy="1270"/>
                          </a:xfrm>
                          <a:custGeom>
                            <a:avLst/>
                            <a:gdLst/>
                            <a:ahLst/>
                            <a:cxnLst/>
                            <a:rect l="l" t="t" r="r" b="b"/>
                            <a:pathLst>
                              <a:path w="2712720">
                                <a:moveTo>
                                  <a:pt x="0" y="0"/>
                                </a:moveTo>
                                <a:lnTo>
                                  <a:pt x="2712190" y="0"/>
                                </a:lnTo>
                              </a:path>
                            </a:pathLst>
                          </a:custGeom>
                          <a:ln w="9113">
                            <a:solidFill>
                              <a:srgbClr val="000000"/>
                            </a:solidFill>
                            <a:prstDash val="solid"/>
                          </a:ln>
                        </wps:spPr>
                        <wps:bodyPr wrap="square" lIns="0" tIns="0" rIns="0" bIns="0" rtlCol="0">
                          <a:prstTxWarp prst="textNoShape">
                            <a:avLst/>
                          </a:prstTxWarp>
                          <a:noAutofit/>
                        </wps:bodyPr>
                      </wps:wsp>
                      <wps:wsp>
                        <wps:cNvPr id="41" name="Graphic 41"/>
                        <wps:cNvSpPr/>
                        <wps:spPr>
                          <a:xfrm>
                            <a:off x="19050" y="19050"/>
                            <a:ext cx="180975" cy="165100"/>
                          </a:xfrm>
                          <a:custGeom>
                            <a:avLst/>
                            <a:gdLst/>
                            <a:ahLst/>
                            <a:cxnLst/>
                            <a:rect l="l" t="t" r="r" b="b"/>
                            <a:pathLst>
                              <a:path w="180975" h="165100">
                                <a:moveTo>
                                  <a:pt x="66675" y="165100"/>
                                </a:moveTo>
                                <a:lnTo>
                                  <a:pt x="180975" y="0"/>
                                </a:lnTo>
                              </a:path>
                              <a:path w="180975" h="165100">
                                <a:moveTo>
                                  <a:pt x="72390" y="158750"/>
                                </a:moveTo>
                                <a:lnTo>
                                  <a:pt x="0" y="109855"/>
                                </a:lnTo>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7.5pt;margin-top:14.638906pt;width:225.35pt;height:16.25pt;mso-position-horizontal-relative:page;mso-position-vertical-relative:paragraph;z-index:-15718400;mso-wrap-distance-left:0;mso-wrap-distance-right:0" id="docshapegroup38" coordorigin="3750,293" coordsize="4507,325">
                <v:line style="position:absolute" from="3985,610" to="8256,610" stroked="true" strokeweight=".7176pt" strokecolor="#000000">
                  <v:stroke dashstyle="solid"/>
                </v:line>
                <v:shape style="position:absolute;left:3780;top:322;width:285;height:260" id="docshape39" coordorigin="3780,323" coordsize="285,260" path="m3885,583l4065,323m3894,573l3780,496e" filled="false" stroked="true" strokeweight="3pt" strokecolor="#000000">
                  <v:path arrowok="t"/>
                  <v:stroke dashstyle="solid"/>
                </v:shape>
                <w10:wrap type="topAndBottom"/>
              </v:group>
            </w:pict>
          </mc:Fallback>
        </mc:AlternateContent>
      </w:r>
    </w:p>
    <w:p w:rsidR="00263E2D" w:rsidRDefault="008D15C2">
      <w:pPr>
        <w:pStyle w:val="BodyText"/>
        <w:spacing w:before="195"/>
        <w:ind w:left="1072"/>
      </w:pPr>
      <w:r>
        <w:t>(Co</w:t>
      </w:r>
      <w:r>
        <w:t>mplete</w:t>
      </w:r>
      <w:r>
        <w:rPr>
          <w:spacing w:val="-1"/>
        </w:rPr>
        <w:t xml:space="preserve"> </w:t>
      </w:r>
      <w:r>
        <w:t>Name</w:t>
      </w:r>
      <w:r>
        <w:rPr>
          <w:spacing w:val="-1"/>
        </w:rPr>
        <w:t xml:space="preserve"> </w:t>
      </w:r>
      <w:r>
        <w:t>and Signature</w:t>
      </w:r>
      <w:r>
        <w:rPr>
          <w:spacing w:val="-1"/>
        </w:rPr>
        <w:t xml:space="preserve"> </w:t>
      </w:r>
      <w:r>
        <w:t>of</w:t>
      </w:r>
      <w:r>
        <w:rPr>
          <w:spacing w:val="-1"/>
        </w:rPr>
        <w:t xml:space="preserve"> </w:t>
      </w:r>
      <w:r>
        <w:t>Applicant/Consultant, and</w:t>
      </w:r>
      <w:r>
        <w:rPr>
          <w:spacing w:val="-1"/>
        </w:rPr>
        <w:t xml:space="preserve"> </w:t>
      </w:r>
      <w:r>
        <w:t xml:space="preserve">Date </w:t>
      </w:r>
      <w:r>
        <w:rPr>
          <w:spacing w:val="-2"/>
        </w:rPr>
        <w:t>signed)</w:t>
      </w:r>
    </w:p>
    <w:p w:rsidR="00263E2D" w:rsidRDefault="00263E2D">
      <w:pPr>
        <w:pStyle w:val="BodyText"/>
      </w:pPr>
    </w:p>
    <w:p w:rsidR="00263E2D" w:rsidRDefault="00263E2D">
      <w:pPr>
        <w:pStyle w:val="BodyText"/>
      </w:pPr>
    </w:p>
    <w:p w:rsidR="00263E2D" w:rsidRDefault="00263E2D">
      <w:pPr>
        <w:pStyle w:val="BodyText"/>
      </w:pPr>
    </w:p>
    <w:p w:rsidR="00263E2D" w:rsidRDefault="00263E2D">
      <w:pPr>
        <w:pStyle w:val="BodyText"/>
        <w:spacing w:before="13"/>
      </w:pPr>
    </w:p>
    <w:p w:rsidR="00263E2D" w:rsidRDefault="008D15C2">
      <w:pPr>
        <w:spacing w:before="1"/>
        <w:ind w:left="13"/>
        <w:jc w:val="center"/>
        <w:rPr>
          <w:b/>
        </w:rPr>
      </w:pPr>
      <w:r>
        <w:rPr>
          <w:b/>
        </w:rPr>
        <w:t>SIGNED</w:t>
      </w:r>
      <w:r>
        <w:rPr>
          <w:b/>
          <w:spacing w:val="-6"/>
        </w:rPr>
        <w:t xml:space="preserve"> </w:t>
      </w:r>
      <w:r>
        <w:rPr>
          <w:b/>
        </w:rPr>
        <w:t>IN</w:t>
      </w:r>
      <w:r>
        <w:rPr>
          <w:b/>
          <w:spacing w:val="-5"/>
        </w:rPr>
        <w:t xml:space="preserve"> </w:t>
      </w:r>
      <w:r>
        <w:rPr>
          <w:b/>
        </w:rPr>
        <w:t>THE</w:t>
      </w:r>
      <w:r>
        <w:rPr>
          <w:b/>
          <w:spacing w:val="-4"/>
        </w:rPr>
        <w:t xml:space="preserve"> </w:t>
      </w:r>
      <w:r>
        <w:rPr>
          <w:b/>
        </w:rPr>
        <w:t>PRESENCE</w:t>
      </w:r>
      <w:r>
        <w:rPr>
          <w:b/>
          <w:spacing w:val="-5"/>
        </w:rPr>
        <w:t xml:space="preserve"> OF:</w:t>
      </w:r>
    </w:p>
    <w:p w:rsidR="00263E2D" w:rsidRDefault="00263E2D">
      <w:pPr>
        <w:pStyle w:val="BodyText"/>
        <w:rPr>
          <w:b/>
          <w:sz w:val="20"/>
        </w:rPr>
      </w:pPr>
    </w:p>
    <w:p w:rsidR="00263E2D" w:rsidRDefault="00263E2D">
      <w:pPr>
        <w:pStyle w:val="BodyText"/>
        <w:rPr>
          <w:b/>
          <w:sz w:val="20"/>
        </w:rPr>
      </w:pPr>
    </w:p>
    <w:p w:rsidR="00263E2D" w:rsidRDefault="00263E2D">
      <w:pPr>
        <w:pStyle w:val="BodyText"/>
        <w:rPr>
          <w:b/>
          <w:sz w:val="20"/>
        </w:rPr>
      </w:pPr>
    </w:p>
    <w:p w:rsidR="00263E2D" w:rsidRDefault="00263E2D">
      <w:pPr>
        <w:pStyle w:val="BodyText"/>
        <w:rPr>
          <w:b/>
          <w:sz w:val="20"/>
        </w:rPr>
      </w:pPr>
    </w:p>
    <w:p w:rsidR="00263E2D" w:rsidRDefault="008D15C2">
      <w:pPr>
        <w:pStyle w:val="BodyText"/>
        <w:spacing w:before="68"/>
        <w:rPr>
          <w:b/>
          <w:sz w:val="20"/>
        </w:rPr>
      </w:pPr>
      <w:r>
        <w:rPr>
          <w:b/>
          <w:noProof/>
          <w:sz w:val="20"/>
        </w:rPr>
        <mc:AlternateContent>
          <mc:Choice Requires="wps">
            <w:drawing>
              <wp:anchor distT="0" distB="0" distL="0" distR="0" simplePos="0" relativeHeight="251668480" behindDoc="1" locked="0" layoutInCell="1" allowOverlap="1">
                <wp:simplePos x="0" y="0"/>
                <wp:positionH relativeFrom="page">
                  <wp:posOffset>1345946</wp:posOffset>
                </wp:positionH>
                <wp:positionV relativeFrom="paragraph">
                  <wp:posOffset>213449</wp:posOffset>
                </wp:positionV>
                <wp:extent cx="1811020" cy="10160"/>
                <wp:effectExtent l="0" t="0" r="0" b="0"/>
                <wp:wrapTopAndBottom/>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11020" cy="10160"/>
                          <a:chOff x="0" y="0"/>
                          <a:chExt cx="1811020" cy="10160"/>
                        </a:xfrm>
                      </wpg:grpSpPr>
                      <wps:wsp>
                        <wps:cNvPr id="43" name="Graphic 43"/>
                        <wps:cNvSpPr/>
                        <wps:spPr>
                          <a:xfrm>
                            <a:off x="0" y="5160"/>
                            <a:ext cx="1811020" cy="1270"/>
                          </a:xfrm>
                          <a:custGeom>
                            <a:avLst/>
                            <a:gdLst/>
                            <a:ahLst/>
                            <a:cxnLst/>
                            <a:rect l="l" t="t" r="r" b="b"/>
                            <a:pathLst>
                              <a:path w="1811020">
                                <a:moveTo>
                                  <a:pt x="0" y="0"/>
                                </a:moveTo>
                                <a:lnTo>
                                  <a:pt x="1810926" y="0"/>
                                </a:lnTo>
                              </a:path>
                            </a:pathLst>
                          </a:custGeom>
                          <a:ln w="9113">
                            <a:solidFill>
                              <a:srgbClr val="000000"/>
                            </a:solidFill>
                            <a:prstDash val="solid"/>
                          </a:ln>
                        </wps:spPr>
                        <wps:bodyPr wrap="square" lIns="0" tIns="0" rIns="0" bIns="0" rtlCol="0">
                          <a:prstTxWarp prst="textNoShape">
                            <a:avLst/>
                          </a:prstTxWarp>
                          <a:noAutofit/>
                        </wps:bodyPr>
                      </wps:wsp>
                      <wps:wsp>
                        <wps:cNvPr id="44" name="Graphic 44"/>
                        <wps:cNvSpPr/>
                        <wps:spPr>
                          <a:xfrm>
                            <a:off x="1323213" y="0"/>
                            <a:ext cx="486409" cy="9525"/>
                          </a:xfrm>
                          <a:custGeom>
                            <a:avLst/>
                            <a:gdLst/>
                            <a:ahLst/>
                            <a:cxnLst/>
                            <a:rect l="l" t="t" r="r" b="b"/>
                            <a:pathLst>
                              <a:path w="486409" h="9525">
                                <a:moveTo>
                                  <a:pt x="486156" y="0"/>
                                </a:moveTo>
                                <a:lnTo>
                                  <a:pt x="0" y="0"/>
                                </a:lnTo>
                                <a:lnTo>
                                  <a:pt x="0" y="9143"/>
                                </a:lnTo>
                                <a:lnTo>
                                  <a:pt x="486156" y="9143"/>
                                </a:lnTo>
                                <a:lnTo>
                                  <a:pt x="48615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05.980003pt;margin-top:16.807032pt;width:142.6pt;height:.8pt;mso-position-horizontal-relative:page;mso-position-vertical-relative:paragraph;z-index:-15717888;mso-wrap-distance-left:0;mso-wrap-distance-right:0" id="docshapegroup40" coordorigin="2120,336" coordsize="2852,16">
                <v:line style="position:absolute" from="2120,344" to="4971,344" stroked="true" strokeweight=".7176pt" strokecolor="#000000">
                  <v:stroke dashstyle="solid"/>
                </v:line>
                <v:rect style="position:absolute;left:4203;top:336;width:766;height:15" id="docshape41" filled="true" fillcolor="#000000" stroked="false">
                  <v:fill type="solid"/>
                </v:rect>
                <w10:wrap type="topAndBottom"/>
              </v:group>
            </w:pict>
          </mc:Fallback>
        </mc:AlternateContent>
      </w:r>
      <w:r>
        <w:rPr>
          <w:b/>
          <w:noProof/>
          <w:sz w:val="20"/>
        </w:rPr>
        <mc:AlternateContent>
          <mc:Choice Requires="wps">
            <w:drawing>
              <wp:anchor distT="0" distB="0" distL="0" distR="0" simplePos="0" relativeHeight="251669504" behindDoc="1" locked="0" layoutInCell="1" allowOverlap="1">
                <wp:simplePos x="0" y="0"/>
                <wp:positionH relativeFrom="page">
                  <wp:posOffset>4534789</wp:posOffset>
                </wp:positionH>
                <wp:positionV relativeFrom="paragraph">
                  <wp:posOffset>218609</wp:posOffset>
                </wp:positionV>
                <wp:extent cx="1877695" cy="1270"/>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7695" cy="1270"/>
                        </a:xfrm>
                        <a:custGeom>
                          <a:avLst/>
                          <a:gdLst/>
                          <a:ahLst/>
                          <a:cxnLst/>
                          <a:rect l="l" t="t" r="r" b="b"/>
                          <a:pathLst>
                            <a:path w="1877695">
                              <a:moveTo>
                                <a:pt x="0" y="0"/>
                              </a:moveTo>
                              <a:lnTo>
                                <a:pt x="1877672" y="0"/>
                              </a:lnTo>
                            </a:path>
                          </a:pathLst>
                        </a:custGeom>
                        <a:ln w="9113">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57.070007pt;margin-top:17.213356pt;width:147.85pt;height:.1pt;mso-position-horizontal-relative:page;mso-position-vertical-relative:paragraph;z-index:-15717376;mso-wrap-distance-left:0;mso-wrap-distance-right:0" id="docshape42" coordorigin="7141,344" coordsize="2957,0" path="m7141,344l10098,344e" filled="false" stroked="true" strokeweight=".7176pt" strokecolor="#000000">
                <v:path arrowok="t"/>
                <v:stroke dashstyle="solid"/>
                <w10:wrap type="topAndBottom"/>
              </v:shape>
            </w:pict>
          </mc:Fallback>
        </mc:AlternateContent>
      </w:r>
    </w:p>
    <w:sectPr w:rsidR="00263E2D">
      <w:pgSz w:w="12240" w:h="15840"/>
      <w:pgMar w:top="1380" w:right="1417" w:bottom="280" w:left="1417" w:header="707"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15C2" w:rsidRDefault="008D15C2">
      <w:r>
        <w:separator/>
      </w:r>
    </w:p>
  </w:endnote>
  <w:endnote w:type="continuationSeparator" w:id="0">
    <w:p w:rsidR="008D15C2" w:rsidRDefault="008D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15C2" w:rsidRDefault="008D15C2">
      <w:r>
        <w:separator/>
      </w:r>
    </w:p>
  </w:footnote>
  <w:footnote w:type="continuationSeparator" w:id="0">
    <w:p w:rsidR="008D15C2" w:rsidRDefault="008D15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2D" w:rsidRDefault="008D15C2">
    <w:pPr>
      <w:pStyle w:val="BodyText"/>
      <w:spacing w:line="14" w:lineRule="auto"/>
      <w:rPr>
        <w:sz w:val="20"/>
      </w:rPr>
    </w:pPr>
    <w:r>
      <w:rPr>
        <w:noProof/>
        <w:sz w:val="20"/>
      </w:rPr>
      <mc:AlternateContent>
        <mc:Choice Requires="wps">
          <w:drawing>
            <wp:anchor distT="0" distB="0" distL="0" distR="0" simplePos="0" relativeHeight="487353344" behindDoc="1" locked="0" layoutInCell="1" allowOverlap="1">
              <wp:simplePos x="0" y="0"/>
              <wp:positionH relativeFrom="page">
                <wp:posOffset>6389370</wp:posOffset>
              </wp:positionH>
              <wp:positionV relativeFrom="page">
                <wp:posOffset>460883</wp:posOffset>
              </wp:positionV>
              <wp:extent cx="482600" cy="12763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27635"/>
                      </a:xfrm>
                      <a:prstGeom prst="rect">
                        <a:avLst/>
                      </a:prstGeom>
                    </wps:spPr>
                    <wps:txbx>
                      <w:txbxContent>
                        <w:p w:rsidR="00263E2D" w:rsidRDefault="008D15C2">
                          <w:pPr>
                            <w:spacing w:line="184" w:lineRule="exact"/>
                            <w:ind w:left="20"/>
                            <w:rPr>
                              <w:b/>
                              <w:sz w:val="16"/>
                            </w:rPr>
                          </w:pPr>
                          <w:r>
                            <w:rPr>
                              <w:sz w:val="16"/>
                            </w:rPr>
                            <w:t>Page</w:t>
                          </w:r>
                          <w:r>
                            <w:rPr>
                              <w:spacing w:val="-2"/>
                              <w:sz w:val="16"/>
                            </w:rPr>
                            <w:t xml:space="preserve"> </w:t>
                          </w:r>
                          <w:r>
                            <w:rPr>
                              <w:b/>
                              <w:sz w:val="16"/>
                            </w:rPr>
                            <w:t>1</w:t>
                          </w:r>
                          <w:r>
                            <w:rPr>
                              <w:b/>
                              <w:spacing w:val="-1"/>
                              <w:sz w:val="16"/>
                            </w:rPr>
                            <w:t xml:space="preserve"> </w:t>
                          </w:r>
                          <w:r>
                            <w:rPr>
                              <w:sz w:val="16"/>
                            </w:rPr>
                            <w:t>of</w:t>
                          </w:r>
                          <w:r>
                            <w:rPr>
                              <w:spacing w:val="-2"/>
                              <w:sz w:val="16"/>
                            </w:rPr>
                            <w:t xml:space="preserve"> </w:t>
                          </w:r>
                          <w:r>
                            <w:rPr>
                              <w:b/>
                              <w:spacing w:val="-10"/>
                              <w:sz w:val="16"/>
                            </w:rPr>
                            <w:t>3</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03.100006pt;margin-top:36.290001pt;width:38pt;height:10.050pt;mso-position-horizontal-relative:page;mso-position-vertical-relative:page;z-index:-15963136" type="#_x0000_t202" id="docshape30" filled="false" stroked="false">
              <v:textbox inset="0,0,0,0">
                <w:txbxContent>
                  <w:p>
                    <w:pPr>
                      <w:spacing w:line="184" w:lineRule="exact" w:before="0"/>
                      <w:ind w:left="20" w:right="0" w:firstLine="0"/>
                      <w:jc w:val="left"/>
                      <w:rPr>
                        <w:b/>
                        <w:sz w:val="16"/>
                      </w:rPr>
                    </w:pPr>
                    <w:r>
                      <w:rPr>
                        <w:sz w:val="16"/>
                      </w:rPr>
                      <w:t>Page</w:t>
                    </w:r>
                    <w:r>
                      <w:rPr>
                        <w:spacing w:val="-2"/>
                        <w:sz w:val="16"/>
                      </w:rPr>
                      <w:t> </w:t>
                    </w:r>
                    <w:r>
                      <w:rPr>
                        <w:b/>
                        <w:sz w:val="16"/>
                      </w:rPr>
                      <w:t>1</w:t>
                    </w:r>
                    <w:r>
                      <w:rPr>
                        <w:b/>
                        <w:spacing w:val="-1"/>
                        <w:sz w:val="16"/>
                      </w:rPr>
                      <w:t> </w:t>
                    </w:r>
                    <w:r>
                      <w:rPr>
                        <w:sz w:val="16"/>
                      </w:rPr>
                      <w:t>of</w:t>
                    </w:r>
                    <w:r>
                      <w:rPr>
                        <w:spacing w:val="-2"/>
                        <w:sz w:val="16"/>
                      </w:rPr>
                      <w:t> </w:t>
                    </w:r>
                    <w:r>
                      <w:rPr>
                        <w:b/>
                        <w:spacing w:val="-10"/>
                        <w:sz w:val="16"/>
                      </w:rPr>
                      <w:t>3</w:t>
                    </w:r>
                  </w:p>
                </w:txbxContent>
              </v:textbox>
              <w10:wrap type="non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2D" w:rsidRDefault="008D15C2">
    <w:pPr>
      <w:pStyle w:val="BodyText"/>
      <w:spacing w:line="14" w:lineRule="auto"/>
      <w:rPr>
        <w:sz w:val="20"/>
      </w:rPr>
    </w:pPr>
    <w:r>
      <w:rPr>
        <w:noProof/>
        <w:sz w:val="20"/>
      </w:rPr>
      <mc:AlternateContent>
        <mc:Choice Requires="wps">
          <w:drawing>
            <wp:anchor distT="0" distB="0" distL="0" distR="0" simplePos="0" relativeHeight="487353856" behindDoc="1" locked="0" layoutInCell="1" allowOverlap="1">
              <wp:simplePos x="0" y="0"/>
              <wp:positionH relativeFrom="page">
                <wp:posOffset>6389370</wp:posOffset>
              </wp:positionH>
              <wp:positionV relativeFrom="page">
                <wp:posOffset>921130</wp:posOffset>
              </wp:positionV>
              <wp:extent cx="482600" cy="12763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27635"/>
                      </a:xfrm>
                      <a:prstGeom prst="rect">
                        <a:avLst/>
                      </a:prstGeom>
                    </wps:spPr>
                    <wps:txbx>
                      <w:txbxContent>
                        <w:p w:rsidR="00263E2D" w:rsidRDefault="008D15C2">
                          <w:pPr>
                            <w:spacing w:line="184" w:lineRule="exact"/>
                            <w:ind w:left="20"/>
                            <w:rPr>
                              <w:b/>
                              <w:sz w:val="16"/>
                            </w:rPr>
                          </w:pPr>
                          <w:r>
                            <w:rPr>
                              <w:sz w:val="16"/>
                            </w:rPr>
                            <w:t>Page</w:t>
                          </w:r>
                          <w:r>
                            <w:rPr>
                              <w:spacing w:val="-2"/>
                              <w:sz w:val="16"/>
                            </w:rPr>
                            <w:t xml:space="preserve"> </w:t>
                          </w:r>
                          <w:r>
                            <w:rPr>
                              <w:b/>
                              <w:sz w:val="16"/>
                            </w:rPr>
                            <w:t>2</w:t>
                          </w:r>
                          <w:r>
                            <w:rPr>
                              <w:b/>
                              <w:spacing w:val="-1"/>
                              <w:sz w:val="16"/>
                            </w:rPr>
                            <w:t xml:space="preserve"> </w:t>
                          </w:r>
                          <w:r>
                            <w:rPr>
                              <w:sz w:val="16"/>
                            </w:rPr>
                            <w:t>of</w:t>
                          </w:r>
                          <w:r>
                            <w:rPr>
                              <w:spacing w:val="-2"/>
                              <w:sz w:val="16"/>
                            </w:rPr>
                            <w:t xml:space="preserve"> </w:t>
                          </w:r>
                          <w:r>
                            <w:rPr>
                              <w:b/>
                              <w:spacing w:val="-10"/>
                              <w:sz w:val="16"/>
                            </w:rPr>
                            <w:t>3</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03.100006pt;margin-top:72.529999pt;width:38pt;height:10.050pt;mso-position-horizontal-relative:page;mso-position-vertical-relative:page;z-index:-15962624" type="#_x0000_t202" id="docshape31" filled="false" stroked="false">
              <v:textbox inset="0,0,0,0">
                <w:txbxContent>
                  <w:p>
                    <w:pPr>
                      <w:spacing w:line="184" w:lineRule="exact" w:before="0"/>
                      <w:ind w:left="20" w:right="0" w:firstLine="0"/>
                      <w:jc w:val="left"/>
                      <w:rPr>
                        <w:b/>
                        <w:sz w:val="16"/>
                      </w:rPr>
                    </w:pPr>
                    <w:r>
                      <w:rPr>
                        <w:sz w:val="16"/>
                      </w:rPr>
                      <w:t>Page</w:t>
                    </w:r>
                    <w:r>
                      <w:rPr>
                        <w:spacing w:val="-2"/>
                        <w:sz w:val="16"/>
                      </w:rPr>
                      <w:t> </w:t>
                    </w:r>
                    <w:r>
                      <w:rPr>
                        <w:b/>
                        <w:sz w:val="16"/>
                      </w:rPr>
                      <w:t>2</w:t>
                    </w:r>
                    <w:r>
                      <w:rPr>
                        <w:b/>
                        <w:spacing w:val="-1"/>
                        <w:sz w:val="16"/>
                      </w:rPr>
                      <w:t> </w:t>
                    </w:r>
                    <w:r>
                      <w:rPr>
                        <w:sz w:val="16"/>
                      </w:rPr>
                      <w:t>of</w:t>
                    </w:r>
                    <w:r>
                      <w:rPr>
                        <w:spacing w:val="-2"/>
                        <w:sz w:val="16"/>
                      </w:rPr>
                      <w:t> </w:t>
                    </w:r>
                    <w:r>
                      <w:rPr>
                        <w:b/>
                        <w:spacing w:val="-10"/>
                        <w:sz w:val="16"/>
                      </w:rPr>
                      <w:t>3</w:t>
                    </w:r>
                  </w:p>
                </w:txbxContent>
              </v:textbox>
              <w10:wrap type="non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2D" w:rsidRDefault="00263E2D">
    <w:pPr>
      <w:pStyle w:val="BodyText"/>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E2D" w:rsidRDefault="008D15C2">
    <w:pPr>
      <w:pStyle w:val="BodyText"/>
      <w:spacing w:line="14" w:lineRule="auto"/>
      <w:rPr>
        <w:sz w:val="20"/>
      </w:rPr>
    </w:pPr>
    <w:r>
      <w:rPr>
        <w:noProof/>
        <w:sz w:val="20"/>
      </w:rPr>
      <mc:AlternateContent>
        <mc:Choice Requires="wps">
          <w:drawing>
            <wp:anchor distT="0" distB="0" distL="0" distR="0" simplePos="0" relativeHeight="487354368" behindDoc="1" locked="0" layoutInCell="1" allowOverlap="1">
              <wp:simplePos x="0" y="0"/>
              <wp:positionH relativeFrom="page">
                <wp:posOffset>6389370</wp:posOffset>
              </wp:positionH>
              <wp:positionV relativeFrom="page">
                <wp:posOffset>460883</wp:posOffset>
              </wp:positionV>
              <wp:extent cx="482600" cy="12763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27635"/>
                      </a:xfrm>
                      <a:prstGeom prst="rect">
                        <a:avLst/>
                      </a:prstGeom>
                    </wps:spPr>
                    <wps:txbx>
                      <w:txbxContent>
                        <w:p w:rsidR="00263E2D" w:rsidRDefault="008D15C2">
                          <w:pPr>
                            <w:spacing w:line="184" w:lineRule="exact"/>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sidR="00035F17">
                            <w:rPr>
                              <w:b/>
                              <w:noProof/>
                              <w:sz w:val="16"/>
                            </w:rPr>
                            <w:t>2</w:t>
                          </w:r>
                          <w:r>
                            <w:rPr>
                              <w:b/>
                              <w:sz w:val="16"/>
                            </w:rPr>
                            <w:fldChar w:fldCharType="end"/>
                          </w:r>
                          <w:r>
                            <w:rPr>
                              <w:b/>
                              <w:spacing w:val="-1"/>
                              <w:sz w:val="16"/>
                            </w:rPr>
                            <w:t xml:space="preserve"> </w:t>
                          </w:r>
                          <w:r>
                            <w:rPr>
                              <w:sz w:val="16"/>
                            </w:rPr>
                            <w:t>of</w:t>
                          </w:r>
                          <w:r>
                            <w:rPr>
                              <w:spacing w:val="-2"/>
                              <w:sz w:val="16"/>
                            </w:rPr>
                            <w:t xml:space="preserve"> </w:t>
                          </w:r>
                          <w:r>
                            <w:rPr>
                              <w:b/>
                              <w:spacing w:val="-10"/>
                              <w:sz w:val="16"/>
                            </w:rPr>
                            <w:t>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 o:spid="_x0000_s1044" type="#_x0000_t202" style="position:absolute;margin-left:503.1pt;margin-top:36.3pt;width:38pt;height:10.05pt;z-index:-15962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" filled="f" stroked="f">
              <v:path arrowok="t"/>
              <v:textbox inset="0,0,0,0">
                <w:txbxContent>
                  <w:p w:rsidR="00263E2D" w:rsidRDefault="008D15C2">
                    <w:pPr>
                      <w:spacing w:line="184" w:lineRule="exact"/>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sidR="00035F17">
                      <w:rPr>
                        <w:b/>
                        <w:noProof/>
                        <w:sz w:val="16"/>
                      </w:rPr>
                      <w:t>2</w:t>
                    </w:r>
                    <w:r>
                      <w:rPr>
                        <w:b/>
                        <w:sz w:val="16"/>
                      </w:rPr>
                      <w:fldChar w:fldCharType="end"/>
                    </w:r>
                    <w:r>
                      <w:rPr>
                        <w:b/>
                        <w:spacing w:val="-1"/>
                        <w:sz w:val="16"/>
                      </w:rPr>
                      <w:t xml:space="preserve"> </w:t>
                    </w:r>
                    <w:r>
                      <w:rPr>
                        <w:sz w:val="16"/>
                      </w:rPr>
                      <w:t>of</w:t>
                    </w:r>
                    <w:r>
                      <w:rPr>
                        <w:spacing w:val="-2"/>
                        <w:sz w:val="16"/>
                      </w:rPr>
                      <w:t xml:space="preserve"> </w:t>
                    </w:r>
                    <w:r>
                      <w:rPr>
                        <w:b/>
                        <w:spacing w:val="-10"/>
                        <w:sz w:val="16"/>
                      </w:rPr>
                      <w:t>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A4013"/>
    <w:multiLevelType w:val="hybridMultilevel"/>
    <w:tmpl w:val="BB6A40F8"/>
    <w:lvl w:ilvl="0" w:tplc="EF7AC9FE">
      <w:start w:val="1"/>
      <w:numFmt w:val="decimal"/>
      <w:lvlText w:val="%1."/>
      <w:lvlJc w:val="left"/>
      <w:pPr>
        <w:ind w:left="374" w:hanging="272"/>
        <w:jc w:val="left"/>
      </w:pPr>
      <w:rPr>
        <w:rFonts w:ascii="Calibri" w:eastAsia="Calibri" w:hAnsi="Calibri" w:cs="Calibri" w:hint="default"/>
        <w:b/>
        <w:bCs/>
        <w:i w:val="0"/>
        <w:iCs w:val="0"/>
        <w:spacing w:val="0"/>
        <w:w w:val="100"/>
        <w:sz w:val="22"/>
        <w:szCs w:val="22"/>
        <w:lang w:val="en-US" w:eastAsia="en-US" w:bidi="ar-SA"/>
      </w:rPr>
    </w:lvl>
    <w:lvl w:ilvl="1" w:tplc="A1AE1D74">
      <w:start w:val="1"/>
      <w:numFmt w:val="lowerLetter"/>
      <w:lvlText w:val="%2."/>
      <w:lvlJc w:val="left"/>
      <w:pPr>
        <w:ind w:left="641" w:hanging="219"/>
        <w:jc w:val="left"/>
      </w:pPr>
      <w:rPr>
        <w:rFonts w:ascii="Calibri" w:eastAsia="Calibri" w:hAnsi="Calibri" w:cs="Calibri" w:hint="default"/>
        <w:b/>
        <w:bCs/>
        <w:i w:val="0"/>
        <w:iCs w:val="0"/>
        <w:spacing w:val="0"/>
        <w:w w:val="100"/>
        <w:sz w:val="22"/>
        <w:szCs w:val="22"/>
        <w:lang w:val="en-US" w:eastAsia="en-US" w:bidi="ar-SA"/>
      </w:rPr>
    </w:lvl>
    <w:lvl w:ilvl="2" w:tplc="611622D0">
      <w:numFmt w:val="bullet"/>
      <w:lvlText w:val="•"/>
      <w:lvlJc w:val="left"/>
      <w:pPr>
        <w:ind w:left="870" w:hanging="219"/>
      </w:pPr>
      <w:rPr>
        <w:rFonts w:hint="default"/>
        <w:lang w:val="en-US" w:eastAsia="en-US" w:bidi="ar-SA"/>
      </w:rPr>
    </w:lvl>
    <w:lvl w:ilvl="3" w:tplc="E4C4EC68">
      <w:numFmt w:val="bullet"/>
      <w:lvlText w:val="•"/>
      <w:lvlJc w:val="left"/>
      <w:pPr>
        <w:ind w:left="1101" w:hanging="219"/>
      </w:pPr>
      <w:rPr>
        <w:rFonts w:hint="default"/>
        <w:lang w:val="en-US" w:eastAsia="en-US" w:bidi="ar-SA"/>
      </w:rPr>
    </w:lvl>
    <w:lvl w:ilvl="4" w:tplc="D0EEDD46">
      <w:numFmt w:val="bullet"/>
      <w:lvlText w:val="•"/>
      <w:lvlJc w:val="left"/>
      <w:pPr>
        <w:ind w:left="1331" w:hanging="219"/>
      </w:pPr>
      <w:rPr>
        <w:rFonts w:hint="default"/>
        <w:lang w:val="en-US" w:eastAsia="en-US" w:bidi="ar-SA"/>
      </w:rPr>
    </w:lvl>
    <w:lvl w:ilvl="5" w:tplc="7826AE7C">
      <w:numFmt w:val="bullet"/>
      <w:lvlText w:val="•"/>
      <w:lvlJc w:val="left"/>
      <w:pPr>
        <w:ind w:left="1562" w:hanging="219"/>
      </w:pPr>
      <w:rPr>
        <w:rFonts w:hint="default"/>
        <w:lang w:val="en-US" w:eastAsia="en-US" w:bidi="ar-SA"/>
      </w:rPr>
    </w:lvl>
    <w:lvl w:ilvl="6" w:tplc="3BF8EE4E">
      <w:numFmt w:val="bullet"/>
      <w:lvlText w:val="•"/>
      <w:lvlJc w:val="left"/>
      <w:pPr>
        <w:ind w:left="1792" w:hanging="219"/>
      </w:pPr>
      <w:rPr>
        <w:rFonts w:hint="default"/>
        <w:lang w:val="en-US" w:eastAsia="en-US" w:bidi="ar-SA"/>
      </w:rPr>
    </w:lvl>
    <w:lvl w:ilvl="7" w:tplc="AAA04D90">
      <w:numFmt w:val="bullet"/>
      <w:lvlText w:val="•"/>
      <w:lvlJc w:val="left"/>
      <w:pPr>
        <w:ind w:left="2023" w:hanging="219"/>
      </w:pPr>
      <w:rPr>
        <w:rFonts w:hint="default"/>
        <w:lang w:val="en-US" w:eastAsia="en-US" w:bidi="ar-SA"/>
      </w:rPr>
    </w:lvl>
    <w:lvl w:ilvl="8" w:tplc="F6F6FEC4">
      <w:numFmt w:val="bullet"/>
      <w:lvlText w:val="•"/>
      <w:lvlJc w:val="left"/>
      <w:pPr>
        <w:ind w:left="2254" w:hanging="219"/>
      </w:pPr>
      <w:rPr>
        <w:rFonts w:hint="default"/>
        <w:lang w:val="en-US" w:eastAsia="en-US" w:bidi="ar-SA"/>
      </w:rPr>
    </w:lvl>
  </w:abstractNum>
  <w:abstractNum w:abstractNumId="1">
    <w:nsid w:val="20C2720E"/>
    <w:multiLevelType w:val="hybridMultilevel"/>
    <w:tmpl w:val="A482875C"/>
    <w:lvl w:ilvl="0" w:tplc="75C80332">
      <w:start w:val="1"/>
      <w:numFmt w:val="decimal"/>
      <w:lvlText w:val="%1."/>
      <w:lvlJc w:val="left"/>
      <w:pPr>
        <w:ind w:left="743" w:hanging="360"/>
        <w:jc w:val="left"/>
      </w:pPr>
      <w:rPr>
        <w:rFonts w:ascii="Calibri" w:eastAsia="Calibri" w:hAnsi="Calibri" w:cs="Calibri" w:hint="default"/>
        <w:b w:val="0"/>
        <w:bCs w:val="0"/>
        <w:i w:val="0"/>
        <w:iCs w:val="0"/>
        <w:spacing w:val="0"/>
        <w:w w:val="100"/>
        <w:sz w:val="22"/>
        <w:szCs w:val="22"/>
        <w:lang w:val="en-US" w:eastAsia="en-US" w:bidi="ar-SA"/>
      </w:rPr>
    </w:lvl>
    <w:lvl w:ilvl="1" w:tplc="D86418B6">
      <w:numFmt w:val="bullet"/>
      <w:lvlText w:val="•"/>
      <w:lvlJc w:val="left"/>
      <w:pPr>
        <w:ind w:left="1404" w:hanging="360"/>
      </w:pPr>
      <w:rPr>
        <w:rFonts w:hint="default"/>
        <w:lang w:val="en-US" w:eastAsia="en-US" w:bidi="ar-SA"/>
      </w:rPr>
    </w:lvl>
    <w:lvl w:ilvl="2" w:tplc="7444B656">
      <w:numFmt w:val="bullet"/>
      <w:lvlText w:val="•"/>
      <w:lvlJc w:val="left"/>
      <w:pPr>
        <w:ind w:left="2069" w:hanging="360"/>
      </w:pPr>
      <w:rPr>
        <w:rFonts w:hint="default"/>
        <w:lang w:val="en-US" w:eastAsia="en-US" w:bidi="ar-SA"/>
      </w:rPr>
    </w:lvl>
    <w:lvl w:ilvl="3" w:tplc="B7C20508">
      <w:numFmt w:val="bullet"/>
      <w:lvlText w:val="•"/>
      <w:lvlJc w:val="left"/>
      <w:pPr>
        <w:ind w:left="2734" w:hanging="360"/>
      </w:pPr>
      <w:rPr>
        <w:rFonts w:hint="default"/>
        <w:lang w:val="en-US" w:eastAsia="en-US" w:bidi="ar-SA"/>
      </w:rPr>
    </w:lvl>
    <w:lvl w:ilvl="4" w:tplc="5CF21138">
      <w:numFmt w:val="bullet"/>
      <w:lvlText w:val="•"/>
      <w:lvlJc w:val="left"/>
      <w:pPr>
        <w:ind w:left="3398" w:hanging="360"/>
      </w:pPr>
      <w:rPr>
        <w:rFonts w:hint="default"/>
        <w:lang w:val="en-US" w:eastAsia="en-US" w:bidi="ar-SA"/>
      </w:rPr>
    </w:lvl>
    <w:lvl w:ilvl="5" w:tplc="D9D8D5B6">
      <w:numFmt w:val="bullet"/>
      <w:lvlText w:val="•"/>
      <w:lvlJc w:val="left"/>
      <w:pPr>
        <w:ind w:left="4063" w:hanging="360"/>
      </w:pPr>
      <w:rPr>
        <w:rFonts w:hint="default"/>
        <w:lang w:val="en-US" w:eastAsia="en-US" w:bidi="ar-SA"/>
      </w:rPr>
    </w:lvl>
    <w:lvl w:ilvl="6" w:tplc="308CB504">
      <w:numFmt w:val="bullet"/>
      <w:lvlText w:val="•"/>
      <w:lvlJc w:val="left"/>
      <w:pPr>
        <w:ind w:left="4728" w:hanging="360"/>
      </w:pPr>
      <w:rPr>
        <w:rFonts w:hint="default"/>
        <w:lang w:val="en-US" w:eastAsia="en-US" w:bidi="ar-SA"/>
      </w:rPr>
    </w:lvl>
    <w:lvl w:ilvl="7" w:tplc="D91EDE6C">
      <w:numFmt w:val="bullet"/>
      <w:lvlText w:val="•"/>
      <w:lvlJc w:val="left"/>
      <w:pPr>
        <w:ind w:left="5393" w:hanging="360"/>
      </w:pPr>
      <w:rPr>
        <w:rFonts w:hint="default"/>
        <w:lang w:val="en-US" w:eastAsia="en-US" w:bidi="ar-SA"/>
      </w:rPr>
    </w:lvl>
    <w:lvl w:ilvl="8" w:tplc="5B706A4A">
      <w:numFmt w:val="bullet"/>
      <w:lvlText w:val="•"/>
      <w:lvlJc w:val="left"/>
      <w:pPr>
        <w:ind w:left="6057" w:hanging="360"/>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263E2D"/>
    <w:rsid w:val="00035F17"/>
    <w:rsid w:val="00263E2D"/>
    <w:rsid w:val="008D15C2"/>
    <w:rsid w:val="00A40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ind w:left="3553"/>
    </w:pPr>
    <w:rPr>
      <w:b/>
      <w:bCs/>
      <w:sz w:val="28"/>
      <w:szCs w:val="28"/>
    </w:rPr>
  </w:style>
  <w:style w:type="paragraph" w:styleId="ListParagraph">
    <w:name w:val="List Paragraph"/>
    <w:basedOn w:val="Normal"/>
    <w:uiPriority w:val="1"/>
    <w:qFormat/>
    <w:pPr>
      <w:ind w:left="742" w:hanging="360"/>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ind w:left="3553"/>
    </w:pPr>
    <w:rPr>
      <w:b/>
      <w:bCs/>
      <w:sz w:val="28"/>
      <w:szCs w:val="28"/>
    </w:rPr>
  </w:style>
  <w:style w:type="paragraph" w:styleId="ListParagraph">
    <w:name w:val="List Paragraph"/>
    <w:basedOn w:val="Normal"/>
    <w:uiPriority w:val="1"/>
    <w:qFormat/>
    <w:pPr>
      <w:ind w:left="742"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1694</Words>
  <Characters>9662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Robbie E. Candelaria</dc:creator>
  <cp:lastModifiedBy>admin</cp:lastModifiedBy>
  <cp:revision>2</cp:revision>
  <dcterms:created xsi:type="dcterms:W3CDTF">2026-04-16T07:28:00Z</dcterms:created>
  <dcterms:modified xsi:type="dcterms:W3CDTF">2026-04-16T07:28:00Z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2022-06-17T00:00:00Z</vt:filetime>
  </property>
  <property fmtid="{D5CDD505-2E9C-101B-9397-08002B2CF9AE}" pid="3" name="Creator">
    <vt:lpwstr>Adobe Acrobat Pro DC (32-bit) 22.1.20117</vt:lpwstr>
  </property>
  <property fmtid="{D5CDD505-2E9C-101B-9397-08002B2CF9AE}" pid="4" name="LastSaved">
    <vt:filetime>2026-04-16T00:00:00Z</vt:filetime>
  </property>
  <property fmtid="{D5CDD505-2E9C-101B-9397-08002B2CF9AE}" pid="5" name="Producer">
    <vt:lpwstr>3.0.24 (5.1.10) </vt:lpwstr>
  </property>
</Properties>
</file>